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DB7" w:rsidRDefault="00F12DB7" w:rsidP="00E3479B">
      <w:pPr>
        <w:jc w:val="center"/>
        <w:rPr>
          <w:rFonts w:ascii="Times New Roman" w:hAnsi="Times New Roman" w:cs="Times New Roman"/>
          <w:b/>
          <w:sz w:val="24"/>
          <w:szCs w:val="24"/>
        </w:rPr>
      </w:pPr>
      <w:r w:rsidRPr="002C7C1F">
        <w:rPr>
          <w:rFonts w:ascii="Times New Roman" w:hAnsi="Times New Roman" w:cs="Times New Roman"/>
          <w:b/>
          <w:sz w:val="24"/>
          <w:szCs w:val="24"/>
        </w:rPr>
        <w:t>ESTIMASI DAYA DUKUNG PERAIRAN PESISIR KECAMAT</w:t>
      </w:r>
      <w:r w:rsidR="0087780F">
        <w:rPr>
          <w:rFonts w:ascii="Times New Roman" w:hAnsi="Times New Roman" w:cs="Times New Roman"/>
          <w:b/>
          <w:sz w:val="24"/>
          <w:szCs w:val="24"/>
        </w:rPr>
        <w:t>AN PADEMAWU KABUPATEN PAMEKASAN</w:t>
      </w:r>
      <w:r w:rsidRPr="002C7C1F">
        <w:rPr>
          <w:rFonts w:ascii="Times New Roman" w:hAnsi="Times New Roman" w:cs="Times New Roman"/>
          <w:b/>
          <w:sz w:val="24"/>
          <w:szCs w:val="24"/>
        </w:rPr>
        <w:t xml:space="preserve"> UNTUK </w:t>
      </w:r>
      <w:r w:rsidR="00A61174">
        <w:rPr>
          <w:rFonts w:ascii="Times New Roman" w:hAnsi="Times New Roman" w:cs="Times New Roman"/>
          <w:b/>
          <w:sz w:val="24"/>
          <w:szCs w:val="24"/>
        </w:rPr>
        <w:t xml:space="preserve">KEGIATAN BUDIDAYA </w:t>
      </w:r>
      <w:r w:rsidRPr="002C7C1F">
        <w:rPr>
          <w:rFonts w:ascii="Times New Roman" w:hAnsi="Times New Roman" w:cs="Times New Roman"/>
          <w:b/>
          <w:sz w:val="24"/>
          <w:szCs w:val="24"/>
        </w:rPr>
        <w:t xml:space="preserve">UDANG </w:t>
      </w:r>
      <w:r w:rsidR="00A61174">
        <w:rPr>
          <w:rFonts w:ascii="Times New Roman" w:hAnsi="Times New Roman" w:cs="Times New Roman"/>
          <w:b/>
          <w:sz w:val="24"/>
          <w:szCs w:val="24"/>
        </w:rPr>
        <w:t xml:space="preserve">VANNAMEI </w:t>
      </w:r>
      <w:r w:rsidRPr="002C7C1F">
        <w:rPr>
          <w:rFonts w:ascii="Times New Roman" w:hAnsi="Times New Roman" w:cs="Times New Roman"/>
          <w:b/>
          <w:sz w:val="24"/>
          <w:szCs w:val="24"/>
        </w:rPr>
        <w:t>BERDASARKAN LAJU BIODEGRADASI LIMBAH</w:t>
      </w:r>
    </w:p>
    <w:p w:rsidR="007F0E04" w:rsidRPr="00FF4E0F" w:rsidRDefault="00FF4E0F" w:rsidP="00E3479B">
      <w:pPr>
        <w:jc w:val="center"/>
        <w:rPr>
          <w:rFonts w:ascii="Times New Roman" w:hAnsi="Times New Roman" w:cs="Times New Roman"/>
          <w:i/>
          <w:sz w:val="24"/>
          <w:szCs w:val="24"/>
        </w:rPr>
      </w:pPr>
      <w:r w:rsidRPr="00FF4E0F">
        <w:rPr>
          <w:rFonts w:ascii="Times New Roman" w:hAnsi="Times New Roman" w:cs="Times New Roman"/>
          <w:i/>
          <w:sz w:val="24"/>
          <w:szCs w:val="24"/>
        </w:rPr>
        <w:t xml:space="preserve">Estimation </w:t>
      </w:r>
      <w:r>
        <w:rPr>
          <w:rFonts w:ascii="Times New Roman" w:hAnsi="Times New Roman" w:cs="Times New Roman"/>
          <w:i/>
          <w:sz w:val="24"/>
          <w:szCs w:val="24"/>
        </w:rPr>
        <w:t>of Carrying Capacity o</w:t>
      </w:r>
      <w:r w:rsidRPr="00FF4E0F">
        <w:rPr>
          <w:rFonts w:ascii="Times New Roman" w:hAnsi="Times New Roman" w:cs="Times New Roman"/>
          <w:i/>
          <w:sz w:val="24"/>
          <w:szCs w:val="24"/>
        </w:rPr>
        <w:t>f Coastal Waters In Pademawu Sub-Diatrict Pamekasan District For Vannamei Shrimp Farming Activitiesbased o</w:t>
      </w:r>
      <w:r>
        <w:rPr>
          <w:rFonts w:ascii="Times New Roman" w:hAnsi="Times New Roman" w:cs="Times New Roman"/>
          <w:i/>
          <w:sz w:val="24"/>
          <w:szCs w:val="24"/>
        </w:rPr>
        <w:t>n the Rate o</w:t>
      </w:r>
      <w:r w:rsidR="007A1E4B">
        <w:rPr>
          <w:rFonts w:ascii="Times New Roman" w:hAnsi="Times New Roman" w:cs="Times New Roman"/>
          <w:i/>
          <w:sz w:val="24"/>
          <w:szCs w:val="24"/>
        </w:rPr>
        <w:t>f Biodegradastion o</w:t>
      </w:r>
      <w:r w:rsidRPr="00FF4E0F">
        <w:rPr>
          <w:rFonts w:ascii="Times New Roman" w:hAnsi="Times New Roman" w:cs="Times New Roman"/>
          <w:i/>
          <w:sz w:val="24"/>
          <w:szCs w:val="24"/>
        </w:rPr>
        <w:t>f Waste</w:t>
      </w:r>
    </w:p>
    <w:p w:rsidR="00182071" w:rsidRDefault="00182071" w:rsidP="0027435C">
      <w:pPr>
        <w:spacing w:after="0" w:line="240" w:lineRule="auto"/>
        <w:jc w:val="center"/>
        <w:rPr>
          <w:rFonts w:ascii="Times New Roman" w:hAnsi="Times New Roman" w:cs="Times New Roman"/>
          <w:sz w:val="24"/>
        </w:rPr>
      </w:pPr>
      <w:r w:rsidRPr="00182071">
        <w:rPr>
          <w:rFonts w:ascii="Times New Roman" w:hAnsi="Times New Roman" w:cs="Times New Roman"/>
          <w:sz w:val="24"/>
        </w:rPr>
        <w:t>Moh Ismail</w:t>
      </w:r>
      <w:r w:rsidRPr="00182071">
        <w:rPr>
          <w:rFonts w:ascii="Times New Roman" w:hAnsi="Times New Roman" w:cs="Times New Roman"/>
          <w:sz w:val="24"/>
          <w:vertAlign w:val="superscript"/>
        </w:rPr>
        <w:t>1</w:t>
      </w:r>
      <w:r>
        <w:rPr>
          <w:rFonts w:ascii="Times New Roman" w:hAnsi="Times New Roman" w:cs="Times New Roman"/>
          <w:sz w:val="24"/>
        </w:rPr>
        <w:t>, Apri Arisandi</w:t>
      </w:r>
      <w:r>
        <w:rPr>
          <w:rFonts w:ascii="Times New Roman" w:hAnsi="Times New Roman" w:cs="Times New Roman"/>
          <w:sz w:val="24"/>
          <w:vertAlign w:val="superscript"/>
        </w:rPr>
        <w:t>2</w:t>
      </w:r>
      <w:r>
        <w:rPr>
          <w:rFonts w:ascii="Times New Roman" w:hAnsi="Times New Roman" w:cs="Times New Roman"/>
          <w:sz w:val="24"/>
        </w:rPr>
        <w:t xml:space="preserve">, </w:t>
      </w:r>
      <w:r w:rsidRPr="00182071">
        <w:rPr>
          <w:rFonts w:ascii="Times New Roman" w:hAnsi="Times New Roman" w:cs="Times New Roman"/>
          <w:sz w:val="24"/>
        </w:rPr>
        <w:t>Ahmad Farid</w:t>
      </w:r>
      <w:r>
        <w:rPr>
          <w:rFonts w:ascii="Times New Roman" w:hAnsi="Times New Roman" w:cs="Times New Roman"/>
          <w:sz w:val="24"/>
          <w:vertAlign w:val="superscript"/>
        </w:rPr>
        <w:t>3</w:t>
      </w:r>
    </w:p>
    <w:p w:rsidR="00182071" w:rsidRPr="00141D01" w:rsidRDefault="00182071" w:rsidP="00141D01">
      <w:pPr>
        <w:spacing w:after="0" w:line="240" w:lineRule="auto"/>
        <w:jc w:val="center"/>
        <w:rPr>
          <w:rFonts w:ascii="Times New Roman" w:hAnsi="Times New Roman" w:cs="Times New Roman"/>
          <w:b/>
          <w:sz w:val="24"/>
          <w:szCs w:val="24"/>
        </w:rPr>
      </w:pPr>
      <w:r>
        <w:rPr>
          <w:rFonts w:ascii="Times New Roman" w:hAnsi="Times New Roman" w:cs="Times New Roman"/>
          <w:sz w:val="24"/>
          <w:vertAlign w:val="superscript"/>
        </w:rPr>
        <w:t>1</w:t>
      </w:r>
      <w:r>
        <w:rPr>
          <w:rFonts w:ascii="Times New Roman" w:hAnsi="Times New Roman" w:cs="Times New Roman"/>
          <w:sz w:val="24"/>
        </w:rPr>
        <w:t xml:space="preserve">Program Pascasarjana, Magister Pengelolaan Sumber Daya Alam, </w:t>
      </w:r>
      <w:r w:rsidR="00141D01" w:rsidRPr="00141D01">
        <w:rPr>
          <w:rFonts w:ascii="Times New Roman" w:hAnsi="Times New Roman" w:cs="Times New Roman"/>
          <w:sz w:val="24"/>
          <w:szCs w:val="24"/>
        </w:rPr>
        <w:t>Jurusan Ilmu Dan Teknologi Pertanian</w:t>
      </w:r>
      <w:r w:rsidR="00141D01">
        <w:rPr>
          <w:rFonts w:ascii="Times New Roman" w:hAnsi="Times New Roman" w:cs="Times New Roman"/>
          <w:sz w:val="24"/>
          <w:szCs w:val="24"/>
        </w:rPr>
        <w:t>,</w:t>
      </w:r>
      <w:r w:rsidR="00141D01">
        <w:rPr>
          <w:rFonts w:ascii="Times New Roman" w:hAnsi="Times New Roman" w:cs="Times New Roman"/>
          <w:b/>
          <w:sz w:val="24"/>
          <w:szCs w:val="24"/>
        </w:rPr>
        <w:t xml:space="preserve"> </w:t>
      </w:r>
      <w:r>
        <w:rPr>
          <w:rFonts w:ascii="Times New Roman" w:hAnsi="Times New Roman" w:cs="Times New Roman"/>
          <w:sz w:val="24"/>
        </w:rPr>
        <w:t xml:space="preserve">Fakultas  Pertanian, Universitas Trunojoyo Madura </w:t>
      </w:r>
    </w:p>
    <w:p w:rsidR="00182071" w:rsidRDefault="00182071" w:rsidP="0027435C">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 xml:space="preserve">Magister Pengelolaan Sumber Daya Alam, </w:t>
      </w:r>
      <w:r w:rsidR="00141D01" w:rsidRPr="00141D01">
        <w:rPr>
          <w:rFonts w:ascii="Times New Roman" w:hAnsi="Times New Roman" w:cs="Times New Roman"/>
          <w:sz w:val="24"/>
          <w:szCs w:val="24"/>
        </w:rPr>
        <w:t>Jurusan Ilmu Dan Teknologi Pertanian</w:t>
      </w:r>
      <w:r w:rsidR="00141D01">
        <w:rPr>
          <w:rFonts w:ascii="Times New Roman" w:hAnsi="Times New Roman" w:cs="Times New Roman"/>
          <w:sz w:val="24"/>
        </w:rPr>
        <w:t>,</w:t>
      </w:r>
      <w:r>
        <w:rPr>
          <w:rFonts w:ascii="Times New Roman" w:hAnsi="Times New Roman" w:cs="Times New Roman"/>
          <w:sz w:val="24"/>
        </w:rPr>
        <w:t>Fakultas  Pertanian, Universitas Trunojoyo Madura</w:t>
      </w:r>
    </w:p>
    <w:p w:rsidR="00182071" w:rsidRDefault="00C72BC4" w:rsidP="0027435C">
      <w:pPr>
        <w:spacing w:after="0" w:line="240" w:lineRule="auto"/>
        <w:jc w:val="center"/>
        <w:rPr>
          <w:rFonts w:ascii="Times New Roman" w:hAnsi="Times New Roman" w:cs="Times New Roman"/>
          <w:sz w:val="24"/>
        </w:rPr>
      </w:pPr>
      <w:r>
        <w:rPr>
          <w:rFonts w:ascii="Times New Roman" w:hAnsi="Times New Roman" w:cs="Times New Roman"/>
          <w:sz w:val="24"/>
          <w:vertAlign w:val="superscript"/>
        </w:rPr>
        <w:t>3</w:t>
      </w:r>
      <w:r w:rsidR="00182071">
        <w:rPr>
          <w:rFonts w:ascii="Times New Roman" w:hAnsi="Times New Roman" w:cs="Times New Roman"/>
          <w:sz w:val="24"/>
        </w:rPr>
        <w:t>Magister Pengelolaan Sumber Daya Alam,</w:t>
      </w:r>
      <w:r w:rsidR="00141D01">
        <w:rPr>
          <w:rFonts w:ascii="Times New Roman" w:hAnsi="Times New Roman" w:cs="Times New Roman"/>
          <w:sz w:val="24"/>
        </w:rPr>
        <w:t xml:space="preserve"> </w:t>
      </w:r>
      <w:r w:rsidR="00141D01" w:rsidRPr="00141D01">
        <w:rPr>
          <w:rFonts w:ascii="Times New Roman" w:hAnsi="Times New Roman" w:cs="Times New Roman"/>
          <w:sz w:val="24"/>
          <w:szCs w:val="24"/>
        </w:rPr>
        <w:t>Jurusan Ilmu Dan Teknologi Pertanian</w:t>
      </w:r>
      <w:r w:rsidR="00141D01">
        <w:rPr>
          <w:rFonts w:ascii="Times New Roman" w:hAnsi="Times New Roman" w:cs="Times New Roman"/>
          <w:sz w:val="24"/>
          <w:szCs w:val="24"/>
        </w:rPr>
        <w:t>,</w:t>
      </w:r>
      <w:r w:rsidR="00182071">
        <w:rPr>
          <w:rFonts w:ascii="Times New Roman" w:hAnsi="Times New Roman" w:cs="Times New Roman"/>
          <w:sz w:val="24"/>
        </w:rPr>
        <w:t xml:space="preserve"> Fakultas  Pertanian, Universitas Trunojoyo Madura</w:t>
      </w:r>
    </w:p>
    <w:p w:rsidR="0041613E" w:rsidRPr="00182071" w:rsidRDefault="0041613E" w:rsidP="0027435C">
      <w:pPr>
        <w:spacing w:after="0" w:line="240" w:lineRule="auto"/>
        <w:jc w:val="center"/>
        <w:rPr>
          <w:rFonts w:ascii="Times New Roman" w:hAnsi="Times New Roman" w:cs="Times New Roman"/>
          <w:sz w:val="24"/>
        </w:rPr>
      </w:pPr>
    </w:p>
    <w:p w:rsidR="00254765" w:rsidRDefault="00254765" w:rsidP="00254765">
      <w:pPr>
        <w:spacing w:after="0" w:line="360" w:lineRule="auto"/>
        <w:jc w:val="center"/>
        <w:rPr>
          <w:rFonts w:ascii="Times New Roman" w:hAnsi="Times New Roman" w:cs="Times New Roman"/>
          <w:b/>
          <w:sz w:val="24"/>
        </w:rPr>
      </w:pPr>
      <w:r>
        <w:rPr>
          <w:rFonts w:ascii="Times New Roman" w:hAnsi="Times New Roman" w:cs="Times New Roman"/>
          <w:b/>
          <w:sz w:val="24"/>
        </w:rPr>
        <w:t xml:space="preserve">ABSTRAK </w:t>
      </w:r>
    </w:p>
    <w:p w:rsidR="00784921" w:rsidRDefault="00254765" w:rsidP="00254765">
      <w:pPr>
        <w:spacing w:after="0" w:line="240" w:lineRule="auto"/>
        <w:jc w:val="both"/>
        <w:rPr>
          <w:rFonts w:ascii="Times New Roman" w:eastAsia="Times New Roman" w:hAnsi="Times New Roman" w:cs="Times New Roman"/>
          <w:color w:val="000000"/>
          <w:sz w:val="24"/>
          <w:szCs w:val="24"/>
        </w:rPr>
      </w:pPr>
      <w:r w:rsidRPr="00254765">
        <w:rPr>
          <w:rFonts w:ascii="Times New Roman" w:hAnsi="Times New Roman" w:cs="Times New Roman"/>
          <w:sz w:val="24"/>
        </w:rPr>
        <w:t xml:space="preserve">Kegiatan usaha budidaya udang vannamei di Kecamatan Pademawu </w:t>
      </w:r>
      <w:r>
        <w:rPr>
          <w:rFonts w:ascii="Times New Roman" w:hAnsi="Times New Roman" w:cs="Times New Roman"/>
          <w:sz w:val="24"/>
        </w:rPr>
        <w:t>Kabupaten Pamekasan mengalami peningkatan yang baik hal  ini di dukung oleh teknologi  budidaya dari tradisional  ke intensif selain itu potensi sumber daya alam yang mendukung pengembangan usaha budidaya udang vannamei kedepan</w:t>
      </w:r>
      <w:r w:rsidR="00F51157">
        <w:rPr>
          <w:rFonts w:ascii="Times New Roman" w:hAnsi="Times New Roman" w:cs="Times New Roman"/>
          <w:sz w:val="24"/>
        </w:rPr>
        <w:t xml:space="preserve"> memberikan peluang baik bagi pengusaha dan pemilik lahan untuk membuka usaha budidaya udang vannamei baru</w:t>
      </w:r>
      <w:r>
        <w:rPr>
          <w:rFonts w:ascii="Times New Roman" w:hAnsi="Times New Roman" w:cs="Times New Roman"/>
          <w:sz w:val="24"/>
        </w:rPr>
        <w:t xml:space="preserve">. </w:t>
      </w:r>
      <w:r w:rsidR="009150E3">
        <w:rPr>
          <w:rFonts w:ascii="Times New Roman" w:hAnsi="Times New Roman" w:cs="Times New Roman"/>
          <w:sz w:val="24"/>
        </w:rPr>
        <w:t>Pengembangan usaha budidaya</w:t>
      </w:r>
      <w:r>
        <w:rPr>
          <w:rFonts w:ascii="Times New Roman" w:hAnsi="Times New Roman" w:cs="Times New Roman"/>
          <w:sz w:val="24"/>
        </w:rPr>
        <w:t xml:space="preserve"> </w:t>
      </w:r>
      <w:r w:rsidR="009150E3">
        <w:rPr>
          <w:rFonts w:ascii="Times New Roman" w:hAnsi="Times New Roman" w:cs="Times New Roman"/>
          <w:sz w:val="24"/>
        </w:rPr>
        <w:t xml:space="preserve">udang </w:t>
      </w:r>
      <w:r w:rsidR="006615CC">
        <w:rPr>
          <w:rFonts w:ascii="Times New Roman" w:hAnsi="Times New Roman" w:cs="Times New Roman"/>
          <w:sz w:val="24"/>
        </w:rPr>
        <w:t>vannamei di</w:t>
      </w:r>
      <w:r w:rsidR="00071539">
        <w:rPr>
          <w:rFonts w:ascii="Times New Roman" w:hAnsi="Times New Roman" w:cs="Times New Roman"/>
          <w:sz w:val="24"/>
        </w:rPr>
        <w:t xml:space="preserve"> Kecamatan Pademawu</w:t>
      </w:r>
      <w:r w:rsidR="006615CC">
        <w:rPr>
          <w:rFonts w:ascii="Times New Roman" w:hAnsi="Times New Roman" w:cs="Times New Roman"/>
          <w:sz w:val="24"/>
        </w:rPr>
        <w:t xml:space="preserve"> berpotens</w:t>
      </w:r>
      <w:r w:rsidR="00784921">
        <w:rPr>
          <w:rFonts w:ascii="Times New Roman" w:hAnsi="Times New Roman" w:cs="Times New Roman"/>
          <w:sz w:val="24"/>
        </w:rPr>
        <w:t>i mencemari lingkungan perairan, karena Kegiatan usaha budidaya udang vannamei menghasilkan limbah dan limbah dibuang keperairan. Penelitian ini bertujuan untuk mengetahui daya dukung perairan untuk kegiatan usaha budidaya udang vannamei. Penelitian dilakukan pada tanggal 16 April 2021 diperairan Kecamatan Pademawu.</w:t>
      </w:r>
      <w:r w:rsidR="00E10657">
        <w:rPr>
          <w:rFonts w:ascii="Times New Roman" w:hAnsi="Times New Roman" w:cs="Times New Roman"/>
          <w:sz w:val="24"/>
        </w:rPr>
        <w:t xml:space="preserve"> Hasil penelitian menunjukkan bahwa volume</w:t>
      </w:r>
      <w:r w:rsidR="001B0C9F">
        <w:rPr>
          <w:rFonts w:ascii="Times New Roman" w:hAnsi="Times New Roman" w:cs="Times New Roman"/>
          <w:sz w:val="24"/>
        </w:rPr>
        <w:t xml:space="preserve"> air yang tersedia </w:t>
      </w:r>
      <w:r w:rsidR="00DD05EF">
        <w:rPr>
          <w:rFonts w:ascii="Times New Roman" w:hAnsi="Times New Roman" w:cs="Times New Roman"/>
          <w:sz w:val="24"/>
        </w:rPr>
        <w:t>selama 1 hari</w:t>
      </w:r>
      <w:r w:rsidR="001B0C9F">
        <w:rPr>
          <w:rFonts w:ascii="Times New Roman" w:hAnsi="Times New Roman" w:cs="Times New Roman"/>
          <w:sz w:val="24"/>
        </w:rPr>
        <w:t xml:space="preserve"> di</w:t>
      </w:r>
      <w:r w:rsidR="00E10657">
        <w:rPr>
          <w:rFonts w:ascii="Times New Roman" w:hAnsi="Times New Roman" w:cs="Times New Roman"/>
          <w:sz w:val="24"/>
        </w:rPr>
        <w:t xml:space="preserve"> perairan</w:t>
      </w:r>
      <w:r w:rsidR="00DD05EF">
        <w:rPr>
          <w:rFonts w:ascii="Times New Roman" w:hAnsi="Times New Roman" w:cs="Times New Roman"/>
          <w:sz w:val="24"/>
        </w:rPr>
        <w:t xml:space="preserve"> pesiri</w:t>
      </w:r>
      <w:r w:rsidR="00E10657">
        <w:rPr>
          <w:rFonts w:ascii="Times New Roman" w:hAnsi="Times New Roman" w:cs="Times New Roman"/>
          <w:sz w:val="24"/>
        </w:rPr>
        <w:t xml:space="preserve"> pademawu</w:t>
      </w:r>
      <w:r w:rsidR="001B0C9F">
        <w:rPr>
          <w:rFonts w:ascii="Times New Roman" w:hAnsi="Times New Roman" w:cs="Times New Roman"/>
          <w:sz w:val="24"/>
        </w:rPr>
        <w:t xml:space="preserve"> </w:t>
      </w:r>
      <w:r w:rsidR="00DD05EF">
        <w:rPr>
          <w:rFonts w:ascii="Times New Roman" w:hAnsi="Times New Roman" w:cs="Times New Roman"/>
          <w:sz w:val="24"/>
        </w:rPr>
        <w:t>33.591.227</w:t>
      </w:r>
      <w:r w:rsidR="001B0C9F">
        <w:rPr>
          <w:rFonts w:ascii="Times New Roman" w:hAnsi="Times New Roman" w:cs="Times New Roman"/>
          <w:sz w:val="24"/>
        </w:rPr>
        <w:t xml:space="preserve"> m</w:t>
      </w:r>
      <w:r w:rsidR="001B0C9F">
        <w:rPr>
          <w:rFonts w:ascii="Times New Roman" w:hAnsi="Times New Roman" w:cs="Times New Roman"/>
          <w:sz w:val="24"/>
          <w:vertAlign w:val="superscript"/>
        </w:rPr>
        <w:t>3</w:t>
      </w:r>
      <w:r w:rsidR="001B0C9F">
        <w:rPr>
          <w:rFonts w:ascii="Times New Roman" w:hAnsi="Times New Roman" w:cs="Times New Roman"/>
          <w:sz w:val="24"/>
        </w:rPr>
        <w:t>. Jumlah limbah maksimal yang dapat ditamp</w:t>
      </w:r>
      <w:r w:rsidR="00DE7484">
        <w:rPr>
          <w:rFonts w:ascii="Times New Roman" w:hAnsi="Times New Roman" w:cs="Times New Roman"/>
          <w:sz w:val="24"/>
        </w:rPr>
        <w:t>u</w:t>
      </w:r>
      <w:r w:rsidR="001B0C9F">
        <w:rPr>
          <w:rFonts w:ascii="Times New Roman" w:hAnsi="Times New Roman" w:cs="Times New Roman"/>
          <w:sz w:val="24"/>
        </w:rPr>
        <w:t>ng</w:t>
      </w:r>
      <w:r w:rsidR="00DE7484">
        <w:rPr>
          <w:rFonts w:ascii="Times New Roman" w:hAnsi="Times New Roman" w:cs="Times New Roman"/>
          <w:sz w:val="24"/>
        </w:rPr>
        <w:t xml:space="preserve"> dalam bentuk TSS (</w:t>
      </w:r>
      <w:r w:rsidR="00DE7484">
        <w:rPr>
          <w:rFonts w:ascii="Times New Roman" w:hAnsi="Times New Roman" w:cs="Times New Roman"/>
          <w:i/>
          <w:sz w:val="24"/>
        </w:rPr>
        <w:t xml:space="preserve">Total Suspendet </w:t>
      </w:r>
      <w:r w:rsidR="00DE7484" w:rsidRPr="00DE7484">
        <w:rPr>
          <w:rFonts w:ascii="Times New Roman" w:hAnsi="Times New Roman" w:cs="Times New Roman"/>
          <w:i/>
          <w:sz w:val="24"/>
        </w:rPr>
        <w:t>Solit</w:t>
      </w:r>
      <w:r w:rsidR="00DE7484">
        <w:rPr>
          <w:rFonts w:ascii="Times New Roman" w:hAnsi="Times New Roman" w:cs="Times New Roman"/>
          <w:sz w:val="24"/>
        </w:rPr>
        <w:t xml:space="preserve">) </w:t>
      </w:r>
      <w:r w:rsidR="00DE7484" w:rsidRPr="00DE7484">
        <w:rPr>
          <w:rFonts w:ascii="Times New Roman" w:hAnsi="Times New Roman" w:cs="Times New Roman"/>
          <w:sz w:val="24"/>
        </w:rPr>
        <w:t>adalah</w:t>
      </w:r>
      <w:r w:rsidR="00DE7484">
        <w:rPr>
          <w:rFonts w:ascii="Times New Roman" w:hAnsi="Times New Roman" w:cs="Times New Roman"/>
          <w:sz w:val="24"/>
        </w:rPr>
        <w:t xml:space="preserve">  </w:t>
      </w:r>
      <w:r w:rsidR="00DD05EF">
        <w:rPr>
          <w:rFonts w:ascii="Times New Roman" w:hAnsi="Times New Roman" w:cs="Times New Roman"/>
          <w:sz w:val="24"/>
        </w:rPr>
        <w:t>282</w:t>
      </w:r>
      <w:r w:rsidR="00DE7484">
        <w:rPr>
          <w:rFonts w:ascii="Times New Roman" w:hAnsi="Times New Roman" w:cs="Times New Roman"/>
          <w:sz w:val="24"/>
        </w:rPr>
        <w:t xml:space="preserve"> ton/hari</w:t>
      </w:r>
      <w:r w:rsidR="0020239F">
        <w:rPr>
          <w:rFonts w:ascii="Times New Roman" w:hAnsi="Times New Roman" w:cs="Times New Roman"/>
          <w:sz w:val="24"/>
        </w:rPr>
        <w:t xml:space="preserve">. </w:t>
      </w:r>
      <w:r w:rsidR="009A455D">
        <w:rPr>
          <w:rFonts w:ascii="Times New Roman" w:hAnsi="Times New Roman" w:cs="Times New Roman"/>
          <w:sz w:val="24"/>
          <w:szCs w:val="24"/>
        </w:rPr>
        <w:t xml:space="preserve">kegiatan budidaya udang sistem intensif luasan tambak maksimal </w:t>
      </w:r>
      <w:r w:rsidR="009A455D">
        <w:rPr>
          <w:rFonts w:ascii="Times New Roman" w:eastAsia="Times New Roman" w:hAnsi="Times New Roman" w:cs="Times New Roman"/>
          <w:color w:val="000000"/>
          <w:sz w:val="24"/>
          <w:szCs w:val="24"/>
        </w:rPr>
        <w:t>30.5</w:t>
      </w:r>
      <w:r w:rsidR="009A455D" w:rsidRPr="006132BF">
        <w:rPr>
          <w:rFonts w:ascii="Times New Roman" w:eastAsia="Times New Roman" w:hAnsi="Times New Roman" w:cs="Times New Roman"/>
          <w:color w:val="000000"/>
          <w:sz w:val="24"/>
          <w:szCs w:val="24"/>
        </w:rPr>
        <w:t>6</w:t>
      </w:r>
      <w:r w:rsidR="009A455D">
        <w:rPr>
          <w:rFonts w:ascii="Times New Roman" w:eastAsia="Times New Roman" w:hAnsi="Times New Roman" w:cs="Times New Roman"/>
          <w:color w:val="000000"/>
          <w:sz w:val="24"/>
          <w:szCs w:val="24"/>
        </w:rPr>
        <w:t xml:space="preserve"> hektar dengan produksi </w:t>
      </w:r>
      <w:r w:rsidR="009A455D" w:rsidRPr="006132BF">
        <w:rPr>
          <w:rFonts w:ascii="Times New Roman" w:eastAsia="Times New Roman" w:hAnsi="Times New Roman" w:cs="Times New Roman"/>
          <w:color w:val="000000"/>
          <w:sz w:val="24"/>
          <w:szCs w:val="24"/>
        </w:rPr>
        <w:t>575.21</w:t>
      </w:r>
      <w:r w:rsidR="009A455D">
        <w:rPr>
          <w:rFonts w:ascii="Times New Roman" w:eastAsia="Times New Roman" w:hAnsi="Times New Roman" w:cs="Times New Roman"/>
          <w:color w:val="000000"/>
          <w:sz w:val="24"/>
          <w:szCs w:val="24"/>
        </w:rPr>
        <w:t xml:space="preserve"> ton/musim tanam. </w:t>
      </w:r>
      <w:r w:rsidR="009A455D">
        <w:rPr>
          <w:rFonts w:ascii="Times New Roman" w:hAnsi="Times New Roman" w:cs="Times New Roman"/>
          <w:sz w:val="24"/>
          <w:szCs w:val="24"/>
        </w:rPr>
        <w:t xml:space="preserve">Kegiatan budidaya udang sistem semi intensif luasan tambak maksimal </w:t>
      </w:r>
      <w:r w:rsidR="009A455D">
        <w:rPr>
          <w:rFonts w:ascii="Times New Roman" w:eastAsia="Times New Roman" w:hAnsi="Times New Roman" w:cs="Times New Roman"/>
          <w:color w:val="000000"/>
          <w:sz w:val="24"/>
          <w:szCs w:val="24"/>
        </w:rPr>
        <w:t>244.1</w:t>
      </w:r>
      <w:r w:rsidR="009A455D" w:rsidRPr="006132BF">
        <w:rPr>
          <w:rFonts w:ascii="Times New Roman" w:eastAsia="Times New Roman" w:hAnsi="Times New Roman" w:cs="Times New Roman"/>
          <w:color w:val="000000"/>
          <w:sz w:val="24"/>
          <w:szCs w:val="24"/>
        </w:rPr>
        <w:t>6</w:t>
      </w:r>
      <w:r w:rsidR="009A455D">
        <w:rPr>
          <w:rFonts w:ascii="Times New Roman" w:eastAsia="Times New Roman" w:hAnsi="Times New Roman" w:cs="Times New Roman"/>
          <w:color w:val="000000"/>
          <w:sz w:val="24"/>
          <w:szCs w:val="24"/>
        </w:rPr>
        <w:t xml:space="preserve"> hektar dan produksi </w:t>
      </w:r>
      <w:r w:rsidR="009A455D" w:rsidRPr="006132BF">
        <w:rPr>
          <w:rFonts w:ascii="Times New Roman" w:eastAsia="Times New Roman" w:hAnsi="Times New Roman" w:cs="Times New Roman"/>
          <w:color w:val="000000"/>
          <w:sz w:val="24"/>
          <w:szCs w:val="24"/>
        </w:rPr>
        <w:t>624.3</w:t>
      </w:r>
      <w:r w:rsidR="009A455D">
        <w:rPr>
          <w:rFonts w:ascii="Times New Roman" w:eastAsia="Times New Roman" w:hAnsi="Times New Roman" w:cs="Times New Roman"/>
          <w:color w:val="000000"/>
          <w:sz w:val="24"/>
          <w:szCs w:val="24"/>
        </w:rPr>
        <w:t xml:space="preserve">1 ton/musim tanam. </w:t>
      </w:r>
      <w:r w:rsidR="009A455D">
        <w:rPr>
          <w:rFonts w:ascii="Times New Roman" w:hAnsi="Times New Roman" w:cs="Times New Roman"/>
          <w:sz w:val="24"/>
          <w:szCs w:val="24"/>
        </w:rPr>
        <w:t xml:space="preserve">Kegiatan budidaya udang sistem </w:t>
      </w:r>
      <w:r w:rsidR="006B0067">
        <w:rPr>
          <w:rFonts w:ascii="Times New Roman" w:hAnsi="Times New Roman" w:cs="Times New Roman"/>
          <w:sz w:val="24"/>
          <w:szCs w:val="24"/>
        </w:rPr>
        <w:t>tradisional</w:t>
      </w:r>
      <w:r w:rsidR="009A455D">
        <w:rPr>
          <w:rFonts w:ascii="Times New Roman" w:hAnsi="Times New Roman" w:cs="Times New Roman"/>
          <w:sz w:val="24"/>
          <w:szCs w:val="24"/>
        </w:rPr>
        <w:t xml:space="preserve"> luasan tambak maksimal </w:t>
      </w:r>
      <w:r w:rsidR="009A455D">
        <w:rPr>
          <w:rFonts w:ascii="Times New Roman" w:eastAsia="Times New Roman" w:hAnsi="Times New Roman" w:cs="Times New Roman"/>
          <w:color w:val="000000"/>
          <w:sz w:val="24"/>
          <w:szCs w:val="24"/>
        </w:rPr>
        <w:t xml:space="preserve">577.87 hektar dan produksi </w:t>
      </w:r>
      <w:r w:rsidR="009A455D" w:rsidRPr="006132BF">
        <w:rPr>
          <w:rFonts w:ascii="Times New Roman" w:eastAsia="Times New Roman" w:hAnsi="Times New Roman" w:cs="Times New Roman"/>
          <w:color w:val="000000"/>
          <w:sz w:val="24"/>
          <w:szCs w:val="24"/>
        </w:rPr>
        <w:t>450.1</w:t>
      </w:r>
      <w:r w:rsidR="009A455D">
        <w:rPr>
          <w:rFonts w:ascii="Times New Roman" w:eastAsia="Times New Roman" w:hAnsi="Times New Roman" w:cs="Times New Roman"/>
          <w:color w:val="000000"/>
          <w:sz w:val="24"/>
          <w:szCs w:val="24"/>
        </w:rPr>
        <w:t>6 ton/musim tanam.</w:t>
      </w:r>
    </w:p>
    <w:p w:rsidR="0041613E" w:rsidRDefault="0041613E" w:rsidP="00254765">
      <w:pPr>
        <w:spacing w:after="0" w:line="240" w:lineRule="auto"/>
        <w:jc w:val="both"/>
        <w:rPr>
          <w:rFonts w:ascii="Times New Roman" w:eastAsia="Times New Roman" w:hAnsi="Times New Roman" w:cs="Times New Roman"/>
          <w:color w:val="000000"/>
          <w:sz w:val="24"/>
          <w:szCs w:val="24"/>
        </w:rPr>
      </w:pPr>
    </w:p>
    <w:p w:rsidR="0041613E" w:rsidRPr="007F0E04" w:rsidRDefault="0041613E" w:rsidP="007F0E04">
      <w:pPr>
        <w:spacing w:after="0" w:line="240" w:lineRule="auto"/>
        <w:jc w:val="center"/>
        <w:rPr>
          <w:rFonts w:ascii="Times New Roman" w:hAnsi="Times New Roman" w:cs="Times New Roman"/>
          <w:i/>
          <w:sz w:val="24"/>
        </w:rPr>
      </w:pPr>
      <w:r w:rsidRPr="007F0E04">
        <w:rPr>
          <w:rFonts w:ascii="Times New Roman" w:eastAsia="Times New Roman" w:hAnsi="Times New Roman" w:cs="Times New Roman"/>
          <w:i/>
          <w:color w:val="000000"/>
          <w:sz w:val="24"/>
          <w:szCs w:val="24"/>
        </w:rPr>
        <w:t>ABSTRACT</w:t>
      </w:r>
    </w:p>
    <w:p w:rsidR="00784921" w:rsidRPr="007F0E04" w:rsidRDefault="00784921" w:rsidP="00254765">
      <w:pPr>
        <w:spacing w:after="0" w:line="240" w:lineRule="auto"/>
        <w:jc w:val="both"/>
        <w:rPr>
          <w:rFonts w:ascii="Times New Roman" w:hAnsi="Times New Roman" w:cs="Times New Roman"/>
          <w:i/>
          <w:sz w:val="24"/>
        </w:rPr>
      </w:pPr>
    </w:p>
    <w:p w:rsidR="00784921" w:rsidRPr="007F0E04" w:rsidRDefault="0041613E" w:rsidP="0041613E">
      <w:pPr>
        <w:spacing w:after="0" w:line="240" w:lineRule="auto"/>
        <w:jc w:val="both"/>
        <w:rPr>
          <w:rFonts w:ascii="Times New Roman" w:hAnsi="Times New Roman" w:cs="Times New Roman"/>
          <w:i/>
          <w:sz w:val="24"/>
        </w:rPr>
      </w:pPr>
      <w:r w:rsidRPr="007F0E04">
        <w:rPr>
          <w:rFonts w:ascii="Times New Roman" w:hAnsi="Times New Roman" w:cs="Times New Roman"/>
          <w:i/>
          <w:sz w:val="24"/>
        </w:rPr>
        <w:t>Vannamei shrimp cultivation business activities in Pademawu District, Pamekasan Regency have improved well, this is supported by cultivation technology from traditional to intensive in addition to the potential for natural resources that support the development of vannamei shrimp farming business in the future providing good opportunities for entrepreneurs and land owners to open businesses. new vannamei s</w:t>
      </w:r>
      <w:r w:rsidR="00321162" w:rsidRPr="007F0E04">
        <w:rPr>
          <w:rFonts w:ascii="Times New Roman" w:hAnsi="Times New Roman" w:cs="Times New Roman"/>
          <w:i/>
          <w:sz w:val="24"/>
        </w:rPr>
        <w:t xml:space="preserve">hrimp </w:t>
      </w:r>
      <w:r w:rsidRPr="007F0E04">
        <w:rPr>
          <w:rFonts w:ascii="Times New Roman" w:hAnsi="Times New Roman" w:cs="Times New Roman"/>
          <w:i/>
          <w:sz w:val="24"/>
        </w:rPr>
        <w:t>culture. The development of vannamei shrimp cultivation business in Pademawu District has the potential to pollute th</w:t>
      </w:r>
      <w:r w:rsidR="00321162" w:rsidRPr="007F0E04">
        <w:rPr>
          <w:rFonts w:ascii="Times New Roman" w:hAnsi="Times New Roman" w:cs="Times New Roman"/>
          <w:i/>
          <w:sz w:val="24"/>
        </w:rPr>
        <w:t xml:space="preserve">e aquatic environment, because </w:t>
      </w:r>
      <w:r w:rsidRPr="007F0E04">
        <w:rPr>
          <w:rFonts w:ascii="Times New Roman" w:hAnsi="Times New Roman" w:cs="Times New Roman"/>
          <w:i/>
          <w:sz w:val="24"/>
        </w:rPr>
        <w:t>Vannamei shrimp cultiv</w:t>
      </w:r>
      <w:r w:rsidR="00321162" w:rsidRPr="007F0E04">
        <w:rPr>
          <w:rFonts w:ascii="Times New Roman" w:hAnsi="Times New Roman" w:cs="Times New Roman"/>
          <w:i/>
          <w:sz w:val="24"/>
        </w:rPr>
        <w:t xml:space="preserve">ation activities produce waste </w:t>
      </w:r>
      <w:r w:rsidRPr="007F0E04">
        <w:rPr>
          <w:rFonts w:ascii="Times New Roman" w:hAnsi="Times New Roman" w:cs="Times New Roman"/>
          <w:i/>
          <w:sz w:val="24"/>
        </w:rPr>
        <w:t>and waste is disposed of into the waters. Th</w:t>
      </w:r>
      <w:r w:rsidR="00321162" w:rsidRPr="007F0E04">
        <w:rPr>
          <w:rFonts w:ascii="Times New Roman" w:hAnsi="Times New Roman" w:cs="Times New Roman"/>
          <w:i/>
          <w:sz w:val="24"/>
        </w:rPr>
        <w:t xml:space="preserve">is study </w:t>
      </w:r>
      <w:r w:rsidRPr="007F0E04">
        <w:rPr>
          <w:rFonts w:ascii="Times New Roman" w:hAnsi="Times New Roman" w:cs="Times New Roman"/>
          <w:i/>
          <w:sz w:val="24"/>
        </w:rPr>
        <w:t>aims to determine the c</w:t>
      </w:r>
      <w:r w:rsidR="00321162" w:rsidRPr="007F0E04">
        <w:rPr>
          <w:rFonts w:ascii="Times New Roman" w:hAnsi="Times New Roman" w:cs="Times New Roman"/>
          <w:i/>
          <w:sz w:val="24"/>
        </w:rPr>
        <w:t xml:space="preserve">arrying capacity of the waters </w:t>
      </w:r>
      <w:r w:rsidRPr="007F0E04">
        <w:rPr>
          <w:rFonts w:ascii="Times New Roman" w:hAnsi="Times New Roman" w:cs="Times New Roman"/>
          <w:i/>
          <w:sz w:val="24"/>
        </w:rPr>
        <w:t>for vannamei shrimp fa</w:t>
      </w:r>
      <w:r w:rsidR="00321162" w:rsidRPr="007F0E04">
        <w:rPr>
          <w:rFonts w:ascii="Times New Roman" w:hAnsi="Times New Roman" w:cs="Times New Roman"/>
          <w:i/>
          <w:sz w:val="24"/>
        </w:rPr>
        <w:t xml:space="preserve">rming business activities. The </w:t>
      </w:r>
      <w:r w:rsidRPr="007F0E04">
        <w:rPr>
          <w:rFonts w:ascii="Times New Roman" w:hAnsi="Times New Roman" w:cs="Times New Roman"/>
          <w:i/>
          <w:sz w:val="24"/>
        </w:rPr>
        <w:t>research was conducted o</w:t>
      </w:r>
      <w:r w:rsidR="00321162" w:rsidRPr="007F0E04">
        <w:rPr>
          <w:rFonts w:ascii="Times New Roman" w:hAnsi="Times New Roman" w:cs="Times New Roman"/>
          <w:i/>
          <w:sz w:val="24"/>
        </w:rPr>
        <w:t xml:space="preserve">n April 16, 2021 in the waters </w:t>
      </w:r>
      <w:r w:rsidRPr="007F0E04">
        <w:rPr>
          <w:rFonts w:ascii="Times New Roman" w:hAnsi="Times New Roman" w:cs="Times New Roman"/>
          <w:i/>
          <w:sz w:val="24"/>
        </w:rPr>
        <w:t>of the Pademawu Distric</w:t>
      </w:r>
      <w:r w:rsidR="00321162" w:rsidRPr="007F0E04">
        <w:rPr>
          <w:rFonts w:ascii="Times New Roman" w:hAnsi="Times New Roman" w:cs="Times New Roman"/>
          <w:i/>
          <w:sz w:val="24"/>
        </w:rPr>
        <w:t xml:space="preserve">t. The results showed that the </w:t>
      </w:r>
      <w:r w:rsidRPr="007F0E04">
        <w:rPr>
          <w:rFonts w:ascii="Times New Roman" w:hAnsi="Times New Roman" w:cs="Times New Roman"/>
          <w:i/>
          <w:sz w:val="24"/>
        </w:rPr>
        <w:t>volume of water available f</w:t>
      </w:r>
      <w:r w:rsidR="00321162" w:rsidRPr="007F0E04">
        <w:rPr>
          <w:rFonts w:ascii="Times New Roman" w:hAnsi="Times New Roman" w:cs="Times New Roman"/>
          <w:i/>
          <w:sz w:val="24"/>
        </w:rPr>
        <w:t xml:space="preserve">or 1 day in the </w:t>
      </w:r>
      <w:r w:rsidR="00321162" w:rsidRPr="007F0E04">
        <w:rPr>
          <w:rFonts w:ascii="Times New Roman" w:hAnsi="Times New Roman" w:cs="Times New Roman"/>
          <w:i/>
          <w:sz w:val="24"/>
        </w:rPr>
        <w:lastRenderedPageBreak/>
        <w:t xml:space="preserve">coastal waters </w:t>
      </w:r>
      <w:r w:rsidRPr="007F0E04">
        <w:rPr>
          <w:rFonts w:ascii="Times New Roman" w:hAnsi="Times New Roman" w:cs="Times New Roman"/>
          <w:i/>
          <w:sz w:val="24"/>
        </w:rPr>
        <w:t xml:space="preserve">of Pademawu </w:t>
      </w:r>
      <w:r w:rsidR="00321162" w:rsidRPr="007F0E04">
        <w:rPr>
          <w:rFonts w:ascii="Times New Roman" w:hAnsi="Times New Roman" w:cs="Times New Roman"/>
          <w:i/>
          <w:sz w:val="24"/>
        </w:rPr>
        <w:t xml:space="preserve">was 33,591,227 m3. The maximum </w:t>
      </w:r>
      <w:r w:rsidRPr="007F0E04">
        <w:rPr>
          <w:rFonts w:ascii="Times New Roman" w:hAnsi="Times New Roman" w:cs="Times New Roman"/>
          <w:i/>
          <w:sz w:val="24"/>
        </w:rPr>
        <w:t>amount of waste that c</w:t>
      </w:r>
      <w:r w:rsidR="00321162" w:rsidRPr="007F0E04">
        <w:rPr>
          <w:rFonts w:ascii="Times New Roman" w:hAnsi="Times New Roman" w:cs="Times New Roman"/>
          <w:i/>
          <w:sz w:val="24"/>
        </w:rPr>
        <w:t xml:space="preserve">an be accommodated in the form </w:t>
      </w:r>
      <w:r w:rsidRPr="007F0E04">
        <w:rPr>
          <w:rFonts w:ascii="Times New Roman" w:hAnsi="Times New Roman" w:cs="Times New Roman"/>
          <w:i/>
          <w:sz w:val="24"/>
        </w:rPr>
        <w:t>of TSS (Total Suspen</w:t>
      </w:r>
      <w:r w:rsidR="00321162" w:rsidRPr="007F0E04">
        <w:rPr>
          <w:rFonts w:ascii="Times New Roman" w:hAnsi="Times New Roman" w:cs="Times New Roman"/>
          <w:i/>
          <w:sz w:val="24"/>
        </w:rPr>
        <w:t xml:space="preserve">ded Solit) is 282 tons/day. In </w:t>
      </w:r>
      <w:r w:rsidRPr="007F0E04">
        <w:rPr>
          <w:rFonts w:ascii="Times New Roman" w:hAnsi="Times New Roman" w:cs="Times New Roman"/>
          <w:i/>
          <w:sz w:val="24"/>
        </w:rPr>
        <w:t xml:space="preserve">intensive system </w:t>
      </w:r>
      <w:r w:rsidR="00321162" w:rsidRPr="007F0E04">
        <w:rPr>
          <w:rFonts w:ascii="Times New Roman" w:hAnsi="Times New Roman" w:cs="Times New Roman"/>
          <w:i/>
          <w:sz w:val="24"/>
        </w:rPr>
        <w:t xml:space="preserve">shrimp farming activities, the </w:t>
      </w:r>
      <w:r w:rsidRPr="007F0E04">
        <w:rPr>
          <w:rFonts w:ascii="Times New Roman" w:hAnsi="Times New Roman" w:cs="Times New Roman"/>
          <w:i/>
          <w:sz w:val="24"/>
        </w:rPr>
        <w:t>maximum area of the pond</w:t>
      </w:r>
      <w:r w:rsidR="00321162" w:rsidRPr="007F0E04">
        <w:rPr>
          <w:rFonts w:ascii="Times New Roman" w:hAnsi="Times New Roman" w:cs="Times New Roman"/>
          <w:i/>
          <w:sz w:val="24"/>
        </w:rPr>
        <w:t xml:space="preserve"> is 30.56 hectares with a </w:t>
      </w:r>
      <w:r w:rsidRPr="007F0E04">
        <w:rPr>
          <w:rFonts w:ascii="Times New Roman" w:hAnsi="Times New Roman" w:cs="Times New Roman"/>
          <w:i/>
          <w:sz w:val="24"/>
        </w:rPr>
        <w:t xml:space="preserve">production of 575.21 tons/planting season. Shrimp cultivation activities with semi-intensive systems have a </w:t>
      </w:r>
      <w:r w:rsidR="00321162" w:rsidRPr="007F0E04">
        <w:rPr>
          <w:rFonts w:ascii="Times New Roman" w:hAnsi="Times New Roman" w:cs="Times New Roman"/>
          <w:i/>
          <w:sz w:val="24"/>
        </w:rPr>
        <w:t xml:space="preserve">   </w:t>
      </w:r>
      <w:r w:rsidRPr="007F0E04">
        <w:rPr>
          <w:rFonts w:ascii="Times New Roman" w:hAnsi="Times New Roman" w:cs="Times New Roman"/>
          <w:i/>
          <w:sz w:val="24"/>
        </w:rPr>
        <w:t>maximum area of 244</w:t>
      </w:r>
      <w:r w:rsidR="00321162" w:rsidRPr="007F0E04">
        <w:rPr>
          <w:rFonts w:ascii="Times New Roman" w:hAnsi="Times New Roman" w:cs="Times New Roman"/>
          <w:i/>
          <w:sz w:val="24"/>
        </w:rPr>
        <w:t xml:space="preserve">.16 hectares and production of </w:t>
      </w:r>
      <w:r w:rsidRPr="007F0E04">
        <w:rPr>
          <w:rFonts w:ascii="Times New Roman" w:hAnsi="Times New Roman" w:cs="Times New Roman"/>
          <w:i/>
          <w:sz w:val="24"/>
        </w:rPr>
        <w:t>624.31 tons/plant</w:t>
      </w:r>
      <w:r w:rsidR="00321162" w:rsidRPr="007F0E04">
        <w:rPr>
          <w:rFonts w:ascii="Times New Roman" w:hAnsi="Times New Roman" w:cs="Times New Roman"/>
          <w:i/>
          <w:sz w:val="24"/>
        </w:rPr>
        <w:t xml:space="preserve">ing season. Shrimp cultivation </w:t>
      </w:r>
      <w:r w:rsidRPr="007F0E04">
        <w:rPr>
          <w:rFonts w:ascii="Times New Roman" w:hAnsi="Times New Roman" w:cs="Times New Roman"/>
          <w:i/>
          <w:sz w:val="24"/>
        </w:rPr>
        <w:t>activities in the traditio</w:t>
      </w:r>
      <w:r w:rsidR="00321162" w:rsidRPr="007F0E04">
        <w:rPr>
          <w:rFonts w:ascii="Times New Roman" w:hAnsi="Times New Roman" w:cs="Times New Roman"/>
          <w:i/>
          <w:sz w:val="24"/>
        </w:rPr>
        <w:t xml:space="preserve">nal system have a maximum area </w:t>
      </w:r>
      <w:r w:rsidRPr="007F0E04">
        <w:rPr>
          <w:rFonts w:ascii="Times New Roman" w:hAnsi="Times New Roman" w:cs="Times New Roman"/>
          <w:i/>
          <w:sz w:val="24"/>
        </w:rPr>
        <w:t>of 577.87 hec</w:t>
      </w:r>
      <w:r w:rsidR="00321162" w:rsidRPr="007F0E04">
        <w:rPr>
          <w:rFonts w:ascii="Times New Roman" w:hAnsi="Times New Roman" w:cs="Times New Roman"/>
          <w:i/>
          <w:sz w:val="24"/>
        </w:rPr>
        <w:t xml:space="preserve">tares and production of 450.16 </w:t>
      </w:r>
      <w:r w:rsidRPr="007F0E04">
        <w:rPr>
          <w:rFonts w:ascii="Times New Roman" w:hAnsi="Times New Roman" w:cs="Times New Roman"/>
          <w:i/>
          <w:sz w:val="24"/>
        </w:rPr>
        <w:t>tons/planting season.</w:t>
      </w:r>
    </w:p>
    <w:p w:rsidR="00321162" w:rsidRPr="00254765" w:rsidRDefault="00321162" w:rsidP="0041613E">
      <w:pPr>
        <w:spacing w:after="0" w:line="240" w:lineRule="auto"/>
        <w:jc w:val="both"/>
        <w:rPr>
          <w:rFonts w:ascii="Times New Roman" w:hAnsi="Times New Roman" w:cs="Times New Roman"/>
          <w:sz w:val="24"/>
        </w:rPr>
        <w:sectPr w:rsidR="00321162" w:rsidRPr="00254765" w:rsidSect="00F12DB7">
          <w:pgSz w:w="12240" w:h="15840"/>
          <w:pgMar w:top="1440" w:right="1440" w:bottom="1440" w:left="1560" w:header="720" w:footer="720" w:gutter="0"/>
          <w:cols w:space="335"/>
          <w:docGrid w:linePitch="360"/>
        </w:sectPr>
      </w:pPr>
    </w:p>
    <w:p w:rsidR="00254765" w:rsidRDefault="00254765" w:rsidP="00E733AA">
      <w:pPr>
        <w:spacing w:after="0"/>
        <w:rPr>
          <w:rFonts w:ascii="Times New Roman" w:hAnsi="Times New Roman" w:cs="Times New Roman"/>
          <w:b/>
          <w:sz w:val="24"/>
        </w:rPr>
      </w:pPr>
    </w:p>
    <w:p w:rsidR="00643FD8" w:rsidRPr="00643FD8" w:rsidRDefault="00643FD8" w:rsidP="00643FD8">
      <w:pPr>
        <w:spacing w:after="0" w:line="360" w:lineRule="auto"/>
        <w:jc w:val="center"/>
        <w:rPr>
          <w:rFonts w:ascii="Times New Roman" w:hAnsi="Times New Roman" w:cs="Times New Roman"/>
          <w:b/>
          <w:sz w:val="24"/>
        </w:rPr>
      </w:pPr>
      <w:r w:rsidRPr="00643FD8">
        <w:rPr>
          <w:rFonts w:ascii="Times New Roman" w:hAnsi="Times New Roman" w:cs="Times New Roman"/>
          <w:b/>
          <w:sz w:val="24"/>
        </w:rPr>
        <w:t>PENDAHULUAN</w:t>
      </w:r>
    </w:p>
    <w:p w:rsidR="00B04D38" w:rsidRDefault="00B04D38" w:rsidP="00497A4F">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Kecamatan Pademawu merupakan satu kecamatan yang terdapat diwilayah pesisir Kabupaten Pamekasan </w:t>
      </w:r>
      <w:r w:rsidR="00B911F8">
        <w:rPr>
          <w:rFonts w:ascii="Times New Roman" w:hAnsi="Times New Roman" w:cs="Times New Roman"/>
          <w:sz w:val="24"/>
        </w:rPr>
        <w:t xml:space="preserve">dengan panjang garis pantai 19 km </w:t>
      </w:r>
      <w:r>
        <w:rPr>
          <w:rFonts w:ascii="Times New Roman" w:hAnsi="Times New Roman" w:cs="Times New Roman"/>
          <w:sz w:val="24"/>
        </w:rPr>
        <w:t xml:space="preserve">dan memiliki potensi budidaya perikanan yang mulai berkembang. Kegiatan usaha budidaya perikanan yang dilakukan di Kecamatan Pademawu salah satunya adalah budidaya udang vannamei. Teknologi yang digunakan dalam budidaya udang vannamei di Kecamatan Pademawu adalah sistem intensif.  </w:t>
      </w:r>
      <w:r w:rsidR="00A3073A" w:rsidRPr="00A3073A">
        <w:rPr>
          <w:rFonts w:ascii="Times New Roman" w:hAnsi="Times New Roman" w:cs="Times New Roman"/>
          <w:sz w:val="24"/>
        </w:rPr>
        <w:t xml:space="preserve">Budidaya udang vannamei sistem intensif merupakan suatu usaha budidaya udang dengan </w:t>
      </w:r>
      <w:r w:rsidR="00A3073A">
        <w:rPr>
          <w:rFonts w:ascii="Times New Roman" w:hAnsi="Times New Roman" w:cs="Times New Roman"/>
          <w:sz w:val="24"/>
        </w:rPr>
        <w:t>tepat  modal, tepat managemen pemeliharaan dan sangat produktif dalam mening</w:t>
      </w:r>
      <w:r w:rsidR="0061606C">
        <w:rPr>
          <w:rFonts w:ascii="Times New Roman" w:hAnsi="Times New Roman" w:cs="Times New Roman"/>
          <w:sz w:val="24"/>
        </w:rPr>
        <w:t>katkan kesejahteraan masyarakat.</w:t>
      </w:r>
      <w:r w:rsidR="00A3073A">
        <w:rPr>
          <w:rFonts w:ascii="Times New Roman" w:hAnsi="Times New Roman" w:cs="Times New Roman"/>
          <w:sz w:val="24"/>
        </w:rPr>
        <w:t xml:space="preserve"> </w:t>
      </w:r>
    </w:p>
    <w:p w:rsidR="00E6265D" w:rsidRDefault="0061606C" w:rsidP="00497A4F">
      <w:pPr>
        <w:spacing w:after="0" w:line="360" w:lineRule="auto"/>
        <w:ind w:firstLine="720"/>
        <w:jc w:val="both"/>
        <w:rPr>
          <w:rFonts w:ascii="Times New Roman" w:hAnsi="Times New Roman" w:cs="Times New Roman"/>
          <w:sz w:val="24"/>
        </w:rPr>
      </w:pPr>
      <w:r>
        <w:rPr>
          <w:rFonts w:ascii="Times New Roman" w:hAnsi="Times New Roman" w:cs="Times New Roman"/>
          <w:sz w:val="24"/>
        </w:rPr>
        <w:t>U</w:t>
      </w:r>
      <w:r w:rsidR="00A3073A">
        <w:rPr>
          <w:rFonts w:ascii="Times New Roman" w:hAnsi="Times New Roman" w:cs="Times New Roman"/>
          <w:sz w:val="24"/>
        </w:rPr>
        <w:t xml:space="preserve">saha budidaya udang vannamei </w:t>
      </w:r>
      <w:r w:rsidR="00B04D38">
        <w:rPr>
          <w:rFonts w:ascii="Times New Roman" w:hAnsi="Times New Roman" w:cs="Times New Roman"/>
          <w:sz w:val="24"/>
        </w:rPr>
        <w:t xml:space="preserve">sistem intensif </w:t>
      </w:r>
      <w:r w:rsidR="00A3073A">
        <w:rPr>
          <w:rFonts w:ascii="Times New Roman" w:hAnsi="Times New Roman" w:cs="Times New Roman"/>
          <w:sz w:val="24"/>
        </w:rPr>
        <w:t>menghadapi berbagai macam permasalahan diantaranya limbah yang dihasilkan dari kegiatan budidaya</w:t>
      </w:r>
      <w:r w:rsidR="00B04D38">
        <w:rPr>
          <w:rFonts w:ascii="Times New Roman" w:hAnsi="Times New Roman" w:cs="Times New Roman"/>
          <w:sz w:val="24"/>
        </w:rPr>
        <w:t xml:space="preserve"> udang vannamei selama ini langsung dibuang ke peraira, sehingga akan berdampak pada pencemaran perairan sehingga</w:t>
      </w:r>
      <w:r w:rsidR="00F8184C">
        <w:rPr>
          <w:rFonts w:ascii="Times New Roman" w:hAnsi="Times New Roman" w:cs="Times New Roman"/>
          <w:sz w:val="24"/>
        </w:rPr>
        <w:t xml:space="preserve"> berpengaruh terhadap keberlanjutan usaha budidaya udang vannamei.</w:t>
      </w:r>
      <w:r w:rsidR="00944895">
        <w:rPr>
          <w:rFonts w:ascii="Times New Roman" w:hAnsi="Times New Roman" w:cs="Times New Roman"/>
          <w:sz w:val="24"/>
        </w:rPr>
        <w:t xml:space="preserve"> </w:t>
      </w:r>
      <w:r w:rsidR="00944895" w:rsidRPr="00944895">
        <w:rPr>
          <w:rStyle w:val="Strong"/>
          <w:rFonts w:ascii="Times New Roman" w:hAnsi="Times New Roman" w:cs="Times New Roman"/>
          <w:b w:val="0"/>
          <w:sz w:val="24"/>
          <w:szCs w:val="24"/>
        </w:rPr>
        <w:t xml:space="preserve">Romadhona </w:t>
      </w:r>
      <w:r w:rsidR="00944895" w:rsidRPr="00944895">
        <w:rPr>
          <w:rStyle w:val="Strong"/>
          <w:rFonts w:ascii="Times New Roman" w:hAnsi="Times New Roman" w:cs="Times New Roman"/>
          <w:b w:val="0"/>
          <w:i/>
          <w:sz w:val="24"/>
          <w:szCs w:val="24"/>
        </w:rPr>
        <w:t>et al</w:t>
      </w:r>
      <w:r w:rsidR="00944895" w:rsidRPr="00944895">
        <w:rPr>
          <w:rStyle w:val="Strong"/>
          <w:rFonts w:ascii="Times New Roman" w:hAnsi="Times New Roman" w:cs="Times New Roman"/>
          <w:b w:val="0"/>
          <w:sz w:val="24"/>
          <w:szCs w:val="24"/>
        </w:rPr>
        <w:t xml:space="preserve"> (2015) </w:t>
      </w:r>
      <w:r w:rsidR="00944895" w:rsidRPr="00944895">
        <w:rPr>
          <w:rStyle w:val="Strong"/>
          <w:rFonts w:ascii="Times New Roman" w:hAnsi="Times New Roman" w:cs="Times New Roman"/>
          <w:b w:val="0"/>
          <w:sz w:val="24"/>
          <w:szCs w:val="24"/>
        </w:rPr>
        <w:lastRenderedPageBreak/>
        <w:t>menyatakan bahwa</w:t>
      </w:r>
      <w:r w:rsidR="00F8184C" w:rsidRPr="00944895">
        <w:rPr>
          <w:rFonts w:ascii="Times New Roman" w:hAnsi="Times New Roman" w:cs="Times New Roman"/>
          <w:b/>
          <w:sz w:val="24"/>
        </w:rPr>
        <w:t xml:space="preserve"> </w:t>
      </w:r>
      <w:r w:rsidR="00F8184C">
        <w:rPr>
          <w:rFonts w:ascii="Times New Roman" w:hAnsi="Times New Roman" w:cs="Times New Roman"/>
          <w:sz w:val="24"/>
        </w:rPr>
        <w:t xml:space="preserve">Limbah budidaya yang dibuang ke lingkungan perairan akan menurunkan kualitas air dan membuat perairan tercemar. menurut Johnsen </w:t>
      </w:r>
      <w:r w:rsidR="00F8184C" w:rsidRPr="004C2061">
        <w:rPr>
          <w:rFonts w:ascii="Times New Roman" w:hAnsi="Times New Roman" w:cs="Times New Roman"/>
          <w:i/>
          <w:sz w:val="24"/>
        </w:rPr>
        <w:t>et al</w:t>
      </w:r>
      <w:r w:rsidR="00F8184C">
        <w:rPr>
          <w:rFonts w:ascii="Times New Roman" w:hAnsi="Times New Roman" w:cs="Times New Roman"/>
          <w:sz w:val="24"/>
        </w:rPr>
        <w:t xml:space="preserve"> (1993) kegiatan budidaya udang sistem intensif menghasilkan limbah organik berasal dari  sisa pakan, feses, dan bahan-bahan terlarut yang terbuang ke perairan dan secara signifikan akan mempengaruhi kualitas lingkungan pesisir.</w:t>
      </w:r>
      <w:r w:rsidR="00497A4F">
        <w:rPr>
          <w:rFonts w:ascii="Times New Roman" w:hAnsi="Times New Roman" w:cs="Times New Roman"/>
          <w:sz w:val="24"/>
        </w:rPr>
        <w:t xml:space="preserve"> Kemampuan perairan pesisir menerima limbah budidaya dapat diketahui dengan kuantifikasi limbah yang masuk ke perairan dan daya tampung perairan.</w:t>
      </w:r>
    </w:p>
    <w:p w:rsidR="00F8184C" w:rsidRDefault="00F8184C" w:rsidP="004F4275">
      <w:pPr>
        <w:spacing w:after="0" w:line="360" w:lineRule="auto"/>
        <w:ind w:firstLine="720"/>
        <w:jc w:val="both"/>
        <w:rPr>
          <w:rFonts w:ascii="Times New Roman" w:hAnsi="Times New Roman" w:cs="Times New Roman"/>
          <w:sz w:val="24"/>
        </w:rPr>
      </w:pPr>
      <w:r>
        <w:rPr>
          <w:rFonts w:ascii="Times New Roman" w:hAnsi="Times New Roman" w:cs="Times New Roman"/>
          <w:sz w:val="24"/>
        </w:rPr>
        <w:t>Daya dukung perairan berperan penting dalam keberlanjutan usaha budidaya udang vannamei</w:t>
      </w:r>
      <w:r w:rsidR="0061606C">
        <w:rPr>
          <w:rFonts w:ascii="Times New Roman" w:hAnsi="Times New Roman" w:cs="Times New Roman"/>
          <w:sz w:val="24"/>
        </w:rPr>
        <w:t>, karena l</w:t>
      </w:r>
      <w:r w:rsidR="00B72AFE">
        <w:rPr>
          <w:rFonts w:ascii="Times New Roman" w:hAnsi="Times New Roman" w:cs="Times New Roman"/>
          <w:sz w:val="24"/>
        </w:rPr>
        <w:t xml:space="preserve">ingkungan </w:t>
      </w:r>
      <w:r w:rsidR="00DB72BB">
        <w:rPr>
          <w:rFonts w:ascii="Times New Roman" w:hAnsi="Times New Roman" w:cs="Times New Roman"/>
          <w:sz w:val="24"/>
        </w:rPr>
        <w:t>perairan memeliki kemampuan dalam menereima limbah yang dihasilkan dari kegiata</w:t>
      </w:r>
      <w:r w:rsidR="00B72AFE">
        <w:rPr>
          <w:rFonts w:ascii="Times New Roman" w:hAnsi="Times New Roman" w:cs="Times New Roman"/>
          <w:sz w:val="24"/>
        </w:rPr>
        <w:t>n usaha budidaya udang vannamei.</w:t>
      </w:r>
      <w:r w:rsidR="00DB72BB">
        <w:rPr>
          <w:rFonts w:ascii="Times New Roman" w:hAnsi="Times New Roman" w:cs="Times New Roman"/>
          <w:sz w:val="24"/>
        </w:rPr>
        <w:t xml:space="preserve"> </w:t>
      </w:r>
      <w:r w:rsidR="00B72AFE" w:rsidRPr="00B72AFE">
        <w:rPr>
          <w:rFonts w:ascii="Times New Roman" w:hAnsi="Times New Roman" w:cs="Times New Roman"/>
          <w:sz w:val="24"/>
        </w:rPr>
        <w:t xml:space="preserve">Karena itu, pengembangan </w:t>
      </w:r>
      <w:r w:rsidR="00B72AFE">
        <w:rPr>
          <w:rFonts w:ascii="Times New Roman" w:hAnsi="Times New Roman" w:cs="Times New Roman"/>
          <w:sz w:val="24"/>
        </w:rPr>
        <w:t xml:space="preserve">budidaya udang vannamei </w:t>
      </w:r>
      <w:r w:rsidR="00C54721">
        <w:rPr>
          <w:rFonts w:ascii="Times New Roman" w:hAnsi="Times New Roman" w:cs="Times New Roman"/>
          <w:sz w:val="24"/>
        </w:rPr>
        <w:t>sistem intensif harus mempertimbangkan dua aspek penting, yaitu kuantifikasi limbah dan kemampuan perairan pesisir menerima limbah budidaya udang vannamei</w:t>
      </w:r>
      <w:r w:rsidR="00B72AFE" w:rsidRPr="00B72AFE">
        <w:rPr>
          <w:rFonts w:ascii="Times New Roman" w:hAnsi="Times New Roman" w:cs="Times New Roman"/>
          <w:sz w:val="24"/>
        </w:rPr>
        <w:t xml:space="preserve"> (Soewardi, 2002)</w:t>
      </w:r>
      <w:r w:rsidR="0061606C">
        <w:rPr>
          <w:rFonts w:ascii="Times New Roman" w:hAnsi="Times New Roman" w:cs="Times New Roman"/>
          <w:sz w:val="24"/>
        </w:rPr>
        <w:t xml:space="preserve">. Kuantifikasi limbah yang dihasilkan dari </w:t>
      </w:r>
      <w:r w:rsidR="0061606C">
        <w:rPr>
          <w:rFonts w:ascii="Times New Roman" w:hAnsi="Times New Roman" w:cs="Times New Roman"/>
          <w:sz w:val="24"/>
        </w:rPr>
        <w:lastRenderedPageBreak/>
        <w:t xml:space="preserve">kegiatan budidaya meliputi jumlah limbah yang dibuang ke perairan selama proses budidaya sampai panen, sedangkan kemampuan perairan menerima limbah merupakan penghitungan beban maksimal yang mampu ditampung oleh perairan berdasarkan kapasitas asimilasi. Limbah budidaya udang vannamei jika melapaui kapasitas asimilasi perairan, maka akan terjadi penurunan kualitas air di perairan pesisir.  </w:t>
      </w:r>
    </w:p>
    <w:p w:rsidR="004F4275" w:rsidRDefault="00463D7E" w:rsidP="00654E5E">
      <w:pPr>
        <w:spacing w:after="0" w:line="360" w:lineRule="auto"/>
        <w:ind w:firstLine="720"/>
        <w:jc w:val="both"/>
        <w:rPr>
          <w:rFonts w:ascii="Times New Roman" w:hAnsi="Times New Roman" w:cs="Times New Roman"/>
          <w:sz w:val="24"/>
        </w:rPr>
      </w:pPr>
      <w:r>
        <w:rPr>
          <w:rFonts w:ascii="Times New Roman" w:hAnsi="Times New Roman" w:cs="Times New Roman"/>
          <w:sz w:val="24"/>
        </w:rPr>
        <w:t>K</w:t>
      </w:r>
      <w:r w:rsidR="004F4275">
        <w:rPr>
          <w:rFonts w:ascii="Times New Roman" w:hAnsi="Times New Roman" w:cs="Times New Roman"/>
          <w:sz w:val="24"/>
        </w:rPr>
        <w:t>egi</w:t>
      </w:r>
      <w:r>
        <w:rPr>
          <w:rFonts w:ascii="Times New Roman" w:hAnsi="Times New Roman" w:cs="Times New Roman"/>
          <w:sz w:val="24"/>
        </w:rPr>
        <w:t>atan usaha budidaya udang vannamei di Kecamatan Pademawu</w:t>
      </w:r>
      <w:r w:rsidR="0099585D">
        <w:rPr>
          <w:rFonts w:ascii="Times New Roman" w:hAnsi="Times New Roman" w:cs="Times New Roman"/>
          <w:sz w:val="24"/>
        </w:rPr>
        <w:t xml:space="preserve"> </w:t>
      </w:r>
      <w:r w:rsidR="00EE1752">
        <w:rPr>
          <w:rFonts w:ascii="Times New Roman" w:hAnsi="Times New Roman" w:cs="Times New Roman"/>
          <w:sz w:val="24"/>
        </w:rPr>
        <w:t>saat ini dan perkembangnya kedepan, berpotensi menimbulkan pencemaran lingkungan perairan apabila tidak dilakukan pengelolan limbah budidaya dengan baik. Pencemaran perairan laut akibat limbah budidaya akan mengganggu keberlanjutan dari usaha budidaya udang vannamei. Limbah yang dibuang ke laut berasal dari pakan yang tidak termakan, feses udang, dan plankton yang mati</w:t>
      </w:r>
      <w:r w:rsidR="00B256C4">
        <w:rPr>
          <w:rFonts w:ascii="Times New Roman" w:hAnsi="Times New Roman" w:cs="Times New Roman"/>
          <w:sz w:val="24"/>
        </w:rPr>
        <w:t xml:space="preserve"> mengalami perombakan menghasilkan senyawa organik NH</w:t>
      </w:r>
      <w:r w:rsidR="00B256C4">
        <w:rPr>
          <w:rFonts w:ascii="Times New Roman" w:hAnsi="Times New Roman" w:cs="Times New Roman"/>
          <w:sz w:val="24"/>
          <w:vertAlign w:val="subscript"/>
        </w:rPr>
        <w:t>3</w:t>
      </w:r>
      <w:r w:rsidR="00B256C4">
        <w:rPr>
          <w:rFonts w:ascii="Times New Roman" w:hAnsi="Times New Roman" w:cs="Times New Roman"/>
          <w:sz w:val="24"/>
        </w:rPr>
        <w:t>, NO</w:t>
      </w:r>
      <w:r w:rsidR="00B256C4">
        <w:rPr>
          <w:rFonts w:ascii="Times New Roman" w:hAnsi="Times New Roman" w:cs="Times New Roman"/>
          <w:sz w:val="24"/>
          <w:vertAlign w:val="subscript"/>
        </w:rPr>
        <w:t>2</w:t>
      </w:r>
      <w:r w:rsidR="00B256C4">
        <w:rPr>
          <w:rFonts w:ascii="Times New Roman" w:hAnsi="Times New Roman" w:cs="Times New Roman"/>
          <w:sz w:val="24"/>
        </w:rPr>
        <w:t>, NH</w:t>
      </w:r>
      <w:r w:rsidR="00B256C4">
        <w:rPr>
          <w:rFonts w:ascii="Times New Roman" w:hAnsi="Times New Roman" w:cs="Times New Roman"/>
          <w:sz w:val="24"/>
          <w:vertAlign w:val="subscript"/>
        </w:rPr>
        <w:t>4</w:t>
      </w:r>
      <w:r w:rsidR="00B256C4">
        <w:rPr>
          <w:rFonts w:ascii="Times New Roman" w:hAnsi="Times New Roman" w:cs="Times New Roman"/>
          <w:sz w:val="24"/>
        </w:rPr>
        <w:t xml:space="preserve">. Senyawa organik yang dihasilkan dari perombakan limbah budidaya pada kondisi tertentu bersifat racun terhadap biota laut termasuk udang vannamei. </w:t>
      </w:r>
    </w:p>
    <w:p w:rsidR="00B256C4" w:rsidRDefault="00B256C4" w:rsidP="004F4275">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Peningkatan jumlah limbah budidaya udangan vannamei sejalan dengan bertambahnya umur udang vannamei saat </w:t>
      </w:r>
      <w:r>
        <w:rPr>
          <w:rFonts w:ascii="Times New Roman" w:hAnsi="Times New Roman" w:cs="Times New Roman"/>
          <w:sz w:val="24"/>
        </w:rPr>
        <w:lastRenderedPageBreak/>
        <w:t>dipelihara. Berdas</w:t>
      </w:r>
      <w:r w:rsidR="007E594F">
        <w:rPr>
          <w:rFonts w:ascii="Times New Roman" w:hAnsi="Times New Roman" w:cs="Times New Roman"/>
          <w:sz w:val="24"/>
        </w:rPr>
        <w:t>arkan hasil penelitian Boyd (200</w:t>
      </w:r>
      <w:r>
        <w:rPr>
          <w:rFonts w:ascii="Times New Roman" w:hAnsi="Times New Roman" w:cs="Times New Roman"/>
          <w:sz w:val="24"/>
        </w:rPr>
        <w:t xml:space="preserve">1) </w:t>
      </w:r>
      <w:r w:rsidR="002571AB">
        <w:rPr>
          <w:rFonts w:ascii="Times New Roman" w:hAnsi="Times New Roman" w:cs="Times New Roman"/>
          <w:sz w:val="24"/>
        </w:rPr>
        <w:t xml:space="preserve">didapatkan limbah budidaya dalam bentuk TSS pada saat pemeliharaan sebesar 2400 kg/ha dan menghasilkan 3200 kg/ha pada saat pengosongan kolam. </w:t>
      </w:r>
      <w:r w:rsidR="008F08D1">
        <w:rPr>
          <w:rFonts w:ascii="Times New Roman" w:hAnsi="Times New Roman" w:cs="Times New Roman"/>
          <w:sz w:val="24"/>
        </w:rPr>
        <w:t xml:space="preserve">Untuk menjaga keberlanjutan usaha budidaya udang vannamei dan menjaga penurunan kualitas air laut agar tidak tercemar akibat beban limbah yang dihasilkan dari kegiatan budidaya, maka luasan tambak budidaya yang dapat di kembangkan di wilayah pesisir kecamatan pademawu harus disesuaikan dengan daya dukung lingkungan perairan dalam menerima limbah budidaya. </w:t>
      </w:r>
    </w:p>
    <w:p w:rsidR="008F08D1" w:rsidRDefault="00643FD8" w:rsidP="00654E5E">
      <w:pPr>
        <w:spacing w:after="0" w:line="360" w:lineRule="auto"/>
        <w:ind w:firstLine="720"/>
        <w:jc w:val="both"/>
        <w:rPr>
          <w:rFonts w:ascii="Times New Roman" w:hAnsi="Times New Roman" w:cs="Times New Roman"/>
          <w:sz w:val="24"/>
        </w:rPr>
      </w:pPr>
      <w:r>
        <w:rPr>
          <w:rFonts w:ascii="Times New Roman" w:hAnsi="Times New Roman" w:cs="Times New Roman"/>
          <w:sz w:val="24"/>
        </w:rPr>
        <w:t>Penelitian ini bertujuan untuk mengestimasi kapasitas produksi dan luasan tambak budidaya di kecamatan pademawu kabupaten pamekasan, berdasarkan laju biodegradasi limbah budidaya dalam bentuk TSS (</w:t>
      </w:r>
      <w:r w:rsidRPr="00643FD8">
        <w:rPr>
          <w:rFonts w:ascii="Times New Roman" w:hAnsi="Times New Roman" w:cs="Times New Roman"/>
          <w:i/>
          <w:sz w:val="24"/>
        </w:rPr>
        <w:t>Total Suspended solid</w:t>
      </w:r>
      <w:r>
        <w:rPr>
          <w:rFonts w:ascii="Times New Roman" w:hAnsi="Times New Roman" w:cs="Times New Roman"/>
          <w:sz w:val="24"/>
        </w:rPr>
        <w:t>). Hasil penelitian dapat dijadikan acuan dalam pengembangan budidaya udang vannamei secara berkelanjuta d</w:t>
      </w:r>
      <w:r w:rsidR="005461D2">
        <w:rPr>
          <w:rFonts w:ascii="Times New Roman" w:hAnsi="Times New Roman" w:cs="Times New Roman"/>
          <w:sz w:val="24"/>
        </w:rPr>
        <w:t>I</w:t>
      </w:r>
      <w:r>
        <w:rPr>
          <w:rFonts w:ascii="Times New Roman" w:hAnsi="Times New Roman" w:cs="Times New Roman"/>
          <w:sz w:val="24"/>
        </w:rPr>
        <w:t xml:space="preserve"> Kecamatan Pademawu. </w:t>
      </w:r>
    </w:p>
    <w:p w:rsidR="00643FD8" w:rsidRDefault="00643FD8" w:rsidP="00654E5E">
      <w:pPr>
        <w:spacing w:after="0" w:line="360" w:lineRule="auto"/>
        <w:jc w:val="center"/>
        <w:rPr>
          <w:rFonts w:ascii="Times New Roman" w:hAnsi="Times New Roman" w:cs="Times New Roman"/>
          <w:b/>
          <w:sz w:val="24"/>
        </w:rPr>
      </w:pPr>
      <w:r w:rsidRPr="00643FD8">
        <w:rPr>
          <w:rFonts w:ascii="Times New Roman" w:hAnsi="Times New Roman" w:cs="Times New Roman"/>
          <w:b/>
          <w:sz w:val="24"/>
        </w:rPr>
        <w:t>METODOLOGI PENELITIAN</w:t>
      </w:r>
    </w:p>
    <w:p w:rsidR="005461D2" w:rsidRDefault="00654E5E" w:rsidP="00654E5E">
      <w:pPr>
        <w:spacing w:line="360" w:lineRule="auto"/>
        <w:jc w:val="both"/>
        <w:rPr>
          <w:rFonts w:ascii="Times New Roman" w:hAnsi="Times New Roman" w:cs="Times New Roman"/>
          <w:sz w:val="24"/>
        </w:rPr>
      </w:pPr>
      <w:r>
        <w:rPr>
          <w:rFonts w:ascii="Times New Roman" w:hAnsi="Times New Roman" w:cs="Times New Roman"/>
          <w:sz w:val="24"/>
        </w:rPr>
        <w:t xml:space="preserve">Penelitian ini dilaksanakan di wilayah pesisir Kecamatan Pademawu Kabupaten Pamekasan Provinsi Jawa Timur pada tanggal 16 Mei 2021 (Gambar 1). </w:t>
      </w:r>
    </w:p>
    <w:p w:rsidR="007F568A" w:rsidRDefault="007F568A" w:rsidP="00654E5E">
      <w:pPr>
        <w:spacing w:line="360" w:lineRule="auto"/>
        <w:jc w:val="both"/>
        <w:rPr>
          <w:rFonts w:ascii="Times New Roman" w:hAnsi="Times New Roman" w:cs="Times New Roman"/>
          <w:sz w:val="24"/>
        </w:rPr>
      </w:pPr>
    </w:p>
    <w:p w:rsidR="007F568A" w:rsidRDefault="007F568A" w:rsidP="00654E5E">
      <w:pPr>
        <w:spacing w:line="360" w:lineRule="auto"/>
        <w:jc w:val="both"/>
        <w:rPr>
          <w:rFonts w:ascii="Times New Roman" w:hAnsi="Times New Roman" w:cs="Times New Roman"/>
          <w:sz w:val="24"/>
        </w:rPr>
      </w:pPr>
    </w:p>
    <w:p w:rsidR="007F568A" w:rsidRDefault="007F568A" w:rsidP="00654E5E">
      <w:pPr>
        <w:spacing w:line="360" w:lineRule="auto"/>
        <w:jc w:val="both"/>
        <w:rPr>
          <w:rFonts w:ascii="Times New Roman" w:hAnsi="Times New Roman" w:cs="Times New Roman"/>
          <w:sz w:val="24"/>
        </w:rPr>
      </w:pPr>
    </w:p>
    <w:p w:rsidR="00654E5E" w:rsidRDefault="00654E5E" w:rsidP="00654E5E">
      <w:pPr>
        <w:spacing w:line="360" w:lineRule="auto"/>
        <w:jc w:val="both"/>
        <w:rPr>
          <w:rFonts w:ascii="Times New Roman" w:hAnsi="Times New Roman" w:cs="Times New Roman"/>
          <w:sz w:val="24"/>
        </w:rPr>
      </w:pPr>
    </w:p>
    <w:p w:rsidR="00654E5E" w:rsidRDefault="00654E5E" w:rsidP="00654E5E">
      <w:pPr>
        <w:spacing w:line="360" w:lineRule="auto"/>
        <w:jc w:val="both"/>
        <w:rPr>
          <w:rFonts w:ascii="Times New Roman" w:hAnsi="Times New Roman" w:cs="Times New Roman"/>
          <w:sz w:val="24"/>
        </w:rPr>
      </w:pPr>
    </w:p>
    <w:p w:rsidR="00654E5E" w:rsidRDefault="00654E5E" w:rsidP="00654E5E">
      <w:pPr>
        <w:spacing w:line="360" w:lineRule="auto"/>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58240" behindDoc="0" locked="0" layoutInCell="1" allowOverlap="1">
            <wp:simplePos x="0" y="0"/>
            <wp:positionH relativeFrom="column">
              <wp:posOffset>74930</wp:posOffset>
            </wp:positionH>
            <wp:positionV relativeFrom="paragraph">
              <wp:posOffset>-867410</wp:posOffset>
            </wp:positionV>
            <wp:extent cx="2895600" cy="1876425"/>
            <wp:effectExtent l="19050" t="0" r="0" b="0"/>
            <wp:wrapNone/>
            <wp:docPr id="1" name="Picture 2" descr="D:\S2 LULUS DENGAN MEMUASKAN\TESIS\S2 LULUS DENGAN MEMUASKAN\IMG-2021110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2 LULUS DENGAN MEMUASKAN\TESIS\S2 LULUS DENGAN MEMUASKAN\IMG-20211108-WA0011.jpg"/>
                    <pic:cNvPicPr>
                      <a:picLocks noChangeAspect="1" noChangeArrowheads="1"/>
                    </pic:cNvPicPr>
                  </pic:nvPicPr>
                  <pic:blipFill>
                    <a:blip r:embed="rId5" cstate="print"/>
                    <a:srcRect l="3614" t="4000" r="4819"/>
                    <a:stretch>
                      <a:fillRect/>
                    </a:stretch>
                  </pic:blipFill>
                  <pic:spPr bwMode="auto">
                    <a:xfrm>
                      <a:off x="0" y="0"/>
                      <a:ext cx="2895600" cy="1876425"/>
                    </a:xfrm>
                    <a:prstGeom prst="rect">
                      <a:avLst/>
                    </a:prstGeom>
                    <a:noFill/>
                    <a:ln w="9525">
                      <a:noFill/>
                      <a:miter lim="800000"/>
                      <a:headEnd/>
                      <a:tailEnd/>
                    </a:ln>
                  </pic:spPr>
                </pic:pic>
              </a:graphicData>
            </a:graphic>
          </wp:anchor>
        </w:drawing>
      </w:r>
    </w:p>
    <w:p w:rsidR="00654E5E" w:rsidRDefault="00654E5E" w:rsidP="00654E5E">
      <w:pPr>
        <w:spacing w:line="360" w:lineRule="auto"/>
        <w:jc w:val="both"/>
        <w:rPr>
          <w:rFonts w:ascii="Times New Roman" w:hAnsi="Times New Roman" w:cs="Times New Roman"/>
          <w:sz w:val="24"/>
        </w:rPr>
      </w:pPr>
    </w:p>
    <w:p w:rsidR="00654E5E" w:rsidRDefault="00654E5E" w:rsidP="00C37602">
      <w:pPr>
        <w:spacing w:line="240" w:lineRule="auto"/>
        <w:jc w:val="both"/>
        <w:rPr>
          <w:rFonts w:ascii="Times New Roman" w:hAnsi="Times New Roman" w:cs="Times New Roman"/>
          <w:sz w:val="24"/>
        </w:rPr>
      </w:pPr>
    </w:p>
    <w:p w:rsidR="00C37602" w:rsidRPr="00C37602" w:rsidRDefault="00C37602" w:rsidP="00C37602">
      <w:pPr>
        <w:spacing w:line="360" w:lineRule="auto"/>
        <w:ind w:left="142"/>
        <w:jc w:val="center"/>
        <w:rPr>
          <w:rFonts w:ascii="Times New Roman" w:hAnsi="Times New Roman" w:cs="Times New Roman"/>
          <w:sz w:val="24"/>
        </w:rPr>
      </w:pPr>
      <w:r w:rsidRPr="00C37602">
        <w:rPr>
          <w:rFonts w:ascii="Times New Roman" w:hAnsi="Times New Roman" w:cs="Times New Roman"/>
          <w:b/>
          <w:sz w:val="24"/>
        </w:rPr>
        <w:t xml:space="preserve">Gambar 1. </w:t>
      </w:r>
      <w:r>
        <w:rPr>
          <w:rFonts w:ascii="Times New Roman" w:hAnsi="Times New Roman" w:cs="Times New Roman"/>
          <w:sz w:val="24"/>
        </w:rPr>
        <w:t>Lokasi Penelitian</w:t>
      </w:r>
    </w:p>
    <w:p w:rsidR="00843C26" w:rsidRDefault="00654E5E" w:rsidP="006708F5">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Kecamatan pademawu Kabupaten Pamekasan dipilih sebagai lokasi penelitian karena terdapat kegiatan budidaya udang sistem intensif dan perkembangannya kedepan </w:t>
      </w:r>
      <w:r w:rsidR="00837F77">
        <w:rPr>
          <w:rFonts w:ascii="Times New Roman" w:hAnsi="Times New Roman" w:cs="Times New Roman"/>
          <w:sz w:val="24"/>
        </w:rPr>
        <w:t xml:space="preserve">memilik </w:t>
      </w:r>
      <w:r>
        <w:rPr>
          <w:rFonts w:ascii="Times New Roman" w:hAnsi="Times New Roman" w:cs="Times New Roman"/>
          <w:sz w:val="24"/>
        </w:rPr>
        <w:t xml:space="preserve">potensi menimbulkan pencemaran perairan </w:t>
      </w:r>
      <w:r w:rsidR="00837F77">
        <w:rPr>
          <w:rFonts w:ascii="Times New Roman" w:hAnsi="Times New Roman" w:cs="Times New Roman"/>
          <w:sz w:val="24"/>
        </w:rPr>
        <w:t xml:space="preserve">jika dalam pengembangannya tidak disesuaikan dengan </w:t>
      </w:r>
      <w:r w:rsidR="00837F77">
        <w:rPr>
          <w:rFonts w:ascii="Times New Roman" w:hAnsi="Times New Roman" w:cs="Times New Roman"/>
          <w:sz w:val="24"/>
        </w:rPr>
        <w:lastRenderedPageBreak/>
        <w:t>kemampuan perairan menerima limbah budidaya</w:t>
      </w:r>
      <w:r w:rsidR="00843C26">
        <w:rPr>
          <w:rFonts w:ascii="Times New Roman" w:hAnsi="Times New Roman" w:cs="Times New Roman"/>
          <w:sz w:val="24"/>
        </w:rPr>
        <w:t xml:space="preserve">. </w:t>
      </w:r>
    </w:p>
    <w:p w:rsidR="00C25660" w:rsidRDefault="00843C26" w:rsidP="00C25660">
      <w:pPr>
        <w:spacing w:line="360" w:lineRule="auto"/>
        <w:ind w:firstLine="720"/>
        <w:jc w:val="both"/>
        <w:rPr>
          <w:rFonts w:ascii="Times New Roman" w:hAnsi="Times New Roman" w:cs="Times New Roman"/>
          <w:sz w:val="24"/>
        </w:rPr>
        <w:sectPr w:rsidR="00C25660" w:rsidSect="00F12DB7">
          <w:type w:val="continuous"/>
          <w:pgSz w:w="12240" w:h="15840"/>
          <w:pgMar w:top="1440" w:right="1440" w:bottom="1440" w:left="1560" w:header="720" w:footer="720" w:gutter="0"/>
          <w:cols w:num="2" w:space="335"/>
          <w:docGrid w:linePitch="360"/>
        </w:sectPr>
      </w:pPr>
      <w:r>
        <w:rPr>
          <w:rFonts w:ascii="Times New Roman" w:hAnsi="Times New Roman" w:cs="Times New Roman"/>
          <w:sz w:val="24"/>
        </w:rPr>
        <w:t xml:space="preserve">Data yang digunakan dalam penelitian ini terdiri dari data primer dan data skunder. Data primer didapatkan dengan cara pengukuran dan pengamatan langsung dilapang </w:t>
      </w:r>
      <w:r w:rsidR="00837F77">
        <w:rPr>
          <w:rFonts w:ascii="Times New Roman" w:hAnsi="Times New Roman" w:cs="Times New Roman"/>
          <w:sz w:val="24"/>
        </w:rPr>
        <w:t xml:space="preserve"> </w:t>
      </w:r>
      <w:r>
        <w:rPr>
          <w:rFonts w:ascii="Times New Roman" w:hAnsi="Times New Roman" w:cs="Times New Roman"/>
          <w:sz w:val="24"/>
        </w:rPr>
        <w:t xml:space="preserve">meliputi kisaran pasang surut dan frekuensi pasang surut di perairan pesisir pademawu, kemiringan dasar perairan kecamatan pademawu, jarak dari garis pantai </w:t>
      </w:r>
      <w:r w:rsidR="00775D5A">
        <w:rPr>
          <w:rFonts w:ascii="Times New Roman" w:hAnsi="Times New Roman" w:cs="Times New Roman"/>
          <w:sz w:val="24"/>
        </w:rPr>
        <w:t>saat pasang hingga ke lokasi pengambilan air laut (</w:t>
      </w:r>
      <w:r w:rsidR="00775D5A" w:rsidRPr="00775D5A">
        <w:rPr>
          <w:rFonts w:ascii="Times New Roman" w:hAnsi="Times New Roman" w:cs="Times New Roman"/>
          <w:i/>
          <w:sz w:val="24"/>
        </w:rPr>
        <w:t>sea water in-take</w:t>
      </w:r>
      <w:r w:rsidR="00775D5A">
        <w:rPr>
          <w:rFonts w:ascii="Times New Roman" w:hAnsi="Times New Roman" w:cs="Times New Roman"/>
          <w:sz w:val="24"/>
        </w:rPr>
        <w:t xml:space="preserve">). </w:t>
      </w:r>
      <w:r w:rsidR="00CB3D86">
        <w:rPr>
          <w:rFonts w:ascii="Times New Roman" w:hAnsi="Times New Roman" w:cs="Times New Roman"/>
          <w:sz w:val="24"/>
        </w:rPr>
        <w:t>Data sekunder didapatkan dari wawancara dengan pembudidaya udang vannamei dikecamatan pademawu dan penelusuran berbagai pustaka yang terkai</w:t>
      </w:r>
      <w:r w:rsidR="00C25660">
        <w:rPr>
          <w:rFonts w:ascii="Times New Roman" w:hAnsi="Times New Roman" w:cs="Times New Roman"/>
          <w:sz w:val="24"/>
        </w:rPr>
        <w:t>t penelitian daya dukung perairan</w:t>
      </w:r>
      <w:r w:rsidR="00CB3D86">
        <w:rPr>
          <w:rFonts w:ascii="Times New Roman" w:hAnsi="Times New Roman" w:cs="Times New Roman"/>
          <w:sz w:val="24"/>
        </w:rPr>
        <w:t>.</w:t>
      </w:r>
    </w:p>
    <w:p w:rsidR="00C25660" w:rsidRPr="00C25660" w:rsidRDefault="00C25660" w:rsidP="005C4E16">
      <w:pPr>
        <w:spacing w:after="0" w:line="240" w:lineRule="auto"/>
        <w:rPr>
          <w:rFonts w:ascii="Times New Roman" w:hAnsi="Times New Roman" w:cs="Times New Roman"/>
          <w:sz w:val="24"/>
        </w:rPr>
        <w:sectPr w:rsidR="00C25660" w:rsidRPr="00C25660" w:rsidSect="00C25660">
          <w:type w:val="continuous"/>
          <w:pgSz w:w="12240" w:h="15840"/>
          <w:pgMar w:top="1440" w:right="1440" w:bottom="1440" w:left="1560" w:header="720" w:footer="720" w:gutter="0"/>
          <w:cols w:space="335"/>
          <w:docGrid w:linePitch="360"/>
        </w:sectPr>
      </w:pPr>
      <w:r w:rsidRPr="00C25660">
        <w:rPr>
          <w:rFonts w:ascii="Times New Roman" w:hAnsi="Times New Roman" w:cs="Times New Roman"/>
          <w:b/>
          <w:sz w:val="24"/>
        </w:rPr>
        <w:lastRenderedPageBreak/>
        <w:t>Tabel</w:t>
      </w:r>
      <w:r>
        <w:rPr>
          <w:rFonts w:ascii="Times New Roman" w:hAnsi="Times New Roman" w:cs="Times New Roman"/>
          <w:b/>
          <w:sz w:val="24"/>
        </w:rPr>
        <w:t xml:space="preserve"> 1.  </w:t>
      </w:r>
      <w:r>
        <w:rPr>
          <w:rFonts w:ascii="Times New Roman" w:hAnsi="Times New Roman" w:cs="Times New Roman"/>
          <w:sz w:val="24"/>
        </w:rPr>
        <w:t xml:space="preserve"> Jenis dan sumber </w:t>
      </w:r>
      <w:r w:rsidR="005C4E16">
        <w:rPr>
          <w:rFonts w:ascii="Times New Roman" w:hAnsi="Times New Roman" w:cs="Times New Roman"/>
          <w:sz w:val="24"/>
        </w:rPr>
        <w:t>data yang digunakan dalam peneltian</w:t>
      </w:r>
    </w:p>
    <w:tbl>
      <w:tblPr>
        <w:tblStyle w:val="TableGrid"/>
        <w:tblW w:w="9214" w:type="dxa"/>
        <w:tblInd w:w="108" w:type="dxa"/>
        <w:tblLook w:val="04A0"/>
      </w:tblPr>
      <w:tblGrid>
        <w:gridCol w:w="630"/>
        <w:gridCol w:w="4757"/>
        <w:gridCol w:w="3827"/>
      </w:tblGrid>
      <w:tr w:rsidR="00CB3D86" w:rsidTr="00817C26">
        <w:tc>
          <w:tcPr>
            <w:tcW w:w="630" w:type="dxa"/>
            <w:tcBorders>
              <w:top w:val="single" w:sz="4" w:space="0" w:color="000000" w:themeColor="text1"/>
              <w:left w:val="nil"/>
              <w:bottom w:val="single" w:sz="4" w:space="0" w:color="000000" w:themeColor="text1"/>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lastRenderedPageBreak/>
              <w:t>No</w:t>
            </w:r>
          </w:p>
        </w:tc>
        <w:tc>
          <w:tcPr>
            <w:tcW w:w="4757" w:type="dxa"/>
            <w:tcBorders>
              <w:top w:val="single" w:sz="4" w:space="0" w:color="000000" w:themeColor="text1"/>
              <w:left w:val="nil"/>
              <w:bottom w:val="single" w:sz="4" w:space="0" w:color="000000" w:themeColor="text1"/>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Jenis data</w:t>
            </w:r>
          </w:p>
        </w:tc>
        <w:tc>
          <w:tcPr>
            <w:tcW w:w="3827" w:type="dxa"/>
            <w:tcBorders>
              <w:top w:val="single" w:sz="4" w:space="0" w:color="000000" w:themeColor="text1"/>
              <w:left w:val="nil"/>
              <w:bottom w:val="single" w:sz="4" w:space="0" w:color="000000" w:themeColor="text1"/>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 xml:space="preserve">Sumber data </w:t>
            </w:r>
          </w:p>
        </w:tc>
      </w:tr>
      <w:tr w:rsidR="00CB3D86" w:rsidTr="004D4903">
        <w:tc>
          <w:tcPr>
            <w:tcW w:w="630" w:type="dxa"/>
            <w:tcBorders>
              <w:top w:val="single" w:sz="4" w:space="0" w:color="000000" w:themeColor="text1"/>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1</w:t>
            </w:r>
          </w:p>
        </w:tc>
        <w:tc>
          <w:tcPr>
            <w:tcW w:w="4757" w:type="dxa"/>
            <w:tcBorders>
              <w:top w:val="single" w:sz="4" w:space="0" w:color="000000" w:themeColor="text1"/>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Pasang surut air laut (m)</w:t>
            </w:r>
          </w:p>
        </w:tc>
        <w:tc>
          <w:tcPr>
            <w:tcW w:w="3827" w:type="dxa"/>
            <w:tcBorders>
              <w:top w:val="single" w:sz="4" w:space="0" w:color="000000" w:themeColor="text1"/>
              <w:left w:val="nil"/>
              <w:bottom w:val="nil"/>
              <w:right w:val="nil"/>
            </w:tcBorders>
            <w:vAlign w:val="center"/>
          </w:tcPr>
          <w:p w:rsidR="00CB3D86" w:rsidRDefault="00817C26" w:rsidP="004D4903">
            <w:pPr>
              <w:spacing w:line="360" w:lineRule="auto"/>
              <w:rPr>
                <w:rFonts w:ascii="Times New Roman" w:hAnsi="Times New Roman" w:cs="Times New Roman"/>
                <w:sz w:val="24"/>
              </w:rPr>
            </w:pPr>
            <w:r w:rsidRPr="00817C26">
              <w:rPr>
                <w:rFonts w:ascii="Times New Roman" w:hAnsi="Times New Roman" w:cs="Times New Roman"/>
                <w:sz w:val="24"/>
              </w:rPr>
              <w:t>Pengukuran langsung di lapangan</w:t>
            </w:r>
          </w:p>
        </w:tc>
      </w:tr>
      <w:tr w:rsidR="00CB3D86" w:rsidTr="004D4903">
        <w:tc>
          <w:tcPr>
            <w:tcW w:w="630"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2</w:t>
            </w:r>
          </w:p>
        </w:tc>
        <w:tc>
          <w:tcPr>
            <w:tcW w:w="4757"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 xml:space="preserve">Frekuensi pasang surut </w:t>
            </w:r>
          </w:p>
        </w:tc>
        <w:tc>
          <w:tcPr>
            <w:tcW w:w="3827" w:type="dxa"/>
            <w:tcBorders>
              <w:top w:val="nil"/>
              <w:left w:val="nil"/>
              <w:bottom w:val="nil"/>
              <w:right w:val="nil"/>
            </w:tcBorders>
            <w:vAlign w:val="center"/>
          </w:tcPr>
          <w:p w:rsidR="00CB3D86" w:rsidRDefault="00817C26" w:rsidP="004D4903">
            <w:pPr>
              <w:spacing w:line="360" w:lineRule="auto"/>
              <w:rPr>
                <w:rFonts w:ascii="Times New Roman" w:hAnsi="Times New Roman" w:cs="Times New Roman"/>
                <w:sz w:val="24"/>
              </w:rPr>
            </w:pPr>
            <w:r w:rsidRPr="00817C26">
              <w:rPr>
                <w:rFonts w:ascii="Times New Roman" w:hAnsi="Times New Roman" w:cs="Times New Roman"/>
                <w:sz w:val="24"/>
              </w:rPr>
              <w:t>Pengukuran langsung di lapangan</w:t>
            </w:r>
          </w:p>
        </w:tc>
      </w:tr>
      <w:tr w:rsidR="00CB3D86" w:rsidTr="004D4903">
        <w:tc>
          <w:tcPr>
            <w:tcW w:w="630"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3</w:t>
            </w:r>
          </w:p>
        </w:tc>
        <w:tc>
          <w:tcPr>
            <w:tcW w:w="4757" w:type="dxa"/>
            <w:tcBorders>
              <w:top w:val="nil"/>
              <w:left w:val="nil"/>
              <w:bottom w:val="nil"/>
              <w:right w:val="nil"/>
            </w:tcBorders>
          </w:tcPr>
          <w:p w:rsidR="00CB3D86" w:rsidRDefault="00CB3D86" w:rsidP="00CB3D86">
            <w:pPr>
              <w:spacing w:line="360" w:lineRule="auto"/>
              <w:jc w:val="both"/>
              <w:rPr>
                <w:rFonts w:ascii="Times New Roman" w:hAnsi="Times New Roman" w:cs="Times New Roman"/>
                <w:sz w:val="24"/>
              </w:rPr>
            </w:pPr>
            <w:r>
              <w:rPr>
                <w:rFonts w:ascii="Times New Roman" w:hAnsi="Times New Roman" w:cs="Times New Roman"/>
                <w:sz w:val="24"/>
              </w:rPr>
              <w:t xml:space="preserve">Kemiringan dasar </w:t>
            </w:r>
            <w:r w:rsidRPr="00CB3D86">
              <w:rPr>
                <w:rFonts w:ascii="Times New Roman" w:hAnsi="Times New Roman" w:cs="Times New Roman"/>
                <w:sz w:val="24"/>
              </w:rPr>
              <w:t>perairan pesisir (derajad)</w:t>
            </w:r>
          </w:p>
        </w:tc>
        <w:tc>
          <w:tcPr>
            <w:tcW w:w="3827" w:type="dxa"/>
            <w:tcBorders>
              <w:top w:val="nil"/>
              <w:left w:val="nil"/>
              <w:bottom w:val="nil"/>
              <w:right w:val="nil"/>
            </w:tcBorders>
            <w:vAlign w:val="center"/>
          </w:tcPr>
          <w:p w:rsidR="00CB3D86" w:rsidRDefault="00817C26" w:rsidP="004D4903">
            <w:pPr>
              <w:spacing w:line="360" w:lineRule="auto"/>
              <w:rPr>
                <w:rFonts w:ascii="Times New Roman" w:hAnsi="Times New Roman" w:cs="Times New Roman"/>
                <w:sz w:val="24"/>
              </w:rPr>
            </w:pPr>
            <w:r w:rsidRPr="00817C26">
              <w:rPr>
                <w:rFonts w:ascii="Times New Roman" w:hAnsi="Times New Roman" w:cs="Times New Roman"/>
                <w:sz w:val="24"/>
              </w:rPr>
              <w:t>Pengukuran langsung di lapangan</w:t>
            </w:r>
          </w:p>
        </w:tc>
      </w:tr>
      <w:tr w:rsidR="00CB3D86" w:rsidTr="004D4903">
        <w:tc>
          <w:tcPr>
            <w:tcW w:w="630"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4</w:t>
            </w:r>
          </w:p>
        </w:tc>
        <w:tc>
          <w:tcPr>
            <w:tcW w:w="4757" w:type="dxa"/>
            <w:tcBorders>
              <w:top w:val="nil"/>
              <w:left w:val="nil"/>
              <w:bottom w:val="nil"/>
              <w:right w:val="nil"/>
            </w:tcBorders>
          </w:tcPr>
          <w:p w:rsid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Jarak d</w:t>
            </w:r>
            <w:r>
              <w:rPr>
                <w:rFonts w:ascii="Times New Roman" w:hAnsi="Times New Roman" w:cs="Times New Roman"/>
                <w:sz w:val="24"/>
              </w:rPr>
              <w:t xml:space="preserve">ari garis pantai (saat pasang) </w:t>
            </w:r>
            <w:r w:rsidRPr="00CB3D86">
              <w:rPr>
                <w:rFonts w:ascii="Times New Roman" w:hAnsi="Times New Roman" w:cs="Times New Roman"/>
                <w:sz w:val="24"/>
              </w:rPr>
              <w:t>hingga ke lo</w:t>
            </w:r>
            <w:r>
              <w:rPr>
                <w:rFonts w:ascii="Times New Roman" w:hAnsi="Times New Roman" w:cs="Times New Roman"/>
                <w:sz w:val="24"/>
              </w:rPr>
              <w:t>kasi pengambilan air laut (</w:t>
            </w:r>
            <w:r w:rsidRPr="00CB3D86">
              <w:rPr>
                <w:rFonts w:ascii="Times New Roman" w:hAnsi="Times New Roman" w:cs="Times New Roman"/>
                <w:i/>
                <w:sz w:val="24"/>
              </w:rPr>
              <w:t>sea water intake</w:t>
            </w:r>
            <w:r>
              <w:rPr>
                <w:rFonts w:ascii="Times New Roman" w:hAnsi="Times New Roman" w:cs="Times New Roman"/>
                <w:sz w:val="24"/>
              </w:rPr>
              <w:t xml:space="preserve">) untuk </w:t>
            </w:r>
            <w:r w:rsidRPr="00CB3D86">
              <w:rPr>
                <w:rFonts w:ascii="Times New Roman" w:hAnsi="Times New Roman" w:cs="Times New Roman"/>
                <w:sz w:val="24"/>
              </w:rPr>
              <w:t>keperluan tambak (m</w:t>
            </w:r>
            <w:r>
              <w:rPr>
                <w:rFonts w:ascii="Times New Roman" w:hAnsi="Times New Roman" w:cs="Times New Roman"/>
                <w:sz w:val="24"/>
              </w:rPr>
              <w:t>)</w:t>
            </w:r>
          </w:p>
        </w:tc>
        <w:tc>
          <w:tcPr>
            <w:tcW w:w="3827" w:type="dxa"/>
            <w:tcBorders>
              <w:top w:val="nil"/>
              <w:left w:val="nil"/>
              <w:bottom w:val="nil"/>
              <w:right w:val="nil"/>
            </w:tcBorders>
            <w:vAlign w:val="center"/>
          </w:tcPr>
          <w:p w:rsidR="00CB3D86" w:rsidRDefault="00817C26" w:rsidP="004D4903">
            <w:pPr>
              <w:spacing w:line="360" w:lineRule="auto"/>
              <w:rPr>
                <w:rFonts w:ascii="Times New Roman" w:hAnsi="Times New Roman" w:cs="Times New Roman"/>
                <w:sz w:val="24"/>
              </w:rPr>
            </w:pPr>
            <w:r w:rsidRPr="00817C26">
              <w:rPr>
                <w:rFonts w:ascii="Times New Roman" w:hAnsi="Times New Roman" w:cs="Times New Roman"/>
                <w:sz w:val="24"/>
              </w:rPr>
              <w:t>Pengukuran langsung di lapangan</w:t>
            </w:r>
          </w:p>
        </w:tc>
      </w:tr>
      <w:tr w:rsidR="00CB3D86" w:rsidTr="004D4903">
        <w:tc>
          <w:tcPr>
            <w:tcW w:w="630"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5</w:t>
            </w:r>
          </w:p>
        </w:tc>
        <w:tc>
          <w:tcPr>
            <w:tcW w:w="4757" w:type="dxa"/>
            <w:tcBorders>
              <w:top w:val="nil"/>
              <w:left w:val="nil"/>
              <w:bottom w:val="nil"/>
              <w:right w:val="nil"/>
            </w:tcBorders>
          </w:tcPr>
          <w:p w:rsidR="00CB3D86" w:rsidRP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 xml:space="preserve">Panjang garis pantai kecamatan </w:t>
            </w:r>
          </w:p>
          <w:p w:rsid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Banyuputih (m)</w:t>
            </w:r>
          </w:p>
        </w:tc>
        <w:tc>
          <w:tcPr>
            <w:tcW w:w="3827" w:type="dxa"/>
            <w:tcBorders>
              <w:top w:val="nil"/>
              <w:left w:val="nil"/>
              <w:bottom w:val="nil"/>
              <w:right w:val="nil"/>
            </w:tcBorders>
            <w:vAlign w:val="center"/>
          </w:tcPr>
          <w:p w:rsidR="00817C26" w:rsidRDefault="00817C26" w:rsidP="000847EF">
            <w:pPr>
              <w:spacing w:line="360" w:lineRule="auto"/>
              <w:rPr>
                <w:rFonts w:ascii="Times New Roman" w:hAnsi="Times New Roman" w:cs="Times New Roman"/>
                <w:sz w:val="24"/>
              </w:rPr>
            </w:pPr>
            <w:r>
              <w:rPr>
                <w:rFonts w:ascii="Times New Roman" w:hAnsi="Times New Roman" w:cs="Times New Roman"/>
                <w:sz w:val="24"/>
              </w:rPr>
              <w:t xml:space="preserve">Dinas Kelautan </w:t>
            </w:r>
            <w:r w:rsidR="000578FE">
              <w:rPr>
                <w:rFonts w:ascii="Times New Roman" w:hAnsi="Times New Roman" w:cs="Times New Roman"/>
                <w:sz w:val="24"/>
              </w:rPr>
              <w:t xml:space="preserve">dan </w:t>
            </w:r>
            <w:r>
              <w:rPr>
                <w:rFonts w:ascii="Times New Roman" w:hAnsi="Times New Roman" w:cs="Times New Roman"/>
                <w:sz w:val="24"/>
              </w:rPr>
              <w:t xml:space="preserve">Perikanan </w:t>
            </w:r>
            <w:r w:rsidR="000578FE">
              <w:rPr>
                <w:rFonts w:ascii="Times New Roman" w:hAnsi="Times New Roman" w:cs="Times New Roman"/>
                <w:sz w:val="24"/>
              </w:rPr>
              <w:t>Provinsi Jawa Timur (20</w:t>
            </w:r>
            <w:r w:rsidR="000847EF">
              <w:rPr>
                <w:rFonts w:ascii="Times New Roman" w:hAnsi="Times New Roman" w:cs="Times New Roman"/>
                <w:sz w:val="24"/>
              </w:rPr>
              <w:t>16</w:t>
            </w:r>
            <w:r w:rsidR="000578FE">
              <w:rPr>
                <w:rFonts w:ascii="Times New Roman" w:hAnsi="Times New Roman" w:cs="Times New Roman"/>
                <w:sz w:val="24"/>
              </w:rPr>
              <w:t>)</w:t>
            </w:r>
          </w:p>
        </w:tc>
      </w:tr>
      <w:tr w:rsidR="00CB3D86" w:rsidTr="004D4903">
        <w:tc>
          <w:tcPr>
            <w:tcW w:w="630" w:type="dxa"/>
            <w:tcBorders>
              <w:top w:val="nil"/>
              <w:left w:val="nil"/>
              <w:bottom w:val="nil"/>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6</w:t>
            </w:r>
          </w:p>
        </w:tc>
        <w:tc>
          <w:tcPr>
            <w:tcW w:w="4757" w:type="dxa"/>
            <w:tcBorders>
              <w:top w:val="nil"/>
              <w:left w:val="nil"/>
              <w:bottom w:val="nil"/>
              <w:right w:val="nil"/>
            </w:tcBorders>
          </w:tcPr>
          <w:p w:rsidR="00CB3D86" w:rsidRP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 xml:space="preserve">Laju biodegradasi limbah organik tambak </w:t>
            </w:r>
          </w:p>
          <w:p w:rsid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udang (mg/l)</w:t>
            </w:r>
          </w:p>
        </w:tc>
        <w:tc>
          <w:tcPr>
            <w:tcW w:w="3827" w:type="dxa"/>
            <w:tcBorders>
              <w:top w:val="nil"/>
              <w:left w:val="nil"/>
              <w:bottom w:val="nil"/>
              <w:right w:val="nil"/>
            </w:tcBorders>
            <w:vAlign w:val="center"/>
          </w:tcPr>
          <w:p w:rsidR="00CB3D86" w:rsidRDefault="00380EAB" w:rsidP="004D4903">
            <w:pPr>
              <w:spacing w:line="360" w:lineRule="auto"/>
              <w:rPr>
                <w:rFonts w:ascii="Times New Roman" w:hAnsi="Times New Roman" w:cs="Times New Roman"/>
                <w:sz w:val="24"/>
              </w:rPr>
            </w:pPr>
            <w:r>
              <w:rPr>
                <w:rFonts w:ascii="Times New Roman" w:hAnsi="Times New Roman" w:cs="Times New Roman"/>
                <w:sz w:val="24"/>
              </w:rPr>
              <w:t>Sitorus  (2005)</w:t>
            </w:r>
          </w:p>
        </w:tc>
      </w:tr>
      <w:tr w:rsidR="00CB3D86" w:rsidTr="004D4903">
        <w:tc>
          <w:tcPr>
            <w:tcW w:w="630" w:type="dxa"/>
            <w:tcBorders>
              <w:top w:val="nil"/>
              <w:left w:val="nil"/>
              <w:bottom w:val="single" w:sz="4" w:space="0" w:color="000000" w:themeColor="text1"/>
              <w:right w:val="nil"/>
            </w:tcBorders>
          </w:tcPr>
          <w:p w:rsidR="00CB3D86" w:rsidRDefault="00CB3D86" w:rsidP="00654E5E">
            <w:pPr>
              <w:spacing w:line="360" w:lineRule="auto"/>
              <w:jc w:val="both"/>
              <w:rPr>
                <w:rFonts w:ascii="Times New Roman" w:hAnsi="Times New Roman" w:cs="Times New Roman"/>
                <w:sz w:val="24"/>
              </w:rPr>
            </w:pPr>
            <w:r>
              <w:rPr>
                <w:rFonts w:ascii="Times New Roman" w:hAnsi="Times New Roman" w:cs="Times New Roman"/>
                <w:sz w:val="24"/>
              </w:rPr>
              <w:t>7</w:t>
            </w:r>
          </w:p>
        </w:tc>
        <w:tc>
          <w:tcPr>
            <w:tcW w:w="4757" w:type="dxa"/>
            <w:tcBorders>
              <w:top w:val="nil"/>
              <w:left w:val="nil"/>
              <w:bottom w:val="single" w:sz="4" w:space="0" w:color="000000" w:themeColor="text1"/>
              <w:right w:val="nil"/>
            </w:tcBorders>
          </w:tcPr>
          <w:p w:rsidR="00CB3D86" w:rsidRP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 xml:space="preserve">Beban limbah oganik tambak udang </w:t>
            </w:r>
          </w:p>
          <w:p w:rsidR="00CB3D86" w:rsidRDefault="00CB3D86" w:rsidP="00CB3D86">
            <w:pPr>
              <w:spacing w:line="360" w:lineRule="auto"/>
              <w:jc w:val="both"/>
              <w:rPr>
                <w:rFonts w:ascii="Times New Roman" w:hAnsi="Times New Roman" w:cs="Times New Roman"/>
                <w:sz w:val="24"/>
              </w:rPr>
            </w:pPr>
            <w:r w:rsidRPr="00CB3D86">
              <w:rPr>
                <w:rFonts w:ascii="Times New Roman" w:hAnsi="Times New Roman" w:cs="Times New Roman"/>
                <w:sz w:val="24"/>
              </w:rPr>
              <w:t>udang intensif (kg /ton pdouksi udang</w:t>
            </w:r>
            <w:r w:rsidR="003320E3">
              <w:rPr>
                <w:rFonts w:ascii="Times New Roman" w:hAnsi="Times New Roman" w:cs="Times New Roman"/>
                <w:sz w:val="24"/>
              </w:rPr>
              <w:t>)</w:t>
            </w:r>
          </w:p>
        </w:tc>
        <w:tc>
          <w:tcPr>
            <w:tcW w:w="3827" w:type="dxa"/>
            <w:tcBorders>
              <w:top w:val="nil"/>
              <w:left w:val="nil"/>
              <w:bottom w:val="single" w:sz="4" w:space="0" w:color="000000" w:themeColor="text1"/>
              <w:right w:val="nil"/>
            </w:tcBorders>
            <w:vAlign w:val="center"/>
          </w:tcPr>
          <w:p w:rsidR="00CB3D86" w:rsidRDefault="00380EAB" w:rsidP="004D4903">
            <w:pPr>
              <w:spacing w:line="360" w:lineRule="auto"/>
              <w:rPr>
                <w:rFonts w:ascii="Times New Roman" w:hAnsi="Times New Roman" w:cs="Times New Roman"/>
                <w:sz w:val="24"/>
              </w:rPr>
            </w:pPr>
            <w:r>
              <w:rPr>
                <w:rFonts w:ascii="Times New Roman" w:hAnsi="Times New Roman" w:cs="Times New Roman"/>
                <w:sz w:val="24"/>
              </w:rPr>
              <w:t>Alaudin (2010)</w:t>
            </w:r>
          </w:p>
        </w:tc>
      </w:tr>
    </w:tbl>
    <w:p w:rsidR="00817C26" w:rsidRDefault="00817C26" w:rsidP="00654E5E">
      <w:pPr>
        <w:spacing w:line="360" w:lineRule="auto"/>
        <w:ind w:firstLine="720"/>
        <w:jc w:val="both"/>
        <w:rPr>
          <w:rFonts w:ascii="Times New Roman" w:hAnsi="Times New Roman" w:cs="Times New Roman"/>
          <w:sz w:val="24"/>
        </w:rPr>
        <w:sectPr w:rsidR="00817C26" w:rsidSect="00817C26">
          <w:type w:val="continuous"/>
          <w:pgSz w:w="12240" w:h="15840"/>
          <w:pgMar w:top="1440" w:right="1440" w:bottom="1440" w:left="1560" w:header="720" w:footer="720" w:gutter="0"/>
          <w:cols w:space="335"/>
          <w:docGrid w:linePitch="360"/>
        </w:sectPr>
      </w:pPr>
    </w:p>
    <w:p w:rsidR="00654E5E" w:rsidRDefault="00654E5E" w:rsidP="000578FE">
      <w:pPr>
        <w:spacing w:after="0" w:line="360" w:lineRule="auto"/>
        <w:ind w:firstLine="720"/>
        <w:jc w:val="both"/>
        <w:rPr>
          <w:rFonts w:ascii="Times New Roman" w:hAnsi="Times New Roman" w:cs="Times New Roman"/>
          <w:sz w:val="24"/>
        </w:rPr>
      </w:pPr>
    </w:p>
    <w:p w:rsidR="008309C6" w:rsidRDefault="008309C6" w:rsidP="00654E5E">
      <w:pPr>
        <w:spacing w:line="360" w:lineRule="auto"/>
        <w:ind w:firstLine="720"/>
        <w:jc w:val="both"/>
        <w:rPr>
          <w:rFonts w:ascii="Times New Roman" w:hAnsi="Times New Roman" w:cs="Times New Roman"/>
          <w:sz w:val="24"/>
        </w:rPr>
        <w:sectPr w:rsidR="008309C6" w:rsidSect="00817C26">
          <w:type w:val="continuous"/>
          <w:pgSz w:w="12240" w:h="15840"/>
          <w:pgMar w:top="1440" w:right="1440" w:bottom="1440" w:left="1560" w:header="720" w:footer="720" w:gutter="0"/>
          <w:cols w:num="2" w:space="335"/>
          <w:docGrid w:linePitch="360"/>
        </w:sectPr>
      </w:pPr>
    </w:p>
    <w:p w:rsidR="000578FE" w:rsidRDefault="008309C6" w:rsidP="00777141">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Pengukuran pasang surut dilakukan untuk mendapatkan data perbedaan tinggi permukaan air laut pada saat pasang tertinggi dan surut terendah</w:t>
      </w:r>
      <w:r w:rsidR="004B4663">
        <w:rPr>
          <w:rFonts w:ascii="Times New Roman" w:hAnsi="Times New Roman" w:cs="Times New Roman"/>
          <w:sz w:val="24"/>
        </w:rPr>
        <w:t xml:space="preserve"> (data kisaran pasang surut) dan data frekuensi pasang surut dalam waktu 24 jam di perairan </w:t>
      </w:r>
      <w:r w:rsidR="009C68F0">
        <w:rPr>
          <w:rFonts w:ascii="Times New Roman" w:hAnsi="Times New Roman" w:cs="Times New Roman"/>
          <w:sz w:val="24"/>
        </w:rPr>
        <w:t xml:space="preserve">Kecamatan Pademawu Kabupaten Pamekasan. </w:t>
      </w:r>
      <w:r w:rsidR="003320E3">
        <w:rPr>
          <w:rFonts w:ascii="Times New Roman" w:hAnsi="Times New Roman" w:cs="Times New Roman"/>
          <w:sz w:val="24"/>
        </w:rPr>
        <w:t>Pasang surut air laut diukur dengan papan berskala, dilakukan selama</w:t>
      </w:r>
      <w:r w:rsidR="003D660F">
        <w:rPr>
          <w:rFonts w:ascii="Times New Roman" w:hAnsi="Times New Roman" w:cs="Times New Roman"/>
          <w:sz w:val="24"/>
        </w:rPr>
        <w:t xml:space="preserve"> 14 hari</w:t>
      </w:r>
      <w:r w:rsidR="003320E3">
        <w:rPr>
          <w:rFonts w:ascii="Times New Roman" w:hAnsi="Times New Roman" w:cs="Times New Roman"/>
          <w:sz w:val="24"/>
        </w:rPr>
        <w:t>. Sedangkan data kemiringan dasar perairan menggunakan selang waterpass  dengan panjang 100 m</w:t>
      </w:r>
      <w:r w:rsidR="00600984">
        <w:rPr>
          <w:rFonts w:ascii="Times New Roman" w:hAnsi="Times New Roman" w:cs="Times New Roman"/>
          <w:sz w:val="24"/>
        </w:rPr>
        <w:t xml:space="preserve"> dengan mengukur perbedaan tinggi dari pinggir pantai kearah laut sampai surut terendah</w:t>
      </w:r>
      <w:r w:rsidR="003320E3">
        <w:rPr>
          <w:rFonts w:ascii="Times New Roman" w:hAnsi="Times New Roman" w:cs="Times New Roman"/>
          <w:sz w:val="24"/>
        </w:rPr>
        <w:t xml:space="preserve">. </w:t>
      </w:r>
      <w:r w:rsidR="00600984">
        <w:rPr>
          <w:rFonts w:ascii="Times New Roman" w:hAnsi="Times New Roman" w:cs="Times New Roman"/>
          <w:sz w:val="24"/>
        </w:rPr>
        <w:t>D</w:t>
      </w:r>
      <w:r w:rsidR="003D660F">
        <w:rPr>
          <w:rFonts w:ascii="Times New Roman" w:hAnsi="Times New Roman" w:cs="Times New Roman"/>
          <w:sz w:val="24"/>
        </w:rPr>
        <w:t>ata jarak garis pantai saat pas</w:t>
      </w:r>
      <w:r w:rsidR="00600984">
        <w:rPr>
          <w:rFonts w:ascii="Times New Roman" w:hAnsi="Times New Roman" w:cs="Times New Roman"/>
          <w:sz w:val="24"/>
        </w:rPr>
        <w:t>ang hingga kelokasi pengambilan air laut (</w:t>
      </w:r>
      <w:r w:rsidR="00600984" w:rsidRPr="00600984">
        <w:rPr>
          <w:rFonts w:ascii="Times New Roman" w:hAnsi="Times New Roman" w:cs="Times New Roman"/>
          <w:i/>
          <w:sz w:val="24"/>
        </w:rPr>
        <w:t>sea water intake</w:t>
      </w:r>
      <w:r w:rsidR="00600984">
        <w:rPr>
          <w:rFonts w:ascii="Times New Roman" w:hAnsi="Times New Roman" w:cs="Times New Roman"/>
          <w:sz w:val="24"/>
        </w:rPr>
        <w:t>) menggunak</w:t>
      </w:r>
      <w:r w:rsidR="003C7CA3">
        <w:rPr>
          <w:rFonts w:ascii="Times New Roman" w:hAnsi="Times New Roman" w:cs="Times New Roman"/>
          <w:sz w:val="24"/>
        </w:rPr>
        <w:t>an roll meter dengan panjang 50</w:t>
      </w:r>
      <w:r w:rsidR="00600984">
        <w:rPr>
          <w:rFonts w:ascii="Times New Roman" w:hAnsi="Times New Roman" w:cs="Times New Roman"/>
          <w:sz w:val="24"/>
        </w:rPr>
        <w:t xml:space="preserve"> m.</w:t>
      </w:r>
    </w:p>
    <w:p w:rsidR="00600984" w:rsidRDefault="00A73314" w:rsidP="00DA221C">
      <w:pPr>
        <w:spacing w:after="0" w:line="360" w:lineRule="auto"/>
        <w:ind w:firstLine="720"/>
        <w:jc w:val="both"/>
        <w:rPr>
          <w:rFonts w:ascii="Times New Roman" w:hAnsi="Times New Roman" w:cs="Times New Roman"/>
          <w:sz w:val="24"/>
        </w:rPr>
      </w:pPr>
      <w:r>
        <w:rPr>
          <w:rFonts w:ascii="Times New Roman" w:hAnsi="Times New Roman" w:cs="Times New Roman"/>
          <w:sz w:val="24"/>
        </w:rPr>
        <w:t>Daya tampung perairan dalam menerima limbah budidaya mengacu pada formula Widigdo dan Pariwono (2003) sebagai berikut:</w:t>
      </w:r>
    </w:p>
    <w:p w:rsidR="00DA221C" w:rsidRDefault="00DA221C" w:rsidP="00DA221C">
      <w:pPr>
        <w:spacing w:after="0"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1647825" cy="3238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12927" t="48599" r="72729" b="46364"/>
                    <a:stretch>
                      <a:fillRect/>
                    </a:stretch>
                  </pic:blipFill>
                  <pic:spPr bwMode="auto">
                    <a:xfrm>
                      <a:off x="0" y="0"/>
                      <a:ext cx="1647825" cy="323850"/>
                    </a:xfrm>
                    <a:prstGeom prst="rect">
                      <a:avLst/>
                    </a:prstGeom>
                    <a:noFill/>
                    <a:ln w="9525">
                      <a:noFill/>
                      <a:miter lim="800000"/>
                      <a:headEnd/>
                      <a:tailEnd/>
                    </a:ln>
                  </pic:spPr>
                </pic:pic>
              </a:graphicData>
            </a:graphic>
          </wp:inline>
        </w:drawing>
      </w:r>
    </w:p>
    <w:p w:rsidR="00DA221C" w:rsidRDefault="00DA221C" w:rsidP="00DA221C">
      <w:pPr>
        <w:spacing w:after="0" w:line="360" w:lineRule="auto"/>
        <w:jc w:val="both"/>
        <w:rPr>
          <w:rFonts w:ascii="Times New Roman" w:hAnsi="Times New Roman" w:cs="Times New Roman"/>
          <w:sz w:val="24"/>
        </w:rPr>
      </w:pPr>
      <w:r>
        <w:rPr>
          <w:rFonts w:ascii="Times New Roman" w:hAnsi="Times New Roman" w:cs="Times New Roman"/>
          <w:sz w:val="24"/>
        </w:rPr>
        <w:t>Keterangan :</w:t>
      </w:r>
    </w:p>
    <w:p w:rsidR="00DA221C" w:rsidRDefault="00DA221C" w:rsidP="00270FF4">
      <w:pPr>
        <w:tabs>
          <w:tab w:val="left" w:pos="993"/>
        </w:tabs>
        <w:spacing w:after="0" w:line="360" w:lineRule="auto"/>
        <w:ind w:left="567" w:hanging="567"/>
        <w:jc w:val="both"/>
        <w:rPr>
          <w:rFonts w:ascii="Times New Roman" w:hAnsi="Times New Roman" w:cs="Times New Roman"/>
          <w:sz w:val="24"/>
        </w:rPr>
      </w:pPr>
      <w:r w:rsidRPr="00211E89">
        <w:rPr>
          <w:rFonts w:ascii="Times New Roman" w:hAnsi="Times New Roman" w:cs="Times New Roman"/>
          <w:i/>
          <w:sz w:val="24"/>
        </w:rPr>
        <w:t>Vo</w:t>
      </w:r>
      <w:r w:rsidR="00AE0C7D">
        <w:rPr>
          <w:rFonts w:ascii="Times New Roman" w:hAnsi="Times New Roman" w:cs="Times New Roman"/>
          <w:sz w:val="24"/>
        </w:rPr>
        <w:tab/>
      </w:r>
      <w:r>
        <w:rPr>
          <w:rFonts w:ascii="Times New Roman" w:hAnsi="Times New Roman" w:cs="Times New Roman"/>
          <w:sz w:val="24"/>
        </w:rPr>
        <w:t>= Volume air laut yang memasuki pesisir pada saat pasang (m</w:t>
      </w:r>
      <w:r>
        <w:rPr>
          <w:rFonts w:ascii="Times New Roman" w:hAnsi="Times New Roman" w:cs="Times New Roman"/>
          <w:sz w:val="24"/>
          <w:vertAlign w:val="superscript"/>
        </w:rPr>
        <w:t>3</w:t>
      </w:r>
      <w:r>
        <w:rPr>
          <w:rFonts w:ascii="Times New Roman" w:hAnsi="Times New Roman" w:cs="Times New Roman"/>
          <w:sz w:val="24"/>
        </w:rPr>
        <w:t>)</w:t>
      </w:r>
    </w:p>
    <w:p w:rsidR="00DA221C" w:rsidRDefault="00DA221C" w:rsidP="00270FF4">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h</w:t>
      </w:r>
      <w:r w:rsidR="00AE0C7D">
        <w:rPr>
          <w:rFonts w:ascii="Times New Roman" w:hAnsi="Times New Roman" w:cs="Times New Roman"/>
          <w:i/>
          <w:sz w:val="24"/>
        </w:rPr>
        <w:tab/>
      </w:r>
      <w:r w:rsidR="00FE1389">
        <w:rPr>
          <w:rFonts w:ascii="Times New Roman" w:hAnsi="Times New Roman" w:cs="Times New Roman"/>
          <w:i/>
          <w:sz w:val="24"/>
        </w:rPr>
        <w:t xml:space="preserve"> </w:t>
      </w:r>
      <w:r w:rsidR="00FE1389">
        <w:rPr>
          <w:rFonts w:ascii="Times New Roman" w:hAnsi="Times New Roman" w:cs="Times New Roman"/>
          <w:sz w:val="24"/>
        </w:rPr>
        <w:t xml:space="preserve">= </w:t>
      </w:r>
      <w:r w:rsidR="00AE0C7D">
        <w:rPr>
          <w:rFonts w:ascii="Times New Roman" w:hAnsi="Times New Roman" w:cs="Times New Roman"/>
          <w:sz w:val="24"/>
        </w:rPr>
        <w:t>kisaran pasang surut (m)</w:t>
      </w:r>
    </w:p>
    <w:p w:rsidR="00AE0C7D" w:rsidRDefault="00AE0C7D" w:rsidP="00270FF4">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y</w:t>
      </w:r>
      <w:r>
        <w:rPr>
          <w:rFonts w:ascii="Times New Roman" w:hAnsi="Times New Roman" w:cs="Times New Roman"/>
          <w:i/>
          <w:sz w:val="24"/>
        </w:rPr>
        <w:tab/>
      </w:r>
      <w:r>
        <w:rPr>
          <w:rFonts w:ascii="Times New Roman" w:hAnsi="Times New Roman" w:cs="Times New Roman"/>
          <w:sz w:val="24"/>
        </w:rPr>
        <w:t>= Panjang garis pantai (m)</w:t>
      </w:r>
    </w:p>
    <w:p w:rsidR="00AE0C7D" w:rsidRPr="00AE0C7D" w:rsidRDefault="00AE0C7D" w:rsidP="00270FF4">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x</w:t>
      </w:r>
      <w:r>
        <w:rPr>
          <w:rFonts w:ascii="Times New Roman" w:hAnsi="Times New Roman" w:cs="Times New Roman"/>
          <w:sz w:val="24"/>
        </w:rPr>
        <w:t xml:space="preserve"> </w:t>
      </w:r>
      <w:r>
        <w:rPr>
          <w:rFonts w:ascii="Times New Roman" w:hAnsi="Times New Roman" w:cs="Times New Roman"/>
          <w:sz w:val="24"/>
        </w:rPr>
        <w:tab/>
        <w:t xml:space="preserve">= </w:t>
      </w:r>
      <w:r w:rsidRPr="00AE0C7D">
        <w:rPr>
          <w:rFonts w:ascii="Times New Roman" w:hAnsi="Times New Roman" w:cs="Times New Roman"/>
          <w:sz w:val="24"/>
        </w:rPr>
        <w:t xml:space="preserve">jarak dari garis pantai (saat </w:t>
      </w:r>
      <w:r>
        <w:rPr>
          <w:rFonts w:ascii="Times New Roman" w:hAnsi="Times New Roman" w:cs="Times New Roman"/>
          <w:sz w:val="24"/>
        </w:rPr>
        <w:t xml:space="preserve">pasang) </w:t>
      </w:r>
      <w:r w:rsidRPr="00AE0C7D">
        <w:rPr>
          <w:rFonts w:ascii="Times New Roman" w:hAnsi="Times New Roman" w:cs="Times New Roman"/>
          <w:sz w:val="24"/>
        </w:rPr>
        <w:t>hingga ke lo</w:t>
      </w:r>
      <w:r>
        <w:rPr>
          <w:rFonts w:ascii="Times New Roman" w:hAnsi="Times New Roman" w:cs="Times New Roman"/>
          <w:sz w:val="24"/>
        </w:rPr>
        <w:t xml:space="preserve">kasi pengam-bilan air laut </w:t>
      </w:r>
      <w:r>
        <w:rPr>
          <w:rFonts w:ascii="Times New Roman" w:hAnsi="Times New Roman" w:cs="Times New Roman"/>
          <w:sz w:val="24"/>
        </w:rPr>
        <w:lastRenderedPageBreak/>
        <w:t xml:space="preserve">(sea </w:t>
      </w:r>
      <w:r w:rsidRPr="00AE0C7D">
        <w:rPr>
          <w:rFonts w:ascii="Times New Roman" w:hAnsi="Times New Roman" w:cs="Times New Roman"/>
          <w:sz w:val="24"/>
        </w:rPr>
        <w:t>water intake)</w:t>
      </w:r>
      <w:r>
        <w:rPr>
          <w:rFonts w:ascii="Times New Roman" w:hAnsi="Times New Roman" w:cs="Times New Roman"/>
          <w:sz w:val="24"/>
        </w:rPr>
        <w:t xml:space="preserve"> </w:t>
      </w:r>
      <w:r w:rsidR="00154675">
        <w:rPr>
          <w:rFonts w:ascii="Times New Roman" w:hAnsi="Times New Roman" w:cs="Times New Roman"/>
          <w:sz w:val="24"/>
        </w:rPr>
        <w:t xml:space="preserve">untuk keperluan </w:t>
      </w:r>
      <w:r w:rsidRPr="00AE0C7D">
        <w:rPr>
          <w:rFonts w:ascii="Times New Roman" w:hAnsi="Times New Roman" w:cs="Times New Roman"/>
          <w:sz w:val="24"/>
        </w:rPr>
        <w:t>tambak (m)</w:t>
      </w:r>
    </w:p>
    <w:p w:rsidR="00DA221C" w:rsidRDefault="00270FF4" w:rsidP="004F2424">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tg</w:t>
      </w:r>
      <w:r>
        <w:rPr>
          <w:rFonts w:ascii="Times New Roman" w:hAnsi="Times New Roman" w:cs="Times New Roman"/>
          <w:i/>
          <w:sz w:val="24"/>
        </w:rPr>
        <w:tab/>
        <w:t xml:space="preserve">= </w:t>
      </w:r>
      <w:r>
        <w:rPr>
          <w:rFonts w:ascii="Times New Roman" w:hAnsi="Times New Roman" w:cs="Times New Roman"/>
          <w:sz w:val="24"/>
        </w:rPr>
        <w:t xml:space="preserve">Sudut kemiringan dasar perairan </w:t>
      </w:r>
    </w:p>
    <w:p w:rsidR="009F4545" w:rsidRDefault="009F4545" w:rsidP="009F4545">
      <w:pPr>
        <w:spacing w:after="0" w:line="360" w:lineRule="auto"/>
        <w:ind w:firstLine="567"/>
        <w:jc w:val="both"/>
        <w:rPr>
          <w:rFonts w:ascii="Times New Roman" w:hAnsi="Times New Roman" w:cs="Times New Roman"/>
          <w:sz w:val="24"/>
        </w:rPr>
      </w:pPr>
      <w:r>
        <w:rPr>
          <w:rFonts w:ascii="Times New Roman" w:hAnsi="Times New Roman" w:cs="Times New Roman"/>
          <w:sz w:val="24"/>
        </w:rPr>
        <w:t>volume air yang tersisa pada saat surut (</w:t>
      </w:r>
      <w:r w:rsidRPr="00211E89">
        <w:rPr>
          <w:rFonts w:ascii="Times New Roman" w:hAnsi="Times New Roman" w:cs="Times New Roman"/>
          <w:i/>
          <w:sz w:val="24"/>
        </w:rPr>
        <w:t>Vs</w:t>
      </w:r>
      <w:r>
        <w:rPr>
          <w:rFonts w:ascii="Times New Roman" w:hAnsi="Times New Roman" w:cs="Times New Roman"/>
          <w:sz w:val="24"/>
        </w:rPr>
        <w:t>) dihitung dengan menggunakan rumus :</w:t>
      </w:r>
    </w:p>
    <w:p w:rsidR="009F4545" w:rsidRDefault="009F4545" w:rsidP="004F2424">
      <w:pPr>
        <w:spacing w:after="0" w:line="360" w:lineRule="auto"/>
        <w:ind w:firstLine="567"/>
        <w:jc w:val="both"/>
        <w:rPr>
          <w:rFonts w:ascii="Times New Roman" w:hAnsi="Times New Roman" w:cs="Times New Roman"/>
          <w:sz w:val="24"/>
        </w:rPr>
      </w:pPr>
      <w:r>
        <w:rPr>
          <w:rFonts w:ascii="Times New Roman" w:hAnsi="Times New Roman" w:cs="Times New Roman"/>
          <w:noProof/>
          <w:sz w:val="24"/>
        </w:rPr>
        <w:drawing>
          <wp:inline distT="0" distB="0" distL="0" distR="0">
            <wp:extent cx="2047875" cy="381288"/>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l="11091" t="73840" r="72045" b="20585"/>
                    <a:stretch>
                      <a:fillRect/>
                    </a:stretch>
                  </pic:blipFill>
                  <pic:spPr bwMode="auto">
                    <a:xfrm>
                      <a:off x="0" y="0"/>
                      <a:ext cx="2047875" cy="381288"/>
                    </a:xfrm>
                    <a:prstGeom prst="rect">
                      <a:avLst/>
                    </a:prstGeom>
                    <a:noFill/>
                    <a:ln w="9525">
                      <a:noFill/>
                      <a:miter lim="800000"/>
                      <a:headEnd/>
                      <a:tailEnd/>
                    </a:ln>
                  </pic:spPr>
                </pic:pic>
              </a:graphicData>
            </a:graphic>
          </wp:inline>
        </w:drawing>
      </w:r>
    </w:p>
    <w:p w:rsidR="009F4545" w:rsidRDefault="009F4545" w:rsidP="009F4545">
      <w:pPr>
        <w:spacing w:after="0" w:line="360" w:lineRule="auto"/>
        <w:jc w:val="both"/>
        <w:rPr>
          <w:rFonts w:ascii="Times New Roman" w:hAnsi="Times New Roman" w:cs="Times New Roman"/>
          <w:sz w:val="24"/>
        </w:rPr>
      </w:pPr>
      <w:r>
        <w:rPr>
          <w:rFonts w:ascii="Times New Roman" w:hAnsi="Times New Roman" w:cs="Times New Roman"/>
          <w:sz w:val="24"/>
        </w:rPr>
        <w:t>Keterangan :</w:t>
      </w:r>
    </w:p>
    <w:p w:rsidR="009F4545" w:rsidRDefault="009F4545" w:rsidP="009F4545">
      <w:pPr>
        <w:tabs>
          <w:tab w:val="left" w:pos="993"/>
        </w:tabs>
        <w:spacing w:after="0" w:line="360" w:lineRule="auto"/>
        <w:ind w:left="567" w:hanging="567"/>
        <w:jc w:val="both"/>
        <w:rPr>
          <w:rFonts w:ascii="Times New Roman" w:hAnsi="Times New Roman" w:cs="Times New Roman"/>
          <w:sz w:val="24"/>
        </w:rPr>
      </w:pPr>
      <w:r>
        <w:rPr>
          <w:rFonts w:ascii="Times New Roman" w:hAnsi="Times New Roman" w:cs="Times New Roman"/>
          <w:sz w:val="24"/>
        </w:rPr>
        <w:t>Vo</w:t>
      </w:r>
      <w:r>
        <w:rPr>
          <w:rFonts w:ascii="Times New Roman" w:hAnsi="Times New Roman" w:cs="Times New Roman"/>
          <w:sz w:val="24"/>
        </w:rPr>
        <w:tab/>
        <w:t>= Volume air laut yang memasuki pesisir pada saat pasang (m</w:t>
      </w:r>
      <w:r>
        <w:rPr>
          <w:rFonts w:ascii="Times New Roman" w:hAnsi="Times New Roman" w:cs="Times New Roman"/>
          <w:sz w:val="24"/>
          <w:vertAlign w:val="superscript"/>
        </w:rPr>
        <w:t>3</w:t>
      </w:r>
      <w:r>
        <w:rPr>
          <w:rFonts w:ascii="Times New Roman" w:hAnsi="Times New Roman" w:cs="Times New Roman"/>
          <w:sz w:val="24"/>
        </w:rPr>
        <w:t>)</w:t>
      </w:r>
    </w:p>
    <w:p w:rsidR="009F4545" w:rsidRDefault="009F4545" w:rsidP="009F4545">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h</w:t>
      </w:r>
      <w:r>
        <w:rPr>
          <w:rFonts w:ascii="Times New Roman" w:hAnsi="Times New Roman" w:cs="Times New Roman"/>
          <w:i/>
          <w:sz w:val="24"/>
        </w:rPr>
        <w:tab/>
        <w:t xml:space="preserve"> </w:t>
      </w:r>
      <w:r>
        <w:rPr>
          <w:rFonts w:ascii="Times New Roman" w:hAnsi="Times New Roman" w:cs="Times New Roman"/>
          <w:sz w:val="24"/>
        </w:rPr>
        <w:t>= kisaran pasang surut (m)</w:t>
      </w:r>
    </w:p>
    <w:p w:rsidR="009F4545" w:rsidRDefault="009F4545" w:rsidP="009F4545">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y</w:t>
      </w:r>
      <w:r>
        <w:rPr>
          <w:rFonts w:ascii="Times New Roman" w:hAnsi="Times New Roman" w:cs="Times New Roman"/>
          <w:i/>
          <w:sz w:val="24"/>
        </w:rPr>
        <w:tab/>
      </w:r>
      <w:r>
        <w:rPr>
          <w:rFonts w:ascii="Times New Roman" w:hAnsi="Times New Roman" w:cs="Times New Roman"/>
          <w:sz w:val="24"/>
        </w:rPr>
        <w:t>= Panjang garis pantai (m)</w:t>
      </w:r>
    </w:p>
    <w:p w:rsidR="009F4545" w:rsidRPr="00AE0C7D" w:rsidRDefault="009F4545" w:rsidP="009F4545">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x</w:t>
      </w:r>
      <w:r>
        <w:rPr>
          <w:rFonts w:ascii="Times New Roman" w:hAnsi="Times New Roman" w:cs="Times New Roman"/>
          <w:sz w:val="24"/>
        </w:rPr>
        <w:t xml:space="preserve"> </w:t>
      </w:r>
      <w:r>
        <w:rPr>
          <w:rFonts w:ascii="Times New Roman" w:hAnsi="Times New Roman" w:cs="Times New Roman"/>
          <w:sz w:val="24"/>
        </w:rPr>
        <w:tab/>
        <w:t xml:space="preserve">= </w:t>
      </w:r>
      <w:r w:rsidRPr="00AE0C7D">
        <w:rPr>
          <w:rFonts w:ascii="Times New Roman" w:hAnsi="Times New Roman" w:cs="Times New Roman"/>
          <w:sz w:val="24"/>
        </w:rPr>
        <w:t xml:space="preserve">jarak dari garis pantai (saat </w:t>
      </w:r>
      <w:r>
        <w:rPr>
          <w:rFonts w:ascii="Times New Roman" w:hAnsi="Times New Roman" w:cs="Times New Roman"/>
          <w:sz w:val="24"/>
        </w:rPr>
        <w:t xml:space="preserve">pasang) </w:t>
      </w:r>
      <w:r w:rsidRPr="00AE0C7D">
        <w:rPr>
          <w:rFonts w:ascii="Times New Roman" w:hAnsi="Times New Roman" w:cs="Times New Roman"/>
          <w:sz w:val="24"/>
        </w:rPr>
        <w:t>hingga ke lo</w:t>
      </w:r>
      <w:r>
        <w:rPr>
          <w:rFonts w:ascii="Times New Roman" w:hAnsi="Times New Roman" w:cs="Times New Roman"/>
          <w:sz w:val="24"/>
        </w:rPr>
        <w:t xml:space="preserve">kasi pengam-bilan air laut (sea </w:t>
      </w:r>
      <w:r w:rsidRPr="00AE0C7D">
        <w:rPr>
          <w:rFonts w:ascii="Times New Roman" w:hAnsi="Times New Roman" w:cs="Times New Roman"/>
          <w:sz w:val="24"/>
        </w:rPr>
        <w:t>water intake)</w:t>
      </w:r>
      <w:r>
        <w:rPr>
          <w:rFonts w:ascii="Times New Roman" w:hAnsi="Times New Roman" w:cs="Times New Roman"/>
          <w:sz w:val="24"/>
        </w:rPr>
        <w:t xml:space="preserve"> </w:t>
      </w:r>
      <w:r w:rsidRPr="00AE0C7D">
        <w:rPr>
          <w:rFonts w:ascii="Times New Roman" w:hAnsi="Times New Roman" w:cs="Times New Roman"/>
          <w:sz w:val="24"/>
        </w:rPr>
        <w:t>untuk keperluan tambak (m)</w:t>
      </w:r>
    </w:p>
    <w:p w:rsidR="0098799B" w:rsidRDefault="009F4545" w:rsidP="00777141">
      <w:pPr>
        <w:spacing w:after="0" w:line="360" w:lineRule="auto"/>
        <w:ind w:left="567" w:hanging="567"/>
        <w:jc w:val="both"/>
        <w:rPr>
          <w:rFonts w:ascii="Times New Roman" w:hAnsi="Times New Roman" w:cs="Times New Roman"/>
          <w:sz w:val="24"/>
        </w:rPr>
      </w:pPr>
      <w:r>
        <w:rPr>
          <w:rFonts w:ascii="Times New Roman" w:hAnsi="Times New Roman" w:cs="Times New Roman"/>
          <w:i/>
          <w:sz w:val="24"/>
        </w:rPr>
        <w:t>tg</w:t>
      </w:r>
      <w:r>
        <w:rPr>
          <w:rFonts w:ascii="Times New Roman" w:hAnsi="Times New Roman" w:cs="Times New Roman"/>
          <w:i/>
          <w:sz w:val="24"/>
        </w:rPr>
        <w:tab/>
        <w:t xml:space="preserve">= </w:t>
      </w:r>
      <w:r>
        <w:rPr>
          <w:rFonts w:ascii="Times New Roman" w:hAnsi="Times New Roman" w:cs="Times New Roman"/>
          <w:sz w:val="24"/>
        </w:rPr>
        <w:t xml:space="preserve">Sudut </w:t>
      </w:r>
      <w:r w:rsidR="0098799B">
        <w:rPr>
          <w:rFonts w:ascii="Times New Roman" w:hAnsi="Times New Roman" w:cs="Times New Roman"/>
          <w:sz w:val="24"/>
        </w:rPr>
        <w:t>kemiringan dasar perairan</w:t>
      </w:r>
    </w:p>
    <w:p w:rsidR="009F4545" w:rsidRDefault="0098799B" w:rsidP="00644B12">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Volume air yang tersedia pada satu siklus pasang surut  penjumlahan volume air pada saat  pasang dengan volume air pada saat surut. Jika diketahui frekuensi pasang surut dalam satu hari, maka volume total yang tersedia diperairan pesisir (volume badan air penerima limbah) adalah: </w:t>
      </w:r>
    </w:p>
    <w:p w:rsidR="0098799B" w:rsidRDefault="0098799B" w:rsidP="00644B12">
      <w:pPr>
        <w:spacing w:after="0" w:line="360" w:lineRule="auto"/>
        <w:jc w:val="center"/>
        <w:rPr>
          <w:rFonts w:ascii="Times New Roman" w:hAnsi="Times New Roman" w:cs="Times New Roman"/>
          <w:sz w:val="24"/>
        </w:rPr>
      </w:pPr>
      <w:r w:rsidRPr="00D7220A">
        <w:rPr>
          <w:rFonts w:ascii="Times New Roman" w:hAnsi="Times New Roman" w:cs="Times New Roman"/>
          <w:i/>
          <w:sz w:val="24"/>
        </w:rPr>
        <w:t>Vtot</w:t>
      </w:r>
      <w:r>
        <w:rPr>
          <w:rFonts w:ascii="Times New Roman" w:hAnsi="Times New Roman" w:cs="Times New Roman"/>
          <w:sz w:val="24"/>
        </w:rPr>
        <w:t xml:space="preserve"> = </w:t>
      </w:r>
      <w:r>
        <w:rPr>
          <w:rFonts w:ascii="Times New Roman" w:hAnsi="Times New Roman" w:cs="Times New Roman"/>
          <w:i/>
          <w:sz w:val="24"/>
        </w:rPr>
        <w:t>f</w:t>
      </w:r>
      <w:r>
        <w:rPr>
          <w:rFonts w:ascii="Times New Roman" w:hAnsi="Times New Roman" w:cs="Times New Roman"/>
          <w:sz w:val="24"/>
        </w:rPr>
        <w:t xml:space="preserve"> . </w:t>
      </w:r>
      <w:r w:rsidRPr="0098799B">
        <w:rPr>
          <w:rFonts w:ascii="Times New Roman" w:hAnsi="Times New Roman" w:cs="Times New Roman"/>
          <w:i/>
          <w:sz w:val="24"/>
        </w:rPr>
        <w:t>Vos</w:t>
      </w:r>
    </w:p>
    <w:p w:rsidR="0098799B" w:rsidRDefault="0098799B" w:rsidP="00644B12">
      <w:pPr>
        <w:spacing w:after="0" w:line="360" w:lineRule="auto"/>
        <w:jc w:val="both"/>
        <w:rPr>
          <w:rFonts w:ascii="Times New Roman" w:hAnsi="Times New Roman" w:cs="Times New Roman"/>
          <w:sz w:val="24"/>
        </w:rPr>
      </w:pPr>
      <w:r>
        <w:rPr>
          <w:rFonts w:ascii="Times New Roman" w:hAnsi="Times New Roman" w:cs="Times New Roman"/>
          <w:sz w:val="24"/>
        </w:rPr>
        <w:t>Keterangan :</w:t>
      </w:r>
    </w:p>
    <w:p w:rsidR="0098799B" w:rsidRDefault="0098799B" w:rsidP="00644B12">
      <w:pPr>
        <w:spacing w:after="0" w:line="360" w:lineRule="auto"/>
        <w:jc w:val="both"/>
        <w:rPr>
          <w:rFonts w:ascii="Times New Roman" w:hAnsi="Times New Roman" w:cs="Times New Roman"/>
          <w:sz w:val="24"/>
        </w:rPr>
      </w:pPr>
      <w:r w:rsidRPr="00D7220A">
        <w:rPr>
          <w:rFonts w:ascii="Times New Roman" w:hAnsi="Times New Roman" w:cs="Times New Roman"/>
          <w:i/>
          <w:sz w:val="24"/>
        </w:rPr>
        <w:t xml:space="preserve">Vtot </w:t>
      </w:r>
      <w:r>
        <w:rPr>
          <w:rFonts w:ascii="Times New Roman" w:hAnsi="Times New Roman" w:cs="Times New Roman"/>
          <w:sz w:val="24"/>
        </w:rPr>
        <w:tab/>
        <w:t xml:space="preserve">= Volume air selama satu hari </w:t>
      </w:r>
    </w:p>
    <w:p w:rsidR="0098799B" w:rsidRDefault="0098799B" w:rsidP="00644B12">
      <w:pPr>
        <w:spacing w:after="0" w:line="360" w:lineRule="auto"/>
        <w:ind w:left="709" w:hanging="709"/>
        <w:jc w:val="both"/>
        <w:rPr>
          <w:rFonts w:ascii="Times New Roman" w:hAnsi="Times New Roman" w:cs="Times New Roman"/>
          <w:sz w:val="24"/>
        </w:rPr>
      </w:pPr>
      <w:r>
        <w:rPr>
          <w:rFonts w:ascii="Times New Roman" w:hAnsi="Times New Roman" w:cs="Times New Roman"/>
          <w:i/>
          <w:sz w:val="24"/>
        </w:rPr>
        <w:t>f</w:t>
      </w:r>
      <w:r>
        <w:rPr>
          <w:rFonts w:ascii="Times New Roman" w:hAnsi="Times New Roman" w:cs="Times New Roman"/>
          <w:i/>
          <w:sz w:val="24"/>
        </w:rPr>
        <w:tab/>
        <w:t>=</w:t>
      </w:r>
      <w:r>
        <w:rPr>
          <w:rFonts w:ascii="Times New Roman" w:hAnsi="Times New Roman" w:cs="Times New Roman"/>
          <w:sz w:val="24"/>
        </w:rPr>
        <w:t xml:space="preserve"> Frekuensi pasang surut dalam satu hari </w:t>
      </w:r>
    </w:p>
    <w:p w:rsidR="0098799B" w:rsidRDefault="0098799B" w:rsidP="00644B12">
      <w:pPr>
        <w:spacing w:after="0" w:line="360" w:lineRule="auto"/>
        <w:ind w:left="709" w:hanging="709"/>
        <w:jc w:val="both"/>
        <w:rPr>
          <w:rFonts w:ascii="Times New Roman" w:hAnsi="Times New Roman" w:cs="Times New Roman"/>
          <w:sz w:val="24"/>
        </w:rPr>
      </w:pPr>
      <w:r>
        <w:rPr>
          <w:rFonts w:ascii="Times New Roman" w:hAnsi="Times New Roman" w:cs="Times New Roman"/>
          <w:i/>
          <w:sz w:val="24"/>
        </w:rPr>
        <w:lastRenderedPageBreak/>
        <w:t xml:space="preserve">Vos </w:t>
      </w:r>
      <w:r>
        <w:rPr>
          <w:rFonts w:ascii="Times New Roman" w:hAnsi="Times New Roman" w:cs="Times New Roman"/>
          <w:i/>
          <w:sz w:val="24"/>
        </w:rPr>
        <w:tab/>
        <w:t>=</w:t>
      </w:r>
      <w:r>
        <w:rPr>
          <w:rFonts w:ascii="Times New Roman" w:hAnsi="Times New Roman" w:cs="Times New Roman"/>
          <w:sz w:val="24"/>
        </w:rPr>
        <w:t xml:space="preserve"> Penjumlahan Volume air pada saat pasang dan pada saat surut dalam satu siklus </w:t>
      </w:r>
      <w:r w:rsidR="005F7292">
        <w:rPr>
          <w:rFonts w:ascii="Times New Roman" w:hAnsi="Times New Roman" w:cs="Times New Roman"/>
          <w:sz w:val="24"/>
        </w:rPr>
        <w:t>pasang surut</w:t>
      </w:r>
    </w:p>
    <w:p w:rsidR="00357416" w:rsidRDefault="008A2A53" w:rsidP="00777141">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Jumlah limbah organik maksimum yang dapat  ditampung perairan pesisir didapatkan dari </w:t>
      </w:r>
      <w:r w:rsidR="00D7220A">
        <w:rPr>
          <w:rFonts w:ascii="Times New Roman" w:hAnsi="Times New Roman" w:cs="Times New Roman"/>
          <w:sz w:val="24"/>
        </w:rPr>
        <w:t>Hasil volume total air yang tersedia di</w:t>
      </w:r>
      <w:r w:rsidR="004F2424">
        <w:rPr>
          <w:rFonts w:ascii="Times New Roman" w:hAnsi="Times New Roman" w:cs="Times New Roman"/>
          <w:sz w:val="24"/>
        </w:rPr>
        <w:t xml:space="preserve"> </w:t>
      </w:r>
      <w:r w:rsidR="00D7220A">
        <w:rPr>
          <w:rFonts w:ascii="Times New Roman" w:hAnsi="Times New Roman" w:cs="Times New Roman"/>
          <w:sz w:val="24"/>
        </w:rPr>
        <w:t xml:space="preserve">perairan </w:t>
      </w:r>
      <w:r w:rsidR="004F2424">
        <w:rPr>
          <w:rFonts w:ascii="Times New Roman" w:hAnsi="Times New Roman" w:cs="Times New Roman"/>
          <w:sz w:val="24"/>
        </w:rPr>
        <w:t xml:space="preserve">pesisir </w:t>
      </w:r>
      <w:r w:rsidR="004F2424" w:rsidRPr="004F2424">
        <w:rPr>
          <w:rFonts w:ascii="Times New Roman" w:hAnsi="Times New Roman" w:cs="Times New Roman"/>
          <w:sz w:val="24"/>
        </w:rPr>
        <w:t>(volume total</w:t>
      </w:r>
      <w:r w:rsidR="004F2424">
        <w:rPr>
          <w:rFonts w:ascii="Times New Roman" w:hAnsi="Times New Roman" w:cs="Times New Roman"/>
          <w:sz w:val="24"/>
        </w:rPr>
        <w:t xml:space="preserve"> badan air </w:t>
      </w:r>
      <w:r w:rsidR="004F2424" w:rsidRPr="004F2424">
        <w:rPr>
          <w:rFonts w:ascii="Times New Roman" w:hAnsi="Times New Roman" w:cs="Times New Roman"/>
          <w:sz w:val="24"/>
        </w:rPr>
        <w:t>penerima limbah)</w:t>
      </w:r>
      <w:r w:rsidR="00716B7B">
        <w:rPr>
          <w:rFonts w:ascii="Times New Roman" w:hAnsi="Times New Roman" w:cs="Times New Roman"/>
          <w:sz w:val="24"/>
        </w:rPr>
        <w:t xml:space="preserve"> </w:t>
      </w:r>
      <w:r w:rsidR="00357416">
        <w:rPr>
          <w:rFonts w:ascii="Times New Roman" w:hAnsi="Times New Roman" w:cs="Times New Roman"/>
          <w:sz w:val="24"/>
        </w:rPr>
        <w:t>dengan</w:t>
      </w:r>
      <w:r w:rsidR="00716B7B">
        <w:rPr>
          <w:rFonts w:ascii="Times New Roman" w:hAnsi="Times New Roman" w:cs="Times New Roman"/>
          <w:sz w:val="24"/>
        </w:rPr>
        <w:t xml:space="preserve"> data laju biodegradasi limbah </w:t>
      </w:r>
      <w:r w:rsidR="00CB6CB1">
        <w:rPr>
          <w:rFonts w:ascii="Times New Roman" w:hAnsi="Times New Roman" w:cs="Times New Roman"/>
          <w:sz w:val="24"/>
        </w:rPr>
        <w:t>organik</w:t>
      </w:r>
      <w:r w:rsidR="00716B7B">
        <w:rPr>
          <w:rFonts w:ascii="Times New Roman" w:hAnsi="Times New Roman" w:cs="Times New Roman"/>
          <w:sz w:val="24"/>
        </w:rPr>
        <w:t xml:space="preserve">  tambak </w:t>
      </w:r>
      <w:r w:rsidR="00CB6CB1">
        <w:rPr>
          <w:rFonts w:ascii="Times New Roman" w:hAnsi="Times New Roman" w:cs="Times New Roman"/>
          <w:sz w:val="24"/>
        </w:rPr>
        <w:t xml:space="preserve">dalam bentuk </w:t>
      </w:r>
      <w:r w:rsidR="00CB6CB1">
        <w:rPr>
          <w:rFonts w:ascii="Times New Roman" w:hAnsi="Times New Roman" w:cs="Times New Roman"/>
          <w:i/>
          <w:sz w:val="24"/>
        </w:rPr>
        <w:t xml:space="preserve">Total Suspended Solid </w:t>
      </w:r>
      <w:r w:rsidR="00CB6CB1">
        <w:rPr>
          <w:rFonts w:ascii="Times New Roman" w:hAnsi="Times New Roman" w:cs="Times New Roman"/>
          <w:sz w:val="24"/>
        </w:rPr>
        <w:t xml:space="preserve">(TSS) </w:t>
      </w:r>
      <w:r w:rsidR="00716B7B">
        <w:rPr>
          <w:rFonts w:ascii="Times New Roman" w:hAnsi="Times New Roman" w:cs="Times New Roman"/>
          <w:sz w:val="24"/>
        </w:rPr>
        <w:t>mengacu pada hasil penelitian Sitorus (2005)</w:t>
      </w:r>
      <w:r w:rsidR="00E938AD">
        <w:rPr>
          <w:rFonts w:ascii="Times New Roman" w:hAnsi="Times New Roman" w:cs="Times New Roman"/>
          <w:sz w:val="24"/>
        </w:rPr>
        <w:t xml:space="preserve">  </w:t>
      </w:r>
      <w:r w:rsidR="00D367AB">
        <w:rPr>
          <w:rFonts w:ascii="Times New Roman" w:hAnsi="Times New Roman" w:cs="Times New Roman"/>
          <w:sz w:val="24"/>
        </w:rPr>
        <w:t>laju bi</w:t>
      </w:r>
      <w:r w:rsidR="004D19CA">
        <w:rPr>
          <w:rFonts w:ascii="Times New Roman" w:hAnsi="Times New Roman" w:cs="Times New Roman"/>
          <w:sz w:val="24"/>
        </w:rPr>
        <w:t>o</w:t>
      </w:r>
      <w:r w:rsidR="00D367AB">
        <w:rPr>
          <w:rFonts w:ascii="Times New Roman" w:hAnsi="Times New Roman" w:cs="Times New Roman"/>
          <w:sz w:val="24"/>
        </w:rPr>
        <w:t xml:space="preserve">degradasi </w:t>
      </w:r>
      <w:r w:rsidR="00E938AD">
        <w:rPr>
          <w:rFonts w:ascii="Times New Roman" w:hAnsi="Times New Roman" w:cs="Times New Roman"/>
          <w:sz w:val="24"/>
        </w:rPr>
        <w:t xml:space="preserve">tambak budidaya intensif adalah 8,395 mg/l/hari. </w:t>
      </w:r>
      <w:r>
        <w:rPr>
          <w:rFonts w:ascii="Times New Roman" w:hAnsi="Times New Roman" w:cs="Times New Roman"/>
          <w:sz w:val="24"/>
        </w:rPr>
        <w:t xml:space="preserve">Estimasi daya dukung perairan pesisir </w:t>
      </w:r>
      <w:r w:rsidR="00357416">
        <w:rPr>
          <w:rFonts w:ascii="Times New Roman" w:hAnsi="Times New Roman" w:cs="Times New Roman"/>
          <w:sz w:val="24"/>
        </w:rPr>
        <w:t xml:space="preserve">dalam </w:t>
      </w:r>
      <w:r>
        <w:rPr>
          <w:rFonts w:ascii="Times New Roman" w:hAnsi="Times New Roman" w:cs="Times New Roman"/>
          <w:sz w:val="24"/>
        </w:rPr>
        <w:t xml:space="preserve">menerima limbah budidaya mengacu pada formula </w:t>
      </w:r>
      <w:r w:rsidR="00357416" w:rsidRPr="00357416">
        <w:rPr>
          <w:rFonts w:ascii="Times New Roman" w:hAnsi="Times New Roman" w:cs="Times New Roman"/>
          <w:sz w:val="24"/>
        </w:rPr>
        <w:t>Alauddin (2010)</w:t>
      </w:r>
      <w:r w:rsidR="00357416">
        <w:rPr>
          <w:rFonts w:ascii="Times New Roman" w:hAnsi="Times New Roman" w:cs="Times New Roman"/>
          <w:sz w:val="24"/>
        </w:rPr>
        <w:t>:</w:t>
      </w:r>
    </w:p>
    <w:p w:rsidR="006B7B15" w:rsidRDefault="00357416" w:rsidP="006B7B15">
      <w:pPr>
        <w:spacing w:after="0" w:line="360" w:lineRule="auto"/>
        <w:ind w:firstLine="567"/>
        <w:jc w:val="center"/>
        <w:rPr>
          <w:rFonts w:ascii="Times New Roman" w:hAnsi="Times New Roman" w:cs="Times New Roman"/>
          <w:i/>
          <w:sz w:val="24"/>
          <w:vertAlign w:val="superscript"/>
        </w:rPr>
      </w:pPr>
      <w:r>
        <w:rPr>
          <w:rFonts w:ascii="Times New Roman" w:hAnsi="Times New Roman" w:cs="Times New Roman"/>
          <w:i/>
          <w:sz w:val="24"/>
        </w:rPr>
        <w:t xml:space="preserve">JLm </w:t>
      </w:r>
      <w:r>
        <w:rPr>
          <w:rFonts w:ascii="Times New Roman" w:hAnsi="Times New Roman" w:cs="Times New Roman"/>
          <w:sz w:val="24"/>
        </w:rPr>
        <w:t xml:space="preserve">= </w:t>
      </w:r>
      <w:r>
        <w:rPr>
          <w:rFonts w:ascii="Times New Roman" w:hAnsi="Times New Roman" w:cs="Times New Roman"/>
          <w:i/>
          <w:sz w:val="24"/>
        </w:rPr>
        <w:t>Vtot x Yx 10</w:t>
      </w:r>
      <w:r>
        <w:rPr>
          <w:rFonts w:ascii="Times New Roman" w:hAnsi="Times New Roman" w:cs="Times New Roman"/>
          <w:i/>
          <w:sz w:val="24"/>
          <w:vertAlign w:val="superscript"/>
        </w:rPr>
        <w:t>-6</w:t>
      </w:r>
    </w:p>
    <w:p w:rsidR="00357416" w:rsidRPr="006B7B15" w:rsidRDefault="00357416" w:rsidP="006B7B15">
      <w:pPr>
        <w:spacing w:after="0" w:line="360" w:lineRule="auto"/>
        <w:ind w:left="709" w:hanging="709"/>
        <w:jc w:val="both"/>
        <w:rPr>
          <w:rFonts w:ascii="Times New Roman" w:hAnsi="Times New Roman" w:cs="Times New Roman"/>
          <w:i/>
          <w:sz w:val="24"/>
        </w:rPr>
      </w:pPr>
      <w:r w:rsidRPr="006B7B15">
        <w:rPr>
          <w:rFonts w:ascii="Times New Roman" w:hAnsi="Times New Roman" w:cs="Times New Roman"/>
          <w:sz w:val="24"/>
          <w:szCs w:val="24"/>
        </w:rPr>
        <w:t>J</w:t>
      </w:r>
      <w:r w:rsidR="006B7B15" w:rsidRPr="006B7B15">
        <w:rPr>
          <w:rFonts w:ascii="Times New Roman" w:hAnsi="Times New Roman" w:cs="Times New Roman"/>
          <w:sz w:val="24"/>
          <w:szCs w:val="24"/>
        </w:rPr>
        <w:t>Lm</w:t>
      </w:r>
      <w:r w:rsidR="006B7B15" w:rsidRPr="006B7B15">
        <w:rPr>
          <w:rFonts w:ascii="Times New Roman" w:hAnsi="Times New Roman" w:cs="Times New Roman"/>
          <w:sz w:val="24"/>
          <w:szCs w:val="24"/>
        </w:rPr>
        <w:tab/>
      </w:r>
      <w:r w:rsidR="006B7B15">
        <w:rPr>
          <w:rFonts w:ascii="Times New Roman" w:hAnsi="Times New Roman" w:cs="Times New Roman"/>
          <w:sz w:val="24"/>
          <w:szCs w:val="24"/>
        </w:rPr>
        <w:t xml:space="preserve">= </w:t>
      </w:r>
      <w:r w:rsidR="006B7B15" w:rsidRPr="006B7B15">
        <w:rPr>
          <w:rFonts w:ascii="Times New Roman" w:hAnsi="Times New Roman" w:cs="Times New Roman"/>
          <w:sz w:val="24"/>
          <w:szCs w:val="24"/>
        </w:rPr>
        <w:t xml:space="preserve">Jumlah limbah organik maksimum </w:t>
      </w:r>
      <w:r w:rsidRPr="006B7B15">
        <w:rPr>
          <w:rFonts w:ascii="Times New Roman" w:hAnsi="Times New Roman" w:cs="Times New Roman"/>
          <w:sz w:val="24"/>
          <w:szCs w:val="24"/>
        </w:rPr>
        <w:t xml:space="preserve">yang dapat ditampung perairan pesisir (ton/hari) </w:t>
      </w:r>
    </w:p>
    <w:p w:rsidR="00357416" w:rsidRPr="006B7B15" w:rsidRDefault="00357416" w:rsidP="006B7B15">
      <w:pPr>
        <w:spacing w:after="0" w:line="360" w:lineRule="auto"/>
        <w:ind w:left="709" w:hanging="709"/>
        <w:jc w:val="both"/>
        <w:rPr>
          <w:rFonts w:ascii="Times New Roman" w:hAnsi="Times New Roman" w:cs="Times New Roman"/>
          <w:sz w:val="24"/>
          <w:szCs w:val="24"/>
        </w:rPr>
      </w:pPr>
      <w:r w:rsidRPr="006B7B15">
        <w:rPr>
          <w:rFonts w:ascii="Times New Roman" w:hAnsi="Times New Roman" w:cs="Times New Roman"/>
          <w:sz w:val="24"/>
          <w:szCs w:val="24"/>
        </w:rPr>
        <w:t>Vtot</w:t>
      </w:r>
      <w:r w:rsidR="006B7B15">
        <w:rPr>
          <w:rFonts w:ascii="Times New Roman" w:hAnsi="Times New Roman" w:cs="Times New Roman"/>
          <w:sz w:val="24"/>
          <w:szCs w:val="24"/>
        </w:rPr>
        <w:tab/>
      </w:r>
      <w:r w:rsidRPr="006B7B15">
        <w:rPr>
          <w:rFonts w:ascii="Times New Roman" w:hAnsi="Times New Roman" w:cs="Times New Roman"/>
          <w:sz w:val="24"/>
          <w:szCs w:val="24"/>
        </w:rPr>
        <w:t>= Volume total air yang tersedia di</w:t>
      </w:r>
      <w:r w:rsidR="006B7B15">
        <w:rPr>
          <w:rFonts w:ascii="Times New Roman" w:hAnsi="Times New Roman" w:cs="Times New Roman"/>
          <w:sz w:val="24"/>
          <w:szCs w:val="24"/>
        </w:rPr>
        <w:t xml:space="preserve"> </w:t>
      </w:r>
      <w:r w:rsidRPr="006B7B15">
        <w:rPr>
          <w:rFonts w:ascii="Times New Roman" w:hAnsi="Times New Roman" w:cs="Times New Roman"/>
          <w:sz w:val="24"/>
          <w:szCs w:val="24"/>
        </w:rPr>
        <w:t>perairan pesisir (m</w:t>
      </w:r>
      <w:r w:rsidR="006B7B15">
        <w:rPr>
          <w:rFonts w:ascii="Times New Roman" w:hAnsi="Times New Roman" w:cs="Times New Roman"/>
          <w:sz w:val="24"/>
          <w:szCs w:val="24"/>
        </w:rPr>
        <w:t>)</w:t>
      </w:r>
    </w:p>
    <w:p w:rsidR="00357416" w:rsidRDefault="006B7B15" w:rsidP="006B7B15">
      <w:pPr>
        <w:spacing w:after="0" w:line="360" w:lineRule="auto"/>
        <w:ind w:left="709" w:hanging="709"/>
        <w:jc w:val="both"/>
        <w:rPr>
          <w:rFonts w:ascii="Times New Roman" w:hAnsi="Times New Roman" w:cs="Times New Roman"/>
          <w:i/>
          <w:sz w:val="24"/>
          <w:vertAlign w:val="superscript"/>
        </w:rPr>
      </w:pPr>
      <w:r>
        <w:rPr>
          <w:rFonts w:ascii="Times New Roman" w:hAnsi="Times New Roman" w:cs="Times New Roman"/>
          <w:sz w:val="24"/>
          <w:szCs w:val="24"/>
        </w:rPr>
        <w:t>Y</w:t>
      </w:r>
      <w:r>
        <w:rPr>
          <w:rFonts w:ascii="Times New Roman" w:hAnsi="Times New Roman" w:cs="Times New Roman"/>
          <w:sz w:val="24"/>
          <w:szCs w:val="24"/>
        </w:rPr>
        <w:tab/>
      </w:r>
      <w:r w:rsidR="00357416" w:rsidRPr="006B7B15">
        <w:rPr>
          <w:rFonts w:ascii="Times New Roman" w:hAnsi="Times New Roman" w:cs="Times New Roman"/>
          <w:sz w:val="24"/>
          <w:szCs w:val="24"/>
        </w:rPr>
        <w:t xml:space="preserve">= Laju biodegradasi limbah </w:t>
      </w:r>
      <w:r>
        <w:rPr>
          <w:rFonts w:ascii="Times New Roman" w:hAnsi="Times New Roman" w:cs="Times New Roman"/>
          <w:sz w:val="24"/>
          <w:szCs w:val="24"/>
        </w:rPr>
        <w:t xml:space="preserve">organic </w:t>
      </w:r>
      <w:r w:rsidR="00357416" w:rsidRPr="006B7B15">
        <w:rPr>
          <w:rFonts w:ascii="Times New Roman" w:hAnsi="Times New Roman" w:cs="Times New Roman"/>
          <w:sz w:val="24"/>
          <w:szCs w:val="24"/>
        </w:rPr>
        <w:t>tambak udang (mg/l) atau Y.</w:t>
      </w:r>
      <w:r w:rsidRPr="006B7B15">
        <w:rPr>
          <w:rFonts w:ascii="Times New Roman" w:hAnsi="Times New Roman" w:cs="Times New Roman"/>
          <w:i/>
          <w:sz w:val="24"/>
        </w:rPr>
        <w:t xml:space="preserve"> </w:t>
      </w:r>
      <w:r>
        <w:rPr>
          <w:rFonts w:ascii="Times New Roman" w:hAnsi="Times New Roman" w:cs="Times New Roman"/>
          <w:i/>
          <w:sz w:val="24"/>
        </w:rPr>
        <w:t>10</w:t>
      </w:r>
      <w:r>
        <w:rPr>
          <w:rFonts w:ascii="Times New Roman" w:hAnsi="Times New Roman" w:cs="Times New Roman"/>
          <w:i/>
          <w:sz w:val="24"/>
          <w:vertAlign w:val="superscript"/>
        </w:rPr>
        <w:t>-6</w:t>
      </w:r>
    </w:p>
    <w:p w:rsidR="00777141" w:rsidRDefault="00777141" w:rsidP="0077714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Luasan tambak  maksimum yang masih diperkenankan  diperairan kecamatan pademawu kabupaten pamekasan sesuai </w:t>
      </w:r>
      <w:r>
        <w:rPr>
          <w:rFonts w:ascii="Times New Roman" w:hAnsi="Times New Roman" w:cs="Times New Roman"/>
          <w:sz w:val="24"/>
          <w:szCs w:val="24"/>
        </w:rPr>
        <w:lastRenderedPageBreak/>
        <w:t>dengan kemampuan perairan dalam menerima limbah adalah:</w:t>
      </w:r>
    </w:p>
    <w:p w:rsidR="00777141" w:rsidRDefault="00777141" w:rsidP="00A05705">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981075" cy="40005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3028" t="60662" r="78997" b="33545"/>
                    <a:stretch>
                      <a:fillRect/>
                    </a:stretch>
                  </pic:blipFill>
                  <pic:spPr bwMode="auto">
                    <a:xfrm>
                      <a:off x="0" y="0"/>
                      <a:ext cx="981075" cy="400050"/>
                    </a:xfrm>
                    <a:prstGeom prst="rect">
                      <a:avLst/>
                    </a:prstGeom>
                    <a:noFill/>
                    <a:ln w="9525">
                      <a:noFill/>
                      <a:miter lim="800000"/>
                      <a:headEnd/>
                      <a:tailEnd/>
                    </a:ln>
                  </pic:spPr>
                </pic:pic>
              </a:graphicData>
            </a:graphic>
          </wp:inline>
        </w:drawing>
      </w:r>
    </w:p>
    <w:p w:rsidR="00777141" w:rsidRDefault="00777141" w:rsidP="007771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 :</w:t>
      </w:r>
    </w:p>
    <w:p w:rsidR="00015624" w:rsidRDefault="00015624" w:rsidP="00015624">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 = Luas tambak udang maksimum yang diperbolehkan .</w:t>
      </w:r>
    </w:p>
    <w:p w:rsidR="00015624" w:rsidRPr="006B7B15" w:rsidRDefault="00015624" w:rsidP="00015624">
      <w:pPr>
        <w:spacing w:after="0" w:line="360" w:lineRule="auto"/>
        <w:ind w:left="709" w:hanging="709"/>
        <w:jc w:val="both"/>
        <w:rPr>
          <w:rFonts w:ascii="Times New Roman" w:hAnsi="Times New Roman" w:cs="Times New Roman"/>
          <w:i/>
          <w:sz w:val="24"/>
        </w:rPr>
      </w:pPr>
      <w:r w:rsidRPr="006B7B15">
        <w:rPr>
          <w:rFonts w:ascii="Times New Roman" w:hAnsi="Times New Roman" w:cs="Times New Roman"/>
          <w:sz w:val="24"/>
          <w:szCs w:val="24"/>
        </w:rPr>
        <w:t>JLm</w:t>
      </w:r>
      <w:r w:rsidRPr="006B7B15">
        <w:rPr>
          <w:rFonts w:ascii="Times New Roman" w:hAnsi="Times New Roman" w:cs="Times New Roman"/>
          <w:sz w:val="24"/>
          <w:szCs w:val="24"/>
        </w:rPr>
        <w:tab/>
      </w:r>
      <w:r>
        <w:rPr>
          <w:rFonts w:ascii="Times New Roman" w:hAnsi="Times New Roman" w:cs="Times New Roman"/>
          <w:sz w:val="24"/>
          <w:szCs w:val="24"/>
        </w:rPr>
        <w:t xml:space="preserve">= </w:t>
      </w:r>
      <w:r w:rsidRPr="006B7B15">
        <w:rPr>
          <w:rFonts w:ascii="Times New Roman" w:hAnsi="Times New Roman" w:cs="Times New Roman"/>
          <w:sz w:val="24"/>
          <w:szCs w:val="24"/>
        </w:rPr>
        <w:t xml:space="preserve">Jumlah limbah organik maksimum yang dapat ditampung perairan pesisir (ton/hari) </w:t>
      </w:r>
    </w:p>
    <w:p w:rsidR="00015624" w:rsidRPr="006B7B15" w:rsidRDefault="00015624" w:rsidP="0001562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jumlah limbah organic  tambak udang (kg/ton udang)</w:t>
      </w:r>
    </w:p>
    <w:p w:rsidR="002C363A" w:rsidRDefault="002C363A" w:rsidP="002C363A">
      <w:pPr>
        <w:spacing w:after="0" w:line="360" w:lineRule="auto"/>
        <w:jc w:val="center"/>
        <w:rPr>
          <w:rFonts w:ascii="Times New Roman" w:hAnsi="Times New Roman" w:cs="Times New Roman"/>
          <w:b/>
          <w:sz w:val="24"/>
        </w:rPr>
      </w:pPr>
      <w:r w:rsidRPr="002C363A">
        <w:rPr>
          <w:rFonts w:ascii="Times New Roman" w:hAnsi="Times New Roman" w:cs="Times New Roman"/>
          <w:b/>
          <w:sz w:val="24"/>
        </w:rPr>
        <w:t>HASIL DAN PEMBAHASAN</w:t>
      </w:r>
    </w:p>
    <w:p w:rsidR="0045712B" w:rsidRPr="0045712B" w:rsidRDefault="0045712B" w:rsidP="0045712B">
      <w:pPr>
        <w:spacing w:after="0" w:line="360" w:lineRule="auto"/>
        <w:jc w:val="both"/>
        <w:rPr>
          <w:rFonts w:ascii="Times New Roman" w:hAnsi="Times New Roman" w:cs="Times New Roman"/>
          <w:b/>
          <w:sz w:val="24"/>
        </w:rPr>
      </w:pPr>
      <w:r w:rsidRPr="0045712B">
        <w:rPr>
          <w:rFonts w:ascii="Times New Roman" w:hAnsi="Times New Roman" w:cs="Times New Roman"/>
          <w:b/>
          <w:sz w:val="24"/>
        </w:rPr>
        <w:t xml:space="preserve">Volume Total Air </w:t>
      </w:r>
      <w:r>
        <w:rPr>
          <w:rFonts w:ascii="Times New Roman" w:hAnsi="Times New Roman" w:cs="Times New Roman"/>
          <w:b/>
          <w:sz w:val="24"/>
        </w:rPr>
        <w:t>Tersedia d</w:t>
      </w:r>
      <w:r w:rsidRPr="0045712B">
        <w:rPr>
          <w:rFonts w:ascii="Times New Roman" w:hAnsi="Times New Roman" w:cs="Times New Roman"/>
          <w:b/>
          <w:sz w:val="24"/>
        </w:rPr>
        <w:t>i</w:t>
      </w:r>
      <w:r>
        <w:rPr>
          <w:rFonts w:ascii="Times New Roman" w:hAnsi="Times New Roman" w:cs="Times New Roman"/>
          <w:b/>
          <w:sz w:val="24"/>
        </w:rPr>
        <w:t xml:space="preserve">  P</w:t>
      </w:r>
      <w:r w:rsidRPr="0045712B">
        <w:rPr>
          <w:rFonts w:ascii="Times New Roman" w:hAnsi="Times New Roman" w:cs="Times New Roman"/>
          <w:b/>
          <w:sz w:val="24"/>
        </w:rPr>
        <w:t>erairan Pesisir</w:t>
      </w:r>
    </w:p>
    <w:p w:rsidR="006024C2" w:rsidRDefault="007F212B" w:rsidP="006024C2">
      <w:pPr>
        <w:spacing w:after="0" w:line="360" w:lineRule="auto"/>
        <w:ind w:firstLine="720"/>
        <w:jc w:val="both"/>
        <w:rPr>
          <w:rFonts w:ascii="Times New Roman" w:hAnsi="Times New Roman" w:cs="Times New Roman"/>
          <w:sz w:val="24"/>
        </w:rPr>
      </w:pPr>
      <w:r w:rsidRPr="007F212B">
        <w:rPr>
          <w:rFonts w:ascii="Times New Roman" w:hAnsi="Times New Roman" w:cs="Times New Roman"/>
          <w:sz w:val="24"/>
        </w:rPr>
        <w:t>Hasil</w:t>
      </w:r>
      <w:r>
        <w:rPr>
          <w:rFonts w:ascii="Times New Roman" w:hAnsi="Times New Roman" w:cs="Times New Roman"/>
          <w:sz w:val="24"/>
        </w:rPr>
        <w:t xml:space="preserve"> </w:t>
      </w:r>
      <w:r w:rsidR="00076303">
        <w:rPr>
          <w:rFonts w:ascii="Times New Roman" w:hAnsi="Times New Roman" w:cs="Times New Roman"/>
          <w:sz w:val="24"/>
        </w:rPr>
        <w:t>pengukuran</w:t>
      </w:r>
      <w:r>
        <w:rPr>
          <w:rFonts w:ascii="Times New Roman" w:hAnsi="Times New Roman" w:cs="Times New Roman"/>
          <w:sz w:val="24"/>
        </w:rPr>
        <w:t xml:space="preserve"> pasang sur</w:t>
      </w:r>
      <w:r w:rsidR="006E7F9A">
        <w:rPr>
          <w:rFonts w:ascii="Times New Roman" w:hAnsi="Times New Roman" w:cs="Times New Roman"/>
          <w:sz w:val="24"/>
        </w:rPr>
        <w:t>ut di perarian P</w:t>
      </w:r>
      <w:r w:rsidR="00A06C05">
        <w:rPr>
          <w:rFonts w:ascii="Times New Roman" w:hAnsi="Times New Roman" w:cs="Times New Roman"/>
          <w:sz w:val="24"/>
        </w:rPr>
        <w:t>ademawu Kabupaten  Pamekasan</w:t>
      </w:r>
      <w:r>
        <w:rPr>
          <w:rFonts w:ascii="Times New Roman" w:hAnsi="Times New Roman" w:cs="Times New Roman"/>
          <w:sz w:val="24"/>
        </w:rPr>
        <w:t xml:space="preserve"> selama 14 hari  diperoleh data  kisaran pasang surut</w:t>
      </w:r>
      <w:r w:rsidR="006E7F9A">
        <w:rPr>
          <w:rFonts w:ascii="Times New Roman" w:hAnsi="Times New Roman" w:cs="Times New Roman"/>
          <w:sz w:val="24"/>
        </w:rPr>
        <w:t xml:space="preserve"> 1.7 m dengan frekuensi pasang surut 2 kali  sehari. </w:t>
      </w:r>
      <w:r w:rsidR="006E77A3">
        <w:rPr>
          <w:rFonts w:ascii="Times New Roman" w:hAnsi="Times New Roman" w:cs="Times New Roman"/>
          <w:sz w:val="24"/>
        </w:rPr>
        <w:t xml:space="preserve">Panjang garis </w:t>
      </w:r>
      <w:r w:rsidR="00027DC6">
        <w:rPr>
          <w:rFonts w:ascii="Times New Roman" w:hAnsi="Times New Roman" w:cs="Times New Roman"/>
          <w:sz w:val="24"/>
        </w:rPr>
        <w:t xml:space="preserve">pantai Kecamatan Pademawu Kabupaten Pamekasan </w:t>
      </w:r>
      <w:r w:rsidR="006E77A3">
        <w:rPr>
          <w:rFonts w:ascii="Times New Roman" w:hAnsi="Times New Roman" w:cs="Times New Roman"/>
          <w:sz w:val="24"/>
        </w:rPr>
        <w:t>adalah 18954 m (Dinas Kelautan dan Perikanan</w:t>
      </w:r>
      <w:r w:rsidR="00D400AF">
        <w:rPr>
          <w:rFonts w:ascii="Times New Roman" w:hAnsi="Times New Roman" w:cs="Times New Roman"/>
          <w:sz w:val="24"/>
        </w:rPr>
        <w:t xml:space="preserve"> Provinsi</w:t>
      </w:r>
      <w:r w:rsidR="00CE5391">
        <w:rPr>
          <w:rFonts w:ascii="Times New Roman" w:hAnsi="Times New Roman" w:cs="Times New Roman"/>
          <w:sz w:val="24"/>
        </w:rPr>
        <w:t xml:space="preserve"> Ja</w:t>
      </w:r>
      <w:r w:rsidR="00D400AF">
        <w:rPr>
          <w:rFonts w:ascii="Times New Roman" w:hAnsi="Times New Roman" w:cs="Times New Roman"/>
          <w:sz w:val="24"/>
        </w:rPr>
        <w:t>wa Timur</w:t>
      </w:r>
      <w:r w:rsidR="006E77A3">
        <w:rPr>
          <w:rFonts w:ascii="Times New Roman" w:hAnsi="Times New Roman" w:cs="Times New Roman"/>
          <w:sz w:val="24"/>
        </w:rPr>
        <w:t>. 2020).</w:t>
      </w:r>
      <w:r w:rsidR="009A7CA9">
        <w:rPr>
          <w:rFonts w:ascii="Times New Roman" w:hAnsi="Times New Roman" w:cs="Times New Roman"/>
          <w:sz w:val="24"/>
        </w:rPr>
        <w:t xml:space="preserve"> </w:t>
      </w:r>
      <w:r w:rsidR="00A06C05">
        <w:rPr>
          <w:rFonts w:ascii="Times New Roman" w:hAnsi="Times New Roman" w:cs="Times New Roman"/>
          <w:sz w:val="24"/>
        </w:rPr>
        <w:t>Kemiringan pantai 0.92</w:t>
      </w:r>
      <w:r w:rsidR="00A06C05">
        <w:rPr>
          <w:rFonts w:ascii="Times New Roman" w:hAnsi="Times New Roman" w:cs="Times New Roman"/>
          <w:sz w:val="24"/>
          <w:vertAlign w:val="superscript"/>
        </w:rPr>
        <w:t xml:space="preserve">0 </w:t>
      </w:r>
      <w:r w:rsidR="006024C2">
        <w:rPr>
          <w:rFonts w:ascii="Times New Roman" w:hAnsi="Times New Roman" w:cs="Times New Roman"/>
          <w:sz w:val="24"/>
        </w:rPr>
        <w:t xml:space="preserve">Dan </w:t>
      </w:r>
      <w:r w:rsidR="006024C2" w:rsidRPr="00CB3D86">
        <w:rPr>
          <w:rFonts w:ascii="Times New Roman" w:hAnsi="Times New Roman" w:cs="Times New Roman"/>
          <w:sz w:val="24"/>
        </w:rPr>
        <w:t>Jarak d</w:t>
      </w:r>
      <w:r w:rsidR="006024C2">
        <w:rPr>
          <w:rFonts w:ascii="Times New Roman" w:hAnsi="Times New Roman" w:cs="Times New Roman"/>
          <w:sz w:val="24"/>
        </w:rPr>
        <w:t xml:space="preserve">ari garis pantai (saat pasang) </w:t>
      </w:r>
      <w:r w:rsidR="006024C2" w:rsidRPr="00CB3D86">
        <w:rPr>
          <w:rFonts w:ascii="Times New Roman" w:hAnsi="Times New Roman" w:cs="Times New Roman"/>
          <w:sz w:val="24"/>
        </w:rPr>
        <w:t>hingga ke lo</w:t>
      </w:r>
      <w:r w:rsidR="006024C2">
        <w:rPr>
          <w:rFonts w:ascii="Times New Roman" w:hAnsi="Times New Roman" w:cs="Times New Roman"/>
          <w:sz w:val="24"/>
        </w:rPr>
        <w:t>kasi pengambilan air laut 200 m.</w:t>
      </w:r>
    </w:p>
    <w:p w:rsidR="006024C2" w:rsidRDefault="006024C2" w:rsidP="006024C2">
      <w:pPr>
        <w:spacing w:after="0" w:line="360" w:lineRule="auto"/>
        <w:ind w:firstLine="720"/>
        <w:jc w:val="both"/>
        <w:rPr>
          <w:rFonts w:ascii="Times New Roman" w:hAnsi="Times New Roman" w:cs="Times New Roman"/>
          <w:sz w:val="24"/>
        </w:rPr>
        <w:sectPr w:rsidR="006024C2" w:rsidSect="008309C6">
          <w:type w:val="continuous"/>
          <w:pgSz w:w="12240" w:h="15840"/>
          <w:pgMar w:top="1440" w:right="1440" w:bottom="1440" w:left="1560" w:header="720" w:footer="720" w:gutter="0"/>
          <w:cols w:num="2" w:space="720"/>
          <w:docGrid w:linePitch="360"/>
        </w:sectPr>
      </w:pPr>
    </w:p>
    <w:p w:rsidR="00A06C05" w:rsidRDefault="00A06C05" w:rsidP="006E7F9A">
      <w:pPr>
        <w:spacing w:after="0" w:line="360" w:lineRule="auto"/>
        <w:ind w:firstLine="720"/>
        <w:jc w:val="both"/>
        <w:rPr>
          <w:rFonts w:ascii="Times New Roman" w:hAnsi="Times New Roman" w:cs="Times New Roman"/>
          <w:sz w:val="24"/>
        </w:rPr>
      </w:pPr>
      <w:r w:rsidRPr="00777141">
        <w:rPr>
          <w:rFonts w:ascii="Times New Roman" w:hAnsi="Times New Roman" w:cs="Times New Roman"/>
          <w:b/>
          <w:sz w:val="24"/>
        </w:rPr>
        <w:lastRenderedPageBreak/>
        <w:t>Tabel 2.</w:t>
      </w:r>
      <w:r>
        <w:rPr>
          <w:rFonts w:ascii="Times New Roman" w:hAnsi="Times New Roman" w:cs="Times New Roman"/>
          <w:sz w:val="24"/>
        </w:rPr>
        <w:t xml:space="preserve"> Karakteristik fisik perairan pesiri  kecamatan pademawu kabupaten pamekasan</w:t>
      </w:r>
    </w:p>
    <w:tbl>
      <w:tblPr>
        <w:tblStyle w:val="TableGrid"/>
        <w:tblW w:w="9584" w:type="dxa"/>
        <w:jc w:val="center"/>
        <w:tblInd w:w="108" w:type="dxa"/>
        <w:tblLook w:val="04A0"/>
      </w:tblPr>
      <w:tblGrid>
        <w:gridCol w:w="630"/>
        <w:gridCol w:w="6063"/>
        <w:gridCol w:w="2891"/>
      </w:tblGrid>
      <w:tr w:rsidR="009839C6" w:rsidRPr="009839C6" w:rsidTr="00D2388D">
        <w:trPr>
          <w:jc w:val="center"/>
        </w:trPr>
        <w:tc>
          <w:tcPr>
            <w:tcW w:w="630" w:type="dxa"/>
            <w:tcBorders>
              <w:top w:val="single" w:sz="4" w:space="0" w:color="000000" w:themeColor="text1"/>
              <w:left w:val="nil"/>
              <w:bottom w:val="single" w:sz="4" w:space="0" w:color="000000" w:themeColor="text1"/>
              <w:right w:val="nil"/>
            </w:tcBorders>
            <w:vAlign w:val="center"/>
          </w:tcPr>
          <w:p w:rsidR="009839C6" w:rsidRPr="009839C6" w:rsidRDefault="009839C6" w:rsidP="00D2388D">
            <w:pPr>
              <w:spacing w:line="360" w:lineRule="auto"/>
              <w:jc w:val="center"/>
              <w:rPr>
                <w:rFonts w:ascii="Times New Roman" w:hAnsi="Times New Roman" w:cs="Times New Roman"/>
                <w:b/>
                <w:sz w:val="24"/>
              </w:rPr>
            </w:pPr>
            <w:r w:rsidRPr="009839C6">
              <w:rPr>
                <w:rFonts w:ascii="Times New Roman" w:hAnsi="Times New Roman" w:cs="Times New Roman"/>
                <w:b/>
                <w:sz w:val="24"/>
              </w:rPr>
              <w:t>No</w:t>
            </w:r>
          </w:p>
        </w:tc>
        <w:tc>
          <w:tcPr>
            <w:tcW w:w="6063" w:type="dxa"/>
            <w:tcBorders>
              <w:top w:val="single" w:sz="4" w:space="0" w:color="000000" w:themeColor="text1"/>
              <w:left w:val="nil"/>
              <w:bottom w:val="single" w:sz="4" w:space="0" w:color="000000" w:themeColor="text1"/>
              <w:right w:val="nil"/>
            </w:tcBorders>
            <w:vAlign w:val="center"/>
          </w:tcPr>
          <w:p w:rsidR="009839C6" w:rsidRPr="009839C6" w:rsidRDefault="009839C6" w:rsidP="00D2388D">
            <w:pPr>
              <w:spacing w:line="360" w:lineRule="auto"/>
              <w:jc w:val="center"/>
              <w:rPr>
                <w:rFonts w:ascii="Times New Roman" w:hAnsi="Times New Roman" w:cs="Times New Roman"/>
                <w:b/>
                <w:sz w:val="24"/>
              </w:rPr>
            </w:pPr>
            <w:r w:rsidRPr="009839C6">
              <w:rPr>
                <w:rFonts w:ascii="Times New Roman" w:hAnsi="Times New Roman" w:cs="Times New Roman"/>
                <w:b/>
                <w:sz w:val="24"/>
              </w:rPr>
              <w:t>Jenis Data</w:t>
            </w:r>
          </w:p>
        </w:tc>
        <w:tc>
          <w:tcPr>
            <w:tcW w:w="2891" w:type="dxa"/>
            <w:tcBorders>
              <w:top w:val="single" w:sz="4" w:space="0" w:color="000000" w:themeColor="text1"/>
              <w:left w:val="nil"/>
              <w:bottom w:val="single" w:sz="4" w:space="0" w:color="000000" w:themeColor="text1"/>
              <w:right w:val="nil"/>
            </w:tcBorders>
            <w:vAlign w:val="center"/>
          </w:tcPr>
          <w:p w:rsidR="009839C6" w:rsidRPr="009839C6" w:rsidRDefault="009839C6" w:rsidP="00D2388D">
            <w:pPr>
              <w:spacing w:line="360" w:lineRule="auto"/>
              <w:jc w:val="center"/>
              <w:rPr>
                <w:rFonts w:ascii="Times New Roman" w:hAnsi="Times New Roman" w:cs="Times New Roman"/>
                <w:b/>
                <w:sz w:val="24"/>
              </w:rPr>
            </w:pPr>
            <w:r w:rsidRPr="009839C6">
              <w:rPr>
                <w:rFonts w:ascii="Times New Roman" w:hAnsi="Times New Roman" w:cs="Times New Roman"/>
                <w:b/>
                <w:sz w:val="24"/>
              </w:rPr>
              <w:t>Nilai</w:t>
            </w:r>
          </w:p>
        </w:tc>
      </w:tr>
      <w:tr w:rsidR="009839C6" w:rsidTr="00D77D38">
        <w:trPr>
          <w:jc w:val="center"/>
        </w:trPr>
        <w:tc>
          <w:tcPr>
            <w:tcW w:w="630" w:type="dxa"/>
            <w:tcBorders>
              <w:top w:val="single" w:sz="4" w:space="0" w:color="000000" w:themeColor="text1"/>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1</w:t>
            </w:r>
          </w:p>
        </w:tc>
        <w:tc>
          <w:tcPr>
            <w:tcW w:w="6063" w:type="dxa"/>
            <w:tcBorders>
              <w:top w:val="single" w:sz="4" w:space="0" w:color="000000" w:themeColor="text1"/>
              <w:left w:val="nil"/>
              <w:bottom w:val="nil"/>
              <w:right w:val="nil"/>
            </w:tcBorders>
            <w:vAlign w:val="center"/>
          </w:tcPr>
          <w:p w:rsidR="009839C6" w:rsidRDefault="009839C6" w:rsidP="00D77D38">
            <w:pPr>
              <w:spacing w:line="360" w:lineRule="auto"/>
              <w:rPr>
                <w:rFonts w:ascii="Times New Roman" w:hAnsi="Times New Roman" w:cs="Times New Roman"/>
                <w:sz w:val="24"/>
              </w:rPr>
            </w:pPr>
            <w:r>
              <w:rPr>
                <w:rFonts w:ascii="Times New Roman" w:hAnsi="Times New Roman" w:cs="Times New Roman"/>
                <w:sz w:val="24"/>
              </w:rPr>
              <w:t>Pasang surut air laut (m)</w:t>
            </w:r>
          </w:p>
        </w:tc>
        <w:tc>
          <w:tcPr>
            <w:tcW w:w="2891" w:type="dxa"/>
            <w:tcBorders>
              <w:top w:val="single" w:sz="4" w:space="0" w:color="000000" w:themeColor="text1"/>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1,6 m</w:t>
            </w:r>
          </w:p>
        </w:tc>
      </w:tr>
      <w:tr w:rsidR="009839C6" w:rsidTr="00D77D38">
        <w:trPr>
          <w:jc w:val="center"/>
        </w:trPr>
        <w:tc>
          <w:tcPr>
            <w:tcW w:w="630"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2</w:t>
            </w:r>
          </w:p>
        </w:tc>
        <w:tc>
          <w:tcPr>
            <w:tcW w:w="6063" w:type="dxa"/>
            <w:tcBorders>
              <w:top w:val="nil"/>
              <w:left w:val="nil"/>
              <w:bottom w:val="nil"/>
              <w:right w:val="nil"/>
            </w:tcBorders>
            <w:vAlign w:val="center"/>
          </w:tcPr>
          <w:p w:rsidR="009839C6" w:rsidRDefault="009839C6" w:rsidP="00D77D38">
            <w:pPr>
              <w:spacing w:line="360" w:lineRule="auto"/>
              <w:rPr>
                <w:rFonts w:ascii="Times New Roman" w:hAnsi="Times New Roman" w:cs="Times New Roman"/>
                <w:sz w:val="24"/>
              </w:rPr>
            </w:pPr>
            <w:r>
              <w:rPr>
                <w:rFonts w:ascii="Times New Roman" w:hAnsi="Times New Roman" w:cs="Times New Roman"/>
                <w:sz w:val="24"/>
              </w:rPr>
              <w:t>Frekuensi pasang surut</w:t>
            </w:r>
          </w:p>
        </w:tc>
        <w:tc>
          <w:tcPr>
            <w:tcW w:w="2891"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2 kali</w:t>
            </w:r>
          </w:p>
        </w:tc>
      </w:tr>
      <w:tr w:rsidR="009839C6" w:rsidTr="00D77D38">
        <w:trPr>
          <w:jc w:val="center"/>
        </w:trPr>
        <w:tc>
          <w:tcPr>
            <w:tcW w:w="630"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lastRenderedPageBreak/>
              <w:t>3</w:t>
            </w:r>
          </w:p>
        </w:tc>
        <w:tc>
          <w:tcPr>
            <w:tcW w:w="6063" w:type="dxa"/>
            <w:tcBorders>
              <w:top w:val="nil"/>
              <w:left w:val="nil"/>
              <w:bottom w:val="nil"/>
              <w:right w:val="nil"/>
            </w:tcBorders>
            <w:vAlign w:val="center"/>
          </w:tcPr>
          <w:p w:rsidR="009839C6" w:rsidRDefault="009839C6" w:rsidP="00D77D38">
            <w:pPr>
              <w:spacing w:line="360" w:lineRule="auto"/>
              <w:rPr>
                <w:rFonts w:ascii="Times New Roman" w:hAnsi="Times New Roman" w:cs="Times New Roman"/>
                <w:sz w:val="24"/>
              </w:rPr>
            </w:pPr>
            <w:r>
              <w:rPr>
                <w:rFonts w:ascii="Times New Roman" w:hAnsi="Times New Roman" w:cs="Times New Roman"/>
                <w:sz w:val="24"/>
              </w:rPr>
              <w:t xml:space="preserve">Kemiringan dasar </w:t>
            </w:r>
            <w:r w:rsidRPr="00CB3D86">
              <w:rPr>
                <w:rFonts w:ascii="Times New Roman" w:hAnsi="Times New Roman" w:cs="Times New Roman"/>
                <w:sz w:val="24"/>
              </w:rPr>
              <w:t>perairan pesisir (derajad)</w:t>
            </w:r>
          </w:p>
        </w:tc>
        <w:tc>
          <w:tcPr>
            <w:tcW w:w="2891"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0.92</w:t>
            </w:r>
            <w:r>
              <w:rPr>
                <w:rFonts w:ascii="Times New Roman" w:hAnsi="Times New Roman" w:cs="Times New Roman"/>
                <w:sz w:val="24"/>
                <w:vertAlign w:val="superscript"/>
              </w:rPr>
              <w:t>0</w:t>
            </w:r>
          </w:p>
        </w:tc>
      </w:tr>
      <w:tr w:rsidR="009839C6" w:rsidTr="00D77D38">
        <w:trPr>
          <w:jc w:val="center"/>
        </w:trPr>
        <w:tc>
          <w:tcPr>
            <w:tcW w:w="630"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4</w:t>
            </w:r>
          </w:p>
        </w:tc>
        <w:tc>
          <w:tcPr>
            <w:tcW w:w="6063" w:type="dxa"/>
            <w:tcBorders>
              <w:top w:val="nil"/>
              <w:left w:val="nil"/>
              <w:bottom w:val="nil"/>
              <w:right w:val="nil"/>
            </w:tcBorders>
            <w:vAlign w:val="center"/>
          </w:tcPr>
          <w:p w:rsidR="009839C6" w:rsidRDefault="009839C6" w:rsidP="00D77D38">
            <w:pPr>
              <w:spacing w:line="360" w:lineRule="auto"/>
              <w:rPr>
                <w:rFonts w:ascii="Times New Roman" w:hAnsi="Times New Roman" w:cs="Times New Roman"/>
                <w:sz w:val="24"/>
              </w:rPr>
            </w:pPr>
            <w:r w:rsidRPr="00CB3D86">
              <w:rPr>
                <w:rFonts w:ascii="Times New Roman" w:hAnsi="Times New Roman" w:cs="Times New Roman"/>
                <w:sz w:val="24"/>
              </w:rPr>
              <w:t>Jarak d</w:t>
            </w:r>
            <w:r>
              <w:rPr>
                <w:rFonts w:ascii="Times New Roman" w:hAnsi="Times New Roman" w:cs="Times New Roman"/>
                <w:sz w:val="24"/>
              </w:rPr>
              <w:t xml:space="preserve">ari garis pantai (saat pasang) </w:t>
            </w:r>
            <w:r w:rsidRPr="00CB3D86">
              <w:rPr>
                <w:rFonts w:ascii="Times New Roman" w:hAnsi="Times New Roman" w:cs="Times New Roman"/>
                <w:sz w:val="24"/>
              </w:rPr>
              <w:t>hingga ke lo</w:t>
            </w:r>
            <w:r>
              <w:rPr>
                <w:rFonts w:ascii="Times New Roman" w:hAnsi="Times New Roman" w:cs="Times New Roman"/>
                <w:sz w:val="24"/>
              </w:rPr>
              <w:t>kasi pengambilan air laut (</w:t>
            </w:r>
            <w:r w:rsidRPr="00CB3D86">
              <w:rPr>
                <w:rFonts w:ascii="Times New Roman" w:hAnsi="Times New Roman" w:cs="Times New Roman"/>
                <w:i/>
                <w:sz w:val="24"/>
              </w:rPr>
              <w:t>sea water intake</w:t>
            </w:r>
            <w:r>
              <w:rPr>
                <w:rFonts w:ascii="Times New Roman" w:hAnsi="Times New Roman" w:cs="Times New Roman"/>
                <w:sz w:val="24"/>
              </w:rPr>
              <w:t xml:space="preserve">) untuk </w:t>
            </w:r>
            <w:r w:rsidRPr="00CB3D86">
              <w:rPr>
                <w:rFonts w:ascii="Times New Roman" w:hAnsi="Times New Roman" w:cs="Times New Roman"/>
                <w:sz w:val="24"/>
              </w:rPr>
              <w:t>keperluan tambak (m</w:t>
            </w:r>
            <w:r>
              <w:rPr>
                <w:rFonts w:ascii="Times New Roman" w:hAnsi="Times New Roman" w:cs="Times New Roman"/>
                <w:sz w:val="24"/>
              </w:rPr>
              <w:t>)</w:t>
            </w:r>
          </w:p>
        </w:tc>
        <w:tc>
          <w:tcPr>
            <w:tcW w:w="2891" w:type="dxa"/>
            <w:tcBorders>
              <w:top w:val="nil"/>
              <w:left w:val="nil"/>
              <w:bottom w:val="nil"/>
              <w:right w:val="nil"/>
            </w:tcBorders>
            <w:vAlign w:val="center"/>
          </w:tcPr>
          <w:p w:rsidR="009839C6" w:rsidRDefault="00995509" w:rsidP="00D77D38">
            <w:pPr>
              <w:spacing w:line="360" w:lineRule="auto"/>
              <w:jc w:val="center"/>
              <w:rPr>
                <w:rFonts w:ascii="Times New Roman" w:hAnsi="Times New Roman" w:cs="Times New Roman"/>
                <w:sz w:val="24"/>
              </w:rPr>
            </w:pPr>
            <w:r>
              <w:rPr>
                <w:rFonts w:ascii="Times New Roman" w:hAnsi="Times New Roman" w:cs="Times New Roman"/>
                <w:sz w:val="24"/>
              </w:rPr>
              <w:t>320</w:t>
            </w:r>
            <w:r w:rsidR="009839C6">
              <w:rPr>
                <w:rFonts w:ascii="Times New Roman" w:hAnsi="Times New Roman" w:cs="Times New Roman"/>
                <w:sz w:val="24"/>
              </w:rPr>
              <w:t xml:space="preserve"> m</w:t>
            </w:r>
          </w:p>
        </w:tc>
      </w:tr>
      <w:tr w:rsidR="009839C6" w:rsidTr="00D77D38">
        <w:trPr>
          <w:jc w:val="center"/>
        </w:trPr>
        <w:tc>
          <w:tcPr>
            <w:tcW w:w="630" w:type="dxa"/>
            <w:tcBorders>
              <w:top w:val="nil"/>
              <w:left w:val="nil"/>
              <w:bottom w:val="nil"/>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5</w:t>
            </w:r>
          </w:p>
        </w:tc>
        <w:tc>
          <w:tcPr>
            <w:tcW w:w="6063" w:type="dxa"/>
            <w:tcBorders>
              <w:top w:val="nil"/>
              <w:left w:val="nil"/>
              <w:bottom w:val="nil"/>
              <w:right w:val="nil"/>
            </w:tcBorders>
            <w:vAlign w:val="center"/>
          </w:tcPr>
          <w:p w:rsidR="009839C6" w:rsidRDefault="009839C6" w:rsidP="00D77D38">
            <w:pPr>
              <w:spacing w:line="360" w:lineRule="auto"/>
              <w:rPr>
                <w:rFonts w:ascii="Times New Roman" w:hAnsi="Times New Roman" w:cs="Times New Roman"/>
                <w:sz w:val="24"/>
              </w:rPr>
            </w:pPr>
            <w:r w:rsidRPr="00CB3D86">
              <w:rPr>
                <w:rFonts w:ascii="Times New Roman" w:hAnsi="Times New Roman" w:cs="Times New Roman"/>
                <w:sz w:val="24"/>
              </w:rPr>
              <w:t>Panjang garis pantai kecamatan</w:t>
            </w:r>
            <w:r w:rsidR="00D2388D">
              <w:rPr>
                <w:rFonts w:ascii="Times New Roman" w:hAnsi="Times New Roman" w:cs="Times New Roman"/>
                <w:sz w:val="24"/>
              </w:rPr>
              <w:t xml:space="preserve"> </w:t>
            </w:r>
            <w:r w:rsidRPr="00CB3D86">
              <w:rPr>
                <w:rFonts w:ascii="Times New Roman" w:hAnsi="Times New Roman" w:cs="Times New Roman"/>
                <w:sz w:val="24"/>
              </w:rPr>
              <w:t>Banyuputih (m)</w:t>
            </w:r>
          </w:p>
        </w:tc>
        <w:tc>
          <w:tcPr>
            <w:tcW w:w="2891" w:type="dxa"/>
            <w:tcBorders>
              <w:top w:val="nil"/>
              <w:left w:val="nil"/>
              <w:bottom w:val="nil"/>
              <w:right w:val="nil"/>
            </w:tcBorders>
            <w:vAlign w:val="center"/>
          </w:tcPr>
          <w:p w:rsidR="009839C6" w:rsidRDefault="00235DE8" w:rsidP="00D77D38">
            <w:pPr>
              <w:spacing w:line="360" w:lineRule="auto"/>
              <w:jc w:val="center"/>
              <w:rPr>
                <w:rFonts w:ascii="Times New Roman" w:hAnsi="Times New Roman" w:cs="Times New Roman"/>
                <w:sz w:val="24"/>
              </w:rPr>
            </w:pPr>
            <w:r>
              <w:rPr>
                <w:rFonts w:ascii="Times New Roman" w:hAnsi="Times New Roman" w:cs="Times New Roman"/>
                <w:sz w:val="24"/>
              </w:rPr>
              <w:t>18.954 m</w:t>
            </w:r>
          </w:p>
        </w:tc>
      </w:tr>
      <w:tr w:rsidR="009839C6" w:rsidTr="00D77D38">
        <w:trPr>
          <w:jc w:val="center"/>
        </w:trPr>
        <w:tc>
          <w:tcPr>
            <w:tcW w:w="630" w:type="dxa"/>
            <w:tcBorders>
              <w:top w:val="nil"/>
              <w:left w:val="nil"/>
              <w:bottom w:val="single" w:sz="4" w:space="0" w:color="auto"/>
              <w:right w:val="nil"/>
            </w:tcBorders>
            <w:vAlign w:val="center"/>
          </w:tcPr>
          <w:p w:rsidR="009839C6" w:rsidRDefault="009839C6" w:rsidP="00D77D38">
            <w:pPr>
              <w:spacing w:line="360" w:lineRule="auto"/>
              <w:jc w:val="center"/>
              <w:rPr>
                <w:rFonts w:ascii="Times New Roman" w:hAnsi="Times New Roman" w:cs="Times New Roman"/>
                <w:sz w:val="24"/>
              </w:rPr>
            </w:pPr>
            <w:r>
              <w:rPr>
                <w:rFonts w:ascii="Times New Roman" w:hAnsi="Times New Roman" w:cs="Times New Roman"/>
                <w:sz w:val="24"/>
              </w:rPr>
              <w:t>6</w:t>
            </w:r>
          </w:p>
        </w:tc>
        <w:tc>
          <w:tcPr>
            <w:tcW w:w="6063" w:type="dxa"/>
            <w:tcBorders>
              <w:top w:val="nil"/>
              <w:left w:val="nil"/>
              <w:bottom w:val="single" w:sz="4" w:space="0" w:color="auto"/>
              <w:right w:val="nil"/>
            </w:tcBorders>
            <w:vAlign w:val="center"/>
          </w:tcPr>
          <w:p w:rsidR="009839C6" w:rsidRDefault="009839C6" w:rsidP="00D77D38">
            <w:pPr>
              <w:spacing w:line="360" w:lineRule="auto"/>
              <w:rPr>
                <w:rFonts w:ascii="Times New Roman" w:hAnsi="Times New Roman" w:cs="Times New Roman"/>
                <w:sz w:val="24"/>
              </w:rPr>
            </w:pPr>
            <w:r w:rsidRPr="00CB3D86">
              <w:rPr>
                <w:rFonts w:ascii="Times New Roman" w:hAnsi="Times New Roman" w:cs="Times New Roman"/>
                <w:sz w:val="24"/>
              </w:rPr>
              <w:t>Laju biodegradasi limbah tambak</w:t>
            </w:r>
            <w:r w:rsidR="00D2388D">
              <w:rPr>
                <w:rFonts w:ascii="Times New Roman" w:hAnsi="Times New Roman" w:cs="Times New Roman"/>
                <w:sz w:val="24"/>
              </w:rPr>
              <w:t xml:space="preserve"> </w:t>
            </w:r>
            <w:r w:rsidRPr="00CB3D86">
              <w:rPr>
                <w:rFonts w:ascii="Times New Roman" w:hAnsi="Times New Roman" w:cs="Times New Roman"/>
                <w:sz w:val="24"/>
              </w:rPr>
              <w:t>udang (mg/l)</w:t>
            </w:r>
          </w:p>
        </w:tc>
        <w:tc>
          <w:tcPr>
            <w:tcW w:w="2891" w:type="dxa"/>
            <w:tcBorders>
              <w:top w:val="nil"/>
              <w:left w:val="nil"/>
              <w:bottom w:val="single" w:sz="4" w:space="0" w:color="auto"/>
              <w:right w:val="nil"/>
            </w:tcBorders>
            <w:vAlign w:val="center"/>
          </w:tcPr>
          <w:p w:rsidR="009839C6" w:rsidRDefault="00235DE8" w:rsidP="00D77D38">
            <w:pPr>
              <w:spacing w:line="360" w:lineRule="auto"/>
              <w:jc w:val="center"/>
              <w:rPr>
                <w:rFonts w:ascii="Times New Roman" w:hAnsi="Times New Roman" w:cs="Times New Roman"/>
                <w:sz w:val="24"/>
              </w:rPr>
            </w:pPr>
            <w:r>
              <w:rPr>
                <w:rFonts w:ascii="Times New Roman" w:hAnsi="Times New Roman" w:cs="Times New Roman"/>
                <w:sz w:val="24"/>
              </w:rPr>
              <w:t>8,395</w:t>
            </w:r>
            <w:r w:rsidR="00D77D38">
              <w:rPr>
                <w:rFonts w:ascii="Times New Roman" w:hAnsi="Times New Roman" w:cs="Times New Roman"/>
                <w:sz w:val="24"/>
              </w:rPr>
              <w:t xml:space="preserve"> x 10</w:t>
            </w:r>
            <w:r w:rsidR="00D77D38">
              <w:rPr>
                <w:rFonts w:ascii="Times New Roman" w:hAnsi="Times New Roman" w:cs="Times New Roman"/>
                <w:sz w:val="24"/>
                <w:vertAlign w:val="superscript"/>
              </w:rPr>
              <w:t>-6</w:t>
            </w:r>
            <w:r>
              <w:rPr>
                <w:rFonts w:ascii="Times New Roman" w:hAnsi="Times New Roman" w:cs="Times New Roman"/>
                <w:sz w:val="24"/>
              </w:rPr>
              <w:t xml:space="preserve"> mg/l/hari</w:t>
            </w:r>
          </w:p>
        </w:tc>
      </w:tr>
    </w:tbl>
    <w:p w:rsidR="00CD350C" w:rsidRDefault="00CD350C" w:rsidP="00CD350C">
      <w:pPr>
        <w:spacing w:after="0" w:line="360" w:lineRule="auto"/>
        <w:jc w:val="both"/>
        <w:rPr>
          <w:rFonts w:ascii="Times New Roman" w:hAnsi="Times New Roman" w:cs="Times New Roman"/>
          <w:sz w:val="24"/>
        </w:rPr>
      </w:pPr>
    </w:p>
    <w:p w:rsidR="00CD350C" w:rsidRDefault="00CD350C" w:rsidP="006E7F9A">
      <w:pPr>
        <w:spacing w:after="0" w:line="360" w:lineRule="auto"/>
        <w:ind w:firstLine="720"/>
        <w:jc w:val="both"/>
        <w:rPr>
          <w:rFonts w:ascii="Times New Roman" w:hAnsi="Times New Roman" w:cs="Times New Roman"/>
          <w:sz w:val="24"/>
        </w:rPr>
        <w:sectPr w:rsidR="00CD350C" w:rsidSect="00777141">
          <w:type w:val="continuous"/>
          <w:pgSz w:w="12240" w:h="15840"/>
          <w:pgMar w:top="1440" w:right="1440" w:bottom="1440" w:left="1560" w:header="720" w:footer="720" w:gutter="0"/>
          <w:cols w:space="720"/>
          <w:docGrid w:linePitch="360"/>
        </w:sectPr>
      </w:pPr>
    </w:p>
    <w:p w:rsidR="00EA3E87" w:rsidRDefault="00CD350C" w:rsidP="006E7F9A">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Berdasarkan </w:t>
      </w:r>
      <w:r w:rsidR="00B1779B">
        <w:rPr>
          <w:rFonts w:ascii="Times New Roman" w:hAnsi="Times New Roman" w:cs="Times New Roman"/>
          <w:sz w:val="24"/>
        </w:rPr>
        <w:t xml:space="preserve">hasil pengambilan data pada </w:t>
      </w:r>
      <w:r w:rsidRPr="00B1779B">
        <w:rPr>
          <w:rFonts w:ascii="Times New Roman" w:hAnsi="Times New Roman" w:cs="Times New Roman"/>
          <w:b/>
          <w:sz w:val="24"/>
        </w:rPr>
        <w:t>Tabel 2</w:t>
      </w:r>
      <w:r>
        <w:rPr>
          <w:rFonts w:ascii="Times New Roman" w:hAnsi="Times New Roman" w:cs="Times New Roman"/>
          <w:sz w:val="24"/>
        </w:rPr>
        <w:t>., dan mengacu pada formula Widigdo dan Pariwono (2003)</w:t>
      </w:r>
      <w:r w:rsidR="00B1779B">
        <w:rPr>
          <w:rFonts w:ascii="Times New Roman" w:hAnsi="Times New Roman" w:cs="Times New Roman"/>
          <w:sz w:val="24"/>
        </w:rPr>
        <w:t xml:space="preserve"> didapat hasil perhitungan volume air di Perairan Kecamatan Pademawu dalam</w:t>
      </w:r>
      <w:r w:rsidR="00F64C57">
        <w:rPr>
          <w:rFonts w:ascii="Times New Roman" w:hAnsi="Times New Roman" w:cs="Times New Roman"/>
          <w:sz w:val="24"/>
        </w:rPr>
        <w:t xml:space="preserve"> </w:t>
      </w:r>
      <w:r w:rsidR="00B1779B">
        <w:rPr>
          <w:rFonts w:ascii="Times New Roman" w:hAnsi="Times New Roman" w:cs="Times New Roman"/>
          <w:sz w:val="24"/>
        </w:rPr>
        <w:t xml:space="preserve">satu siklus pasang surut adalah </w:t>
      </w:r>
      <w:r w:rsidR="00EA4F4F">
        <w:rPr>
          <w:rFonts w:ascii="Times New Roman" w:hAnsi="Times New Roman" w:cs="Times New Roman"/>
          <w:sz w:val="24"/>
        </w:rPr>
        <w:t>16.795.613</w:t>
      </w:r>
      <w:r w:rsidR="00EA3E87">
        <w:rPr>
          <w:rFonts w:ascii="Times New Roman" w:hAnsi="Times New Roman" w:cs="Times New Roman"/>
          <w:sz w:val="24"/>
        </w:rPr>
        <w:t xml:space="preserve"> m</w:t>
      </w:r>
      <w:r w:rsidR="00EA3E87">
        <w:rPr>
          <w:rFonts w:ascii="Times New Roman" w:hAnsi="Times New Roman" w:cs="Times New Roman"/>
          <w:sz w:val="24"/>
          <w:vertAlign w:val="superscript"/>
        </w:rPr>
        <w:t>3</w:t>
      </w:r>
      <w:r w:rsidR="00EA3E87">
        <w:rPr>
          <w:rFonts w:ascii="Times New Roman" w:hAnsi="Times New Roman" w:cs="Times New Roman"/>
          <w:sz w:val="24"/>
        </w:rPr>
        <w:t xml:space="preserve">. Frekuensi pasang surut terjadi 2 kali dalam sehari, sehingga  total volume perairan yang tersedia 2 x </w:t>
      </w:r>
      <w:r w:rsidR="00EA4F4F">
        <w:rPr>
          <w:rFonts w:ascii="Times New Roman" w:hAnsi="Times New Roman" w:cs="Times New Roman"/>
          <w:sz w:val="24"/>
        </w:rPr>
        <w:t xml:space="preserve">16.795.613 </w:t>
      </w:r>
      <w:r w:rsidR="00EA3E87">
        <w:rPr>
          <w:rFonts w:ascii="Times New Roman" w:hAnsi="Times New Roman" w:cs="Times New Roman"/>
          <w:sz w:val="24"/>
        </w:rPr>
        <w:t>m</w:t>
      </w:r>
      <w:r w:rsidR="00EA3E87">
        <w:rPr>
          <w:rFonts w:ascii="Times New Roman" w:hAnsi="Times New Roman" w:cs="Times New Roman"/>
          <w:sz w:val="24"/>
          <w:vertAlign w:val="superscript"/>
        </w:rPr>
        <w:t xml:space="preserve">3 </w:t>
      </w:r>
      <w:r w:rsidR="00EA3E87">
        <w:rPr>
          <w:rFonts w:ascii="Times New Roman" w:hAnsi="Times New Roman" w:cs="Times New Roman"/>
          <w:sz w:val="24"/>
        </w:rPr>
        <w:t xml:space="preserve">= </w:t>
      </w:r>
      <w:r w:rsidR="00EA4F4F">
        <w:rPr>
          <w:rFonts w:ascii="Times New Roman" w:hAnsi="Times New Roman" w:cs="Times New Roman"/>
          <w:sz w:val="24"/>
        </w:rPr>
        <w:t>33.591.227</w:t>
      </w:r>
      <w:r w:rsidR="00EA3E87">
        <w:rPr>
          <w:rFonts w:ascii="Times New Roman" w:hAnsi="Times New Roman" w:cs="Times New Roman"/>
          <w:sz w:val="24"/>
        </w:rPr>
        <w:t xml:space="preserve"> m</w:t>
      </w:r>
      <w:r w:rsidR="00EA3E87">
        <w:rPr>
          <w:rFonts w:ascii="Times New Roman" w:hAnsi="Times New Roman" w:cs="Times New Roman"/>
          <w:sz w:val="24"/>
          <w:vertAlign w:val="superscript"/>
        </w:rPr>
        <w:t>3</w:t>
      </w:r>
      <w:r w:rsidR="00EA3E87">
        <w:rPr>
          <w:rFonts w:ascii="Times New Roman" w:hAnsi="Times New Roman" w:cs="Times New Roman"/>
          <w:sz w:val="24"/>
        </w:rPr>
        <w:t xml:space="preserve"> dalam satu hari. Nilai volume perairan yang tersedia di </w:t>
      </w:r>
      <w:r w:rsidR="001E2451">
        <w:rPr>
          <w:rFonts w:ascii="Times New Roman" w:hAnsi="Times New Roman" w:cs="Times New Roman"/>
          <w:sz w:val="24"/>
        </w:rPr>
        <w:t xml:space="preserve">Perairan Kecamatan Pademawu </w:t>
      </w:r>
      <w:r w:rsidR="00EA3E87">
        <w:rPr>
          <w:rFonts w:ascii="Times New Roman" w:hAnsi="Times New Roman" w:cs="Times New Roman"/>
          <w:sz w:val="24"/>
        </w:rPr>
        <w:t>merupakan faktor penentu daya dukung perairan atau kemampuan perairan dalam menerima limbah budidaya udang vannamei.</w:t>
      </w:r>
    </w:p>
    <w:p w:rsidR="00470647" w:rsidRPr="00470647" w:rsidRDefault="00470647" w:rsidP="00470647">
      <w:pPr>
        <w:spacing w:after="0" w:line="360" w:lineRule="auto"/>
        <w:jc w:val="both"/>
        <w:rPr>
          <w:rFonts w:ascii="Times New Roman" w:hAnsi="Times New Roman" w:cs="Times New Roman"/>
          <w:b/>
          <w:sz w:val="24"/>
        </w:rPr>
      </w:pPr>
      <w:r w:rsidRPr="00470647">
        <w:rPr>
          <w:rFonts w:ascii="Times New Roman" w:hAnsi="Times New Roman" w:cs="Times New Roman"/>
          <w:b/>
          <w:sz w:val="24"/>
        </w:rPr>
        <w:t xml:space="preserve">Estimasi Daya Dukung Perairan Pesisir </w:t>
      </w:r>
    </w:p>
    <w:p w:rsidR="00470647" w:rsidRDefault="00470647" w:rsidP="00470647">
      <w:pPr>
        <w:spacing w:after="0" w:line="360" w:lineRule="auto"/>
        <w:jc w:val="both"/>
        <w:rPr>
          <w:rFonts w:ascii="Times New Roman" w:hAnsi="Times New Roman" w:cs="Times New Roman"/>
          <w:b/>
          <w:sz w:val="24"/>
        </w:rPr>
      </w:pPr>
      <w:r w:rsidRPr="00470647">
        <w:rPr>
          <w:rFonts w:ascii="Times New Roman" w:hAnsi="Times New Roman" w:cs="Times New Roman"/>
          <w:b/>
          <w:sz w:val="24"/>
        </w:rPr>
        <w:t xml:space="preserve">Kecamatan </w:t>
      </w:r>
      <w:r>
        <w:rPr>
          <w:rFonts w:ascii="Times New Roman" w:hAnsi="Times New Roman" w:cs="Times New Roman"/>
          <w:b/>
          <w:sz w:val="24"/>
        </w:rPr>
        <w:t>Pademawu</w:t>
      </w:r>
      <w:r w:rsidRPr="00470647">
        <w:rPr>
          <w:rFonts w:ascii="Times New Roman" w:hAnsi="Times New Roman" w:cs="Times New Roman"/>
          <w:b/>
          <w:sz w:val="24"/>
        </w:rPr>
        <w:t xml:space="preserve"> </w:t>
      </w:r>
    </w:p>
    <w:p w:rsidR="006E30E3" w:rsidRDefault="00470647" w:rsidP="00470647">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Parameter limbah </w:t>
      </w:r>
      <w:r w:rsidR="00AF2194">
        <w:rPr>
          <w:rFonts w:ascii="Times New Roman" w:hAnsi="Times New Roman" w:cs="Times New Roman"/>
          <w:sz w:val="24"/>
        </w:rPr>
        <w:t>organik</w:t>
      </w:r>
      <w:r>
        <w:rPr>
          <w:rFonts w:ascii="Times New Roman" w:hAnsi="Times New Roman" w:cs="Times New Roman"/>
          <w:sz w:val="24"/>
        </w:rPr>
        <w:t xml:space="preserve"> yang digunak</w:t>
      </w:r>
      <w:r w:rsidR="00AF2194">
        <w:rPr>
          <w:rFonts w:ascii="Times New Roman" w:hAnsi="Times New Roman" w:cs="Times New Roman"/>
          <w:sz w:val="24"/>
        </w:rPr>
        <w:t xml:space="preserve">an </w:t>
      </w:r>
      <w:r w:rsidR="00D77D38">
        <w:rPr>
          <w:rFonts w:ascii="Times New Roman" w:hAnsi="Times New Roman" w:cs="Times New Roman"/>
          <w:sz w:val="24"/>
        </w:rPr>
        <w:t>pada</w:t>
      </w:r>
      <w:r w:rsidR="00AF2194">
        <w:rPr>
          <w:rFonts w:ascii="Times New Roman" w:hAnsi="Times New Roman" w:cs="Times New Roman"/>
          <w:sz w:val="24"/>
        </w:rPr>
        <w:t xml:space="preserve"> penelitian ini dalam men</w:t>
      </w:r>
      <w:r>
        <w:rPr>
          <w:rFonts w:ascii="Times New Roman" w:hAnsi="Times New Roman" w:cs="Times New Roman"/>
          <w:sz w:val="24"/>
        </w:rPr>
        <w:t>e</w:t>
      </w:r>
      <w:r w:rsidR="00AF2194">
        <w:rPr>
          <w:rFonts w:ascii="Times New Roman" w:hAnsi="Times New Roman" w:cs="Times New Roman"/>
          <w:sz w:val="24"/>
        </w:rPr>
        <w:t>n</w:t>
      </w:r>
      <w:r>
        <w:rPr>
          <w:rFonts w:ascii="Times New Roman" w:hAnsi="Times New Roman" w:cs="Times New Roman"/>
          <w:sz w:val="24"/>
        </w:rPr>
        <w:t xml:space="preserve">tukan daya dukung perairan </w:t>
      </w:r>
      <w:r w:rsidR="00D77D38">
        <w:rPr>
          <w:rFonts w:ascii="Times New Roman" w:hAnsi="Times New Roman" w:cs="Times New Roman"/>
          <w:sz w:val="24"/>
        </w:rPr>
        <w:t>pesisir</w:t>
      </w:r>
      <w:r>
        <w:rPr>
          <w:rFonts w:ascii="Times New Roman" w:hAnsi="Times New Roman" w:cs="Times New Roman"/>
          <w:sz w:val="24"/>
        </w:rPr>
        <w:t xml:space="preserve"> menerima limbah </w:t>
      </w:r>
      <w:r w:rsidR="00C621E4">
        <w:rPr>
          <w:rFonts w:ascii="Times New Roman" w:hAnsi="Times New Roman" w:cs="Times New Roman"/>
          <w:sz w:val="24"/>
        </w:rPr>
        <w:t>organik</w:t>
      </w:r>
      <w:r w:rsidR="00D77D38">
        <w:rPr>
          <w:rFonts w:ascii="Times New Roman" w:hAnsi="Times New Roman" w:cs="Times New Roman"/>
          <w:sz w:val="24"/>
        </w:rPr>
        <w:t xml:space="preserve"> dari</w:t>
      </w:r>
      <w:r w:rsidR="00C621E4">
        <w:rPr>
          <w:rFonts w:ascii="Times New Roman" w:hAnsi="Times New Roman" w:cs="Times New Roman"/>
          <w:sz w:val="24"/>
        </w:rPr>
        <w:t xml:space="preserve"> </w:t>
      </w:r>
      <w:r>
        <w:rPr>
          <w:rFonts w:ascii="Times New Roman" w:hAnsi="Times New Roman" w:cs="Times New Roman"/>
          <w:sz w:val="24"/>
        </w:rPr>
        <w:t xml:space="preserve">budidaya udang vannamei dalam  bentuk </w:t>
      </w:r>
      <w:r>
        <w:rPr>
          <w:rFonts w:ascii="Times New Roman" w:hAnsi="Times New Roman" w:cs="Times New Roman"/>
          <w:i/>
          <w:sz w:val="24"/>
        </w:rPr>
        <w:t xml:space="preserve">Total Suspendet Solet </w:t>
      </w:r>
      <w:r>
        <w:rPr>
          <w:rFonts w:ascii="Times New Roman" w:hAnsi="Times New Roman" w:cs="Times New Roman"/>
          <w:sz w:val="24"/>
        </w:rPr>
        <w:t>(TSS)</w:t>
      </w:r>
      <w:r w:rsidR="00C621E4">
        <w:rPr>
          <w:rFonts w:ascii="Times New Roman" w:hAnsi="Times New Roman" w:cs="Times New Roman"/>
          <w:sz w:val="24"/>
        </w:rPr>
        <w:t xml:space="preserve">. Mengacu  pada hasil penelitian Sitorus (2005) mendapatkan laju </w:t>
      </w:r>
      <w:r w:rsidR="00C621E4">
        <w:rPr>
          <w:rFonts w:ascii="Times New Roman" w:hAnsi="Times New Roman" w:cs="Times New Roman"/>
          <w:sz w:val="24"/>
        </w:rPr>
        <w:lastRenderedPageBreak/>
        <w:t xml:space="preserve">biodegradasi limbah TSS budidaya udang vannamei sistem  intensif adalah 8,395 mg/l/hari. Berdasarkan hasil penelitian tersebut dan mengacu pada  formula Alauddin (2010) maka jumlah limbah  organik </w:t>
      </w:r>
      <w:r w:rsidR="00D77D38">
        <w:rPr>
          <w:rFonts w:ascii="Times New Roman" w:hAnsi="Times New Roman" w:cs="Times New Roman"/>
          <w:sz w:val="24"/>
        </w:rPr>
        <w:t xml:space="preserve">TSS maksimal yang dapat ditampung perairan pesisir kecamatan pademawu adalah </w:t>
      </w:r>
      <w:r w:rsidR="00D66B11">
        <w:rPr>
          <w:rFonts w:ascii="Times New Roman" w:hAnsi="Times New Roman" w:cs="Times New Roman"/>
          <w:sz w:val="24"/>
        </w:rPr>
        <w:t xml:space="preserve">33.591.227 </w:t>
      </w:r>
      <w:r w:rsidR="00D77D38">
        <w:rPr>
          <w:rFonts w:ascii="Times New Roman" w:hAnsi="Times New Roman" w:cs="Times New Roman"/>
          <w:sz w:val="24"/>
        </w:rPr>
        <w:t>m</w:t>
      </w:r>
      <w:r w:rsidR="00D77D38">
        <w:rPr>
          <w:rFonts w:ascii="Times New Roman" w:hAnsi="Times New Roman" w:cs="Times New Roman"/>
          <w:sz w:val="24"/>
          <w:vertAlign w:val="superscript"/>
        </w:rPr>
        <w:t>3</w:t>
      </w:r>
      <w:r w:rsidR="00D77D38">
        <w:rPr>
          <w:rFonts w:ascii="Times New Roman" w:hAnsi="Times New Roman" w:cs="Times New Roman"/>
          <w:sz w:val="24"/>
        </w:rPr>
        <w:t xml:space="preserve"> x 8,395 </w:t>
      </w:r>
      <w:r w:rsidR="006E30E3">
        <w:rPr>
          <w:rFonts w:ascii="Times New Roman" w:hAnsi="Times New Roman" w:cs="Times New Roman"/>
          <w:sz w:val="24"/>
        </w:rPr>
        <w:t>x 10</w:t>
      </w:r>
      <w:r w:rsidR="006E30E3">
        <w:rPr>
          <w:rFonts w:ascii="Times New Roman" w:hAnsi="Times New Roman" w:cs="Times New Roman"/>
          <w:sz w:val="24"/>
          <w:vertAlign w:val="superscript"/>
        </w:rPr>
        <w:t>-6</w:t>
      </w:r>
      <w:r w:rsidR="006E30E3">
        <w:rPr>
          <w:rFonts w:ascii="Times New Roman" w:hAnsi="Times New Roman" w:cs="Times New Roman"/>
          <w:sz w:val="24"/>
        </w:rPr>
        <w:t xml:space="preserve"> </w:t>
      </w:r>
      <w:r w:rsidR="00D77D38">
        <w:rPr>
          <w:rFonts w:ascii="Times New Roman" w:hAnsi="Times New Roman" w:cs="Times New Roman"/>
          <w:sz w:val="24"/>
        </w:rPr>
        <w:t>mg/l/hari =</w:t>
      </w:r>
      <w:r w:rsidR="001D0D70">
        <w:rPr>
          <w:rFonts w:ascii="Times New Roman" w:hAnsi="Times New Roman" w:cs="Times New Roman"/>
          <w:sz w:val="24"/>
        </w:rPr>
        <w:t xml:space="preserve">  </w:t>
      </w:r>
      <w:r w:rsidR="00D66B11">
        <w:rPr>
          <w:rFonts w:ascii="Times New Roman" w:hAnsi="Times New Roman" w:cs="Times New Roman"/>
          <w:sz w:val="24"/>
        </w:rPr>
        <w:t>282</w:t>
      </w:r>
      <w:r w:rsidR="001D0D70">
        <w:rPr>
          <w:rFonts w:ascii="Times New Roman" w:hAnsi="Times New Roman" w:cs="Times New Roman"/>
          <w:sz w:val="24"/>
        </w:rPr>
        <w:t xml:space="preserve"> ton/hari.</w:t>
      </w:r>
      <w:r w:rsidR="00D66B11">
        <w:rPr>
          <w:rFonts w:ascii="Times New Roman" w:hAnsi="Times New Roman" w:cs="Times New Roman"/>
          <w:sz w:val="24"/>
        </w:rPr>
        <w:t xml:space="preserve"> </w:t>
      </w:r>
    </w:p>
    <w:p w:rsidR="005C252B" w:rsidRDefault="006E30E3" w:rsidP="005C252B">
      <w:pPr>
        <w:spacing w:after="0" w:line="360" w:lineRule="auto"/>
        <w:ind w:firstLine="720"/>
        <w:jc w:val="both"/>
        <w:rPr>
          <w:rFonts w:ascii="Times New Roman" w:hAnsi="Times New Roman" w:cs="Times New Roman"/>
          <w:sz w:val="24"/>
        </w:rPr>
      </w:pPr>
      <w:r>
        <w:rPr>
          <w:rFonts w:ascii="Times New Roman" w:hAnsi="Times New Roman" w:cs="Times New Roman"/>
          <w:sz w:val="24"/>
        </w:rPr>
        <w:t>L</w:t>
      </w:r>
      <w:r w:rsidR="00D66B11">
        <w:rPr>
          <w:rFonts w:ascii="Times New Roman" w:hAnsi="Times New Roman" w:cs="Times New Roman"/>
          <w:sz w:val="24"/>
        </w:rPr>
        <w:t xml:space="preserve">uasan tambak maksimal di pesisir Kecamatan Pademawu </w:t>
      </w:r>
      <w:r w:rsidR="005C252B">
        <w:rPr>
          <w:rFonts w:ascii="Times New Roman" w:hAnsi="Times New Roman" w:cs="Times New Roman"/>
          <w:sz w:val="24"/>
        </w:rPr>
        <w:t xml:space="preserve">dengan sistem budidaya udang intensif, semi intensif, dan tradisional </w:t>
      </w:r>
      <w:r w:rsidR="00D66B11">
        <w:rPr>
          <w:rFonts w:ascii="Times New Roman" w:hAnsi="Times New Roman" w:cs="Times New Roman"/>
          <w:sz w:val="24"/>
        </w:rPr>
        <w:t xml:space="preserve">adalah pembagian antara jumlah maksimal limbah </w:t>
      </w:r>
      <w:r>
        <w:rPr>
          <w:rFonts w:ascii="Times New Roman" w:hAnsi="Times New Roman" w:cs="Times New Roman"/>
          <w:sz w:val="24"/>
        </w:rPr>
        <w:t>yang dapat ditampung perairan dengan limbah yang dihasilkan oleh tambak budidaya udang vannamei</w:t>
      </w:r>
      <w:r w:rsidR="00AF3539">
        <w:rPr>
          <w:rFonts w:ascii="Times New Roman" w:hAnsi="Times New Roman" w:cs="Times New Roman"/>
          <w:sz w:val="24"/>
        </w:rPr>
        <w:t>.</w:t>
      </w:r>
      <w:r>
        <w:rPr>
          <w:rFonts w:ascii="Times New Roman" w:hAnsi="Times New Roman" w:cs="Times New Roman"/>
          <w:sz w:val="24"/>
        </w:rPr>
        <w:t xml:space="preserve"> </w:t>
      </w:r>
      <w:r w:rsidR="00AF3539">
        <w:rPr>
          <w:rFonts w:ascii="Times New Roman" w:hAnsi="Times New Roman" w:cs="Times New Roman"/>
          <w:sz w:val="24"/>
        </w:rPr>
        <w:t xml:space="preserve">Limbah budidaya </w:t>
      </w:r>
      <w:r w:rsidR="00660CFB">
        <w:rPr>
          <w:rFonts w:ascii="Times New Roman" w:hAnsi="Times New Roman" w:cs="Times New Roman"/>
          <w:sz w:val="24"/>
        </w:rPr>
        <w:t xml:space="preserve">udang vannamei </w:t>
      </w:r>
      <w:r>
        <w:rPr>
          <w:rFonts w:ascii="Times New Roman" w:hAnsi="Times New Roman" w:cs="Times New Roman"/>
          <w:sz w:val="24"/>
        </w:rPr>
        <w:t>mengacu pada hasil penelitian (</w:t>
      </w:r>
      <w:r w:rsidR="00F179FD">
        <w:rPr>
          <w:rFonts w:ascii="Times New Roman" w:hAnsi="Times New Roman" w:cs="Times New Roman"/>
          <w:sz w:val="24"/>
        </w:rPr>
        <w:t>Alauddin.</w:t>
      </w:r>
      <w:r w:rsidR="00B24DD8">
        <w:rPr>
          <w:rFonts w:ascii="Times New Roman" w:hAnsi="Times New Roman" w:cs="Times New Roman"/>
          <w:sz w:val="24"/>
        </w:rPr>
        <w:t xml:space="preserve"> 2010</w:t>
      </w:r>
      <w:r>
        <w:rPr>
          <w:rFonts w:ascii="Times New Roman" w:hAnsi="Times New Roman" w:cs="Times New Roman"/>
          <w:sz w:val="24"/>
        </w:rPr>
        <w:t xml:space="preserve">)  yaitu </w:t>
      </w:r>
      <w:r w:rsidR="005C252B">
        <w:rPr>
          <w:rFonts w:ascii="Times New Roman" w:hAnsi="Times New Roman" w:cs="Times New Roman"/>
          <w:sz w:val="24"/>
        </w:rPr>
        <w:t xml:space="preserve">sistem intensif </w:t>
      </w:r>
      <w:r>
        <w:rPr>
          <w:rFonts w:ascii="Times New Roman" w:hAnsi="Times New Roman" w:cs="Times New Roman"/>
          <w:sz w:val="24"/>
        </w:rPr>
        <w:t>padat tebar 126 ekor/m</w:t>
      </w:r>
      <w:r>
        <w:rPr>
          <w:rFonts w:ascii="Times New Roman" w:hAnsi="Times New Roman" w:cs="Times New Roman"/>
          <w:sz w:val="24"/>
          <w:vertAlign w:val="superscript"/>
        </w:rPr>
        <w:t>2</w:t>
      </w:r>
      <w:r>
        <w:rPr>
          <w:rFonts w:ascii="Times New Roman" w:hAnsi="Times New Roman" w:cs="Times New Roman"/>
          <w:sz w:val="24"/>
        </w:rPr>
        <w:t xml:space="preserve"> dengan produksi 18,825 ton udang/hektar</w:t>
      </w:r>
      <w:r w:rsidR="005C252B">
        <w:rPr>
          <w:rFonts w:ascii="Times New Roman" w:hAnsi="Times New Roman" w:cs="Times New Roman"/>
          <w:sz w:val="24"/>
        </w:rPr>
        <w:t xml:space="preserve">  </w:t>
      </w:r>
      <w:r>
        <w:rPr>
          <w:rFonts w:ascii="Times New Roman" w:hAnsi="Times New Roman" w:cs="Times New Roman"/>
          <w:sz w:val="24"/>
        </w:rPr>
        <w:t>menghasilkan limbah organik dalam bentuk TSS 9,229 ton/hektar</w:t>
      </w:r>
      <w:r w:rsidR="00B24DD8">
        <w:rPr>
          <w:rFonts w:ascii="Times New Roman" w:hAnsi="Times New Roman" w:cs="Times New Roman"/>
          <w:sz w:val="24"/>
        </w:rPr>
        <w:t xml:space="preserve"> selama 110 hari,</w:t>
      </w:r>
      <w:r w:rsidR="005C252B">
        <w:rPr>
          <w:rFonts w:ascii="Times New Roman" w:hAnsi="Times New Roman" w:cs="Times New Roman"/>
          <w:sz w:val="24"/>
        </w:rPr>
        <w:t xml:space="preserve"> budidaya udang sistem semi intensif padat tebar 25 ekor/hektar  </w:t>
      </w:r>
      <w:r w:rsidR="00507951">
        <w:rPr>
          <w:rFonts w:ascii="Times New Roman" w:hAnsi="Times New Roman" w:cs="Times New Roman"/>
          <w:sz w:val="24"/>
        </w:rPr>
        <w:lastRenderedPageBreak/>
        <w:t>menghasilkan udang 2,557</w:t>
      </w:r>
      <w:r w:rsidR="00F179FD">
        <w:rPr>
          <w:rFonts w:ascii="Times New Roman" w:hAnsi="Times New Roman" w:cs="Times New Roman"/>
          <w:sz w:val="24"/>
        </w:rPr>
        <w:t xml:space="preserve"> ton udang/hektar  menghasilkan limbah dalam bentuk TSS 1,155 ton/hektar dalam waktu 95 hari, </w:t>
      </w:r>
      <w:r w:rsidR="00B24DD8">
        <w:rPr>
          <w:rFonts w:ascii="Times New Roman" w:hAnsi="Times New Roman" w:cs="Times New Roman"/>
          <w:sz w:val="24"/>
        </w:rPr>
        <w:t xml:space="preserve">sedangkan sistem tradisional selama 110 hari menghasilkan udang 0,779 ton/hektar, dan menghasilkan limbah dalam bentuk TSS sebesar 0,488 ton/ha. Berdasarkan </w:t>
      </w:r>
      <w:r w:rsidR="00B24DD8">
        <w:rPr>
          <w:rFonts w:ascii="Times New Roman" w:hAnsi="Times New Roman" w:cs="Times New Roman"/>
          <w:sz w:val="24"/>
        </w:rPr>
        <w:lastRenderedPageBreak/>
        <w:t xml:space="preserve">hasil penelitian </w:t>
      </w:r>
      <w:r w:rsidR="00660CFB">
        <w:rPr>
          <w:rFonts w:ascii="Times New Roman" w:hAnsi="Times New Roman" w:cs="Times New Roman"/>
          <w:sz w:val="24"/>
        </w:rPr>
        <w:t>budidaya udang vannamei sistem intensif, semi intensif dan tradisional</w:t>
      </w:r>
      <w:r w:rsidR="00B24DD8">
        <w:rPr>
          <w:rFonts w:ascii="Times New Roman" w:hAnsi="Times New Roman" w:cs="Times New Roman"/>
          <w:sz w:val="24"/>
        </w:rPr>
        <w:t xml:space="preserve">, maka didapatkan luasan tambak maksimal dan daya dukung perairan pesisir kecamatan pademawu untuk pengembangan budidaya udang vannamei sebagaimana terlihat  pada </w:t>
      </w:r>
      <w:r w:rsidR="005746E5">
        <w:rPr>
          <w:rFonts w:ascii="Times New Roman" w:hAnsi="Times New Roman" w:cs="Times New Roman"/>
          <w:sz w:val="24"/>
        </w:rPr>
        <w:t>(</w:t>
      </w:r>
      <w:r w:rsidR="00B24DD8">
        <w:rPr>
          <w:rFonts w:ascii="Times New Roman" w:hAnsi="Times New Roman" w:cs="Times New Roman"/>
          <w:b/>
          <w:sz w:val="24"/>
        </w:rPr>
        <w:t>T</w:t>
      </w:r>
      <w:r w:rsidR="00B24DD8" w:rsidRPr="00B24DD8">
        <w:rPr>
          <w:rFonts w:ascii="Times New Roman" w:hAnsi="Times New Roman" w:cs="Times New Roman"/>
          <w:b/>
          <w:sz w:val="24"/>
        </w:rPr>
        <w:t>abel 3.</w:t>
      </w:r>
      <w:r w:rsidR="005746E5" w:rsidRPr="00C56CA5">
        <w:rPr>
          <w:rFonts w:ascii="Times New Roman" w:hAnsi="Times New Roman" w:cs="Times New Roman"/>
          <w:sz w:val="24"/>
        </w:rPr>
        <w:t>)</w:t>
      </w:r>
      <w:r w:rsidR="005746E5">
        <w:rPr>
          <w:rFonts w:ascii="Times New Roman" w:hAnsi="Times New Roman" w:cs="Times New Roman"/>
          <w:sz w:val="24"/>
        </w:rPr>
        <w:t>.</w:t>
      </w:r>
    </w:p>
    <w:p w:rsidR="006603DB" w:rsidRDefault="006603DB" w:rsidP="004A2731">
      <w:pPr>
        <w:spacing w:after="0" w:line="360" w:lineRule="auto"/>
        <w:jc w:val="both"/>
        <w:rPr>
          <w:rFonts w:ascii="Times New Roman" w:hAnsi="Times New Roman" w:cs="Times New Roman"/>
          <w:sz w:val="24"/>
        </w:rPr>
        <w:sectPr w:rsidR="006603DB" w:rsidSect="006603DB">
          <w:type w:val="continuous"/>
          <w:pgSz w:w="12240" w:h="15840"/>
          <w:pgMar w:top="1440" w:right="1440" w:bottom="1440" w:left="1560" w:header="720" w:footer="720" w:gutter="0"/>
          <w:cols w:num="2" w:space="720"/>
          <w:docGrid w:linePitch="360"/>
        </w:sectPr>
      </w:pPr>
    </w:p>
    <w:p w:rsidR="006132BF" w:rsidRPr="004A2731" w:rsidRDefault="006603DB" w:rsidP="000E2879">
      <w:pPr>
        <w:spacing w:after="0" w:line="240" w:lineRule="auto"/>
        <w:rPr>
          <w:rFonts w:ascii="Times New Roman" w:eastAsia="Times New Roman" w:hAnsi="Times New Roman" w:cs="Times New Roman"/>
          <w:color w:val="000000"/>
          <w:sz w:val="24"/>
        </w:rPr>
        <w:sectPr w:rsidR="006132BF" w:rsidRPr="004A2731" w:rsidSect="006603DB">
          <w:type w:val="continuous"/>
          <w:pgSz w:w="12240" w:h="15840"/>
          <w:pgMar w:top="1440" w:right="1440" w:bottom="1440" w:left="1560" w:header="720" w:footer="720" w:gutter="0"/>
          <w:cols w:space="720"/>
          <w:docGrid w:linePitch="360"/>
        </w:sectPr>
      </w:pPr>
      <w:r w:rsidRPr="004A2731">
        <w:rPr>
          <w:rFonts w:ascii="Times New Roman" w:eastAsia="Times New Roman" w:hAnsi="Times New Roman" w:cs="Times New Roman"/>
          <w:b/>
          <w:color w:val="000000"/>
          <w:sz w:val="24"/>
        </w:rPr>
        <w:lastRenderedPageBreak/>
        <w:t>Tabel 3.</w:t>
      </w:r>
      <w:r w:rsidRPr="004A2731">
        <w:rPr>
          <w:rFonts w:ascii="Times New Roman" w:eastAsia="Times New Roman" w:hAnsi="Times New Roman" w:cs="Times New Roman"/>
          <w:color w:val="000000"/>
          <w:sz w:val="24"/>
        </w:rPr>
        <w:t xml:space="preserve"> Estimasi daya dukung dan pengembangan budidaya  udang vannamei  </w:t>
      </w:r>
    </w:p>
    <w:tbl>
      <w:tblPr>
        <w:tblW w:w="9229" w:type="dxa"/>
        <w:tblInd w:w="93" w:type="dxa"/>
        <w:tblBorders>
          <w:top w:val="single" w:sz="4" w:space="0" w:color="auto"/>
          <w:bottom w:val="single" w:sz="4" w:space="0" w:color="auto"/>
        </w:tblBorders>
        <w:tblLook w:val="04A0"/>
      </w:tblPr>
      <w:tblGrid>
        <w:gridCol w:w="1433"/>
        <w:gridCol w:w="1843"/>
        <w:gridCol w:w="1325"/>
        <w:gridCol w:w="1886"/>
        <w:gridCol w:w="1466"/>
        <w:gridCol w:w="1276"/>
      </w:tblGrid>
      <w:tr w:rsidR="00FB38DB" w:rsidRPr="006132BF" w:rsidTr="00FB38DB">
        <w:trPr>
          <w:trHeight w:val="900"/>
        </w:trPr>
        <w:tc>
          <w:tcPr>
            <w:tcW w:w="1433"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lastRenderedPageBreak/>
              <w:t>Teknologi  Budidaya</w:t>
            </w:r>
            <w:r w:rsidR="00660CFB">
              <w:rPr>
                <w:rFonts w:ascii="Times New Roman" w:eastAsia="Times New Roman" w:hAnsi="Times New Roman" w:cs="Times New Roman"/>
                <w:b/>
                <w:color w:val="000000"/>
                <w:sz w:val="24"/>
                <w:szCs w:val="24"/>
              </w:rPr>
              <w:t xml:space="preserve"> V</w:t>
            </w:r>
            <w:r w:rsidR="004A2731">
              <w:rPr>
                <w:rFonts w:ascii="Times New Roman" w:eastAsia="Times New Roman" w:hAnsi="Times New Roman" w:cs="Times New Roman"/>
                <w:b/>
                <w:color w:val="000000"/>
                <w:sz w:val="24"/>
                <w:szCs w:val="24"/>
              </w:rPr>
              <w:t>annamei</w:t>
            </w:r>
          </w:p>
        </w:tc>
        <w:tc>
          <w:tcPr>
            <w:tcW w:w="1843"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t>Produksi Udang</w:t>
            </w:r>
            <w:r w:rsidR="004A2731">
              <w:rPr>
                <w:rFonts w:ascii="Times New Roman" w:eastAsia="Times New Roman" w:hAnsi="Times New Roman" w:cs="Times New Roman"/>
                <w:b/>
                <w:color w:val="000000"/>
                <w:sz w:val="24"/>
                <w:szCs w:val="24"/>
              </w:rPr>
              <w:t xml:space="preserve"> (ton/ha)</w:t>
            </w:r>
          </w:p>
        </w:tc>
        <w:tc>
          <w:tcPr>
            <w:tcW w:w="1325"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t>Jumlah Limbah</w:t>
            </w:r>
            <w:r w:rsidR="004A2731">
              <w:rPr>
                <w:rFonts w:ascii="Times New Roman" w:eastAsia="Times New Roman" w:hAnsi="Times New Roman" w:cs="Times New Roman"/>
                <w:b/>
                <w:color w:val="000000"/>
                <w:sz w:val="24"/>
                <w:szCs w:val="24"/>
              </w:rPr>
              <w:t xml:space="preserve"> (ton/ha)</w:t>
            </w:r>
          </w:p>
        </w:tc>
        <w:tc>
          <w:tcPr>
            <w:tcW w:w="1886"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t>Daya Tampung Perairan</w:t>
            </w:r>
            <w:r w:rsidR="004A2731">
              <w:rPr>
                <w:rFonts w:ascii="Times New Roman" w:eastAsia="Times New Roman" w:hAnsi="Times New Roman" w:cs="Times New Roman"/>
                <w:b/>
                <w:color w:val="000000"/>
                <w:sz w:val="24"/>
                <w:szCs w:val="24"/>
              </w:rPr>
              <w:t xml:space="preserve"> (ton/hari)</w:t>
            </w:r>
          </w:p>
        </w:tc>
        <w:tc>
          <w:tcPr>
            <w:tcW w:w="1466"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t>Luasan Tambak</w:t>
            </w:r>
            <w:r w:rsidR="004A2731">
              <w:rPr>
                <w:rFonts w:ascii="Times New Roman" w:eastAsia="Times New Roman" w:hAnsi="Times New Roman" w:cs="Times New Roman"/>
                <w:b/>
                <w:color w:val="000000"/>
                <w:sz w:val="24"/>
                <w:szCs w:val="24"/>
              </w:rPr>
              <w:t xml:space="preserve"> (ha)</w:t>
            </w:r>
          </w:p>
        </w:tc>
        <w:tc>
          <w:tcPr>
            <w:tcW w:w="1276" w:type="dxa"/>
            <w:tcBorders>
              <w:top w:val="single" w:sz="4" w:space="0" w:color="auto"/>
              <w:bottom w:val="single" w:sz="4" w:space="0" w:color="auto"/>
            </w:tcBorders>
            <w:shd w:val="clear" w:color="auto" w:fill="auto"/>
            <w:vAlign w:val="center"/>
            <w:hideMark/>
          </w:tcPr>
          <w:p w:rsidR="006132BF" w:rsidRPr="006132BF" w:rsidRDefault="006132BF" w:rsidP="004A7DF2">
            <w:pPr>
              <w:spacing w:after="0" w:line="240" w:lineRule="auto"/>
              <w:jc w:val="center"/>
              <w:rPr>
                <w:rFonts w:ascii="Times New Roman" w:eastAsia="Times New Roman" w:hAnsi="Times New Roman" w:cs="Times New Roman"/>
                <w:b/>
                <w:color w:val="000000"/>
                <w:sz w:val="24"/>
                <w:szCs w:val="24"/>
              </w:rPr>
            </w:pPr>
            <w:r w:rsidRPr="006132BF">
              <w:rPr>
                <w:rFonts w:ascii="Times New Roman" w:eastAsia="Times New Roman" w:hAnsi="Times New Roman" w:cs="Times New Roman"/>
                <w:b/>
                <w:color w:val="000000"/>
                <w:sz w:val="24"/>
                <w:szCs w:val="24"/>
              </w:rPr>
              <w:t>Kapasitas Produksi</w:t>
            </w:r>
            <w:r w:rsidR="004A2731">
              <w:rPr>
                <w:rFonts w:ascii="Times New Roman" w:eastAsia="Times New Roman" w:hAnsi="Times New Roman" w:cs="Times New Roman"/>
                <w:b/>
                <w:color w:val="000000"/>
                <w:sz w:val="24"/>
                <w:szCs w:val="24"/>
              </w:rPr>
              <w:t xml:space="preserve"> (ton)</w:t>
            </w:r>
          </w:p>
        </w:tc>
      </w:tr>
      <w:tr w:rsidR="00FB38DB" w:rsidRPr="006132BF" w:rsidTr="00FB38DB">
        <w:trPr>
          <w:trHeight w:val="300"/>
        </w:trPr>
        <w:tc>
          <w:tcPr>
            <w:tcW w:w="1433" w:type="dxa"/>
            <w:tcBorders>
              <w:top w:val="single" w:sz="4" w:space="0" w:color="auto"/>
            </w:tcBorders>
            <w:shd w:val="clear" w:color="auto" w:fill="auto"/>
            <w:noWrap/>
            <w:vAlign w:val="bottom"/>
            <w:hideMark/>
          </w:tcPr>
          <w:p w:rsidR="006132BF" w:rsidRPr="006132BF" w:rsidRDefault="00660CFB" w:rsidP="00FB38DB">
            <w:pPr>
              <w:spacing w:after="0" w:line="240" w:lineRule="auto"/>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Sisten intensif</w:t>
            </w:r>
          </w:p>
        </w:tc>
        <w:tc>
          <w:tcPr>
            <w:tcW w:w="1843" w:type="dxa"/>
            <w:tcBorders>
              <w:top w:val="single" w:sz="4" w:space="0" w:color="auto"/>
            </w:tcBorders>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18.825</w:t>
            </w:r>
          </w:p>
        </w:tc>
        <w:tc>
          <w:tcPr>
            <w:tcW w:w="1325" w:type="dxa"/>
            <w:tcBorders>
              <w:top w:val="single" w:sz="4" w:space="0" w:color="auto"/>
            </w:tcBorders>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9.229</w:t>
            </w:r>
          </w:p>
        </w:tc>
        <w:tc>
          <w:tcPr>
            <w:tcW w:w="1886" w:type="dxa"/>
            <w:tcBorders>
              <w:top w:val="single" w:sz="4" w:space="0" w:color="auto"/>
            </w:tcBorders>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282</w:t>
            </w:r>
          </w:p>
        </w:tc>
        <w:tc>
          <w:tcPr>
            <w:tcW w:w="1466" w:type="dxa"/>
            <w:tcBorders>
              <w:top w:val="single" w:sz="4" w:space="0" w:color="auto"/>
            </w:tcBorders>
            <w:shd w:val="clear" w:color="auto" w:fill="auto"/>
            <w:noWrap/>
            <w:vAlign w:val="center"/>
            <w:hideMark/>
          </w:tcPr>
          <w:p w:rsidR="006132BF" w:rsidRPr="006132BF" w:rsidRDefault="00AF0374" w:rsidP="004A7DF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30.5</w:t>
            </w:r>
            <w:r w:rsidR="006132BF" w:rsidRPr="006132BF">
              <w:rPr>
                <w:rFonts w:ascii="Times New Roman" w:eastAsia="Times New Roman" w:hAnsi="Times New Roman" w:cs="Times New Roman"/>
                <w:color w:val="000000"/>
                <w:sz w:val="24"/>
                <w:szCs w:val="24"/>
              </w:rPr>
              <w:t>6</w:t>
            </w:r>
          </w:p>
        </w:tc>
        <w:tc>
          <w:tcPr>
            <w:tcW w:w="1276" w:type="dxa"/>
            <w:tcBorders>
              <w:top w:val="single" w:sz="4" w:space="0" w:color="auto"/>
            </w:tcBorders>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575.21</w:t>
            </w:r>
          </w:p>
        </w:tc>
      </w:tr>
      <w:tr w:rsidR="00FB38DB" w:rsidRPr="006132BF" w:rsidTr="00FB38DB">
        <w:trPr>
          <w:trHeight w:val="300"/>
        </w:trPr>
        <w:tc>
          <w:tcPr>
            <w:tcW w:w="1433" w:type="dxa"/>
            <w:shd w:val="clear" w:color="auto" w:fill="auto"/>
            <w:noWrap/>
            <w:vAlign w:val="bottom"/>
            <w:hideMark/>
          </w:tcPr>
          <w:p w:rsidR="006132BF" w:rsidRPr="006132BF" w:rsidRDefault="00660CFB" w:rsidP="00FB38DB">
            <w:pPr>
              <w:spacing w:after="0" w:line="240" w:lineRule="auto"/>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Sisten semi intensif</w:t>
            </w:r>
          </w:p>
        </w:tc>
        <w:tc>
          <w:tcPr>
            <w:tcW w:w="1843"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2.557</w:t>
            </w:r>
          </w:p>
        </w:tc>
        <w:tc>
          <w:tcPr>
            <w:tcW w:w="1325"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1.155</w:t>
            </w:r>
          </w:p>
        </w:tc>
        <w:tc>
          <w:tcPr>
            <w:tcW w:w="1886"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282</w:t>
            </w:r>
          </w:p>
        </w:tc>
        <w:tc>
          <w:tcPr>
            <w:tcW w:w="1466" w:type="dxa"/>
            <w:shd w:val="clear" w:color="auto" w:fill="auto"/>
            <w:noWrap/>
            <w:vAlign w:val="center"/>
            <w:hideMark/>
          </w:tcPr>
          <w:p w:rsidR="006132BF" w:rsidRPr="006132BF" w:rsidRDefault="00AF0374" w:rsidP="004A7DF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244.1</w:t>
            </w:r>
            <w:r w:rsidR="006132BF" w:rsidRPr="006132BF">
              <w:rPr>
                <w:rFonts w:ascii="Times New Roman" w:eastAsia="Times New Roman" w:hAnsi="Times New Roman" w:cs="Times New Roman"/>
                <w:color w:val="000000"/>
                <w:sz w:val="24"/>
                <w:szCs w:val="24"/>
              </w:rPr>
              <w:t>6</w:t>
            </w:r>
          </w:p>
        </w:tc>
        <w:tc>
          <w:tcPr>
            <w:tcW w:w="1276" w:type="dxa"/>
            <w:shd w:val="clear" w:color="auto" w:fill="auto"/>
            <w:noWrap/>
            <w:vAlign w:val="center"/>
            <w:hideMark/>
          </w:tcPr>
          <w:p w:rsidR="006132BF" w:rsidRPr="006132BF" w:rsidRDefault="006132BF" w:rsidP="00AF0374">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624.3</w:t>
            </w:r>
            <w:r w:rsidR="00AF0374">
              <w:rPr>
                <w:rFonts w:ascii="Times New Roman" w:eastAsia="Times New Roman" w:hAnsi="Times New Roman" w:cs="Times New Roman"/>
                <w:color w:val="000000"/>
                <w:sz w:val="24"/>
                <w:szCs w:val="24"/>
              </w:rPr>
              <w:t>1</w:t>
            </w:r>
          </w:p>
        </w:tc>
      </w:tr>
      <w:tr w:rsidR="00FB38DB" w:rsidRPr="006132BF" w:rsidTr="00FB38DB">
        <w:trPr>
          <w:trHeight w:val="300"/>
        </w:trPr>
        <w:tc>
          <w:tcPr>
            <w:tcW w:w="1433" w:type="dxa"/>
            <w:shd w:val="clear" w:color="auto" w:fill="auto"/>
            <w:noWrap/>
            <w:vAlign w:val="bottom"/>
            <w:hideMark/>
          </w:tcPr>
          <w:p w:rsidR="006132BF" w:rsidRPr="006132BF" w:rsidRDefault="00660CFB" w:rsidP="00FB38DB">
            <w:pPr>
              <w:spacing w:after="0" w:line="240" w:lineRule="auto"/>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 xml:space="preserve">Sitem </w:t>
            </w:r>
            <w:r w:rsidR="006132BF" w:rsidRPr="006132BF">
              <w:rPr>
                <w:rFonts w:ascii="Times New Roman" w:eastAsia="Times New Roman" w:hAnsi="Times New Roman" w:cs="Times New Roman"/>
                <w:color w:val="000000"/>
                <w:sz w:val="24"/>
                <w:szCs w:val="24"/>
              </w:rPr>
              <w:t>tradisional</w:t>
            </w:r>
          </w:p>
        </w:tc>
        <w:tc>
          <w:tcPr>
            <w:tcW w:w="1843"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0.779</w:t>
            </w:r>
          </w:p>
        </w:tc>
        <w:tc>
          <w:tcPr>
            <w:tcW w:w="1325"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0.488</w:t>
            </w:r>
          </w:p>
        </w:tc>
        <w:tc>
          <w:tcPr>
            <w:tcW w:w="1886" w:type="dxa"/>
            <w:shd w:val="clear" w:color="auto" w:fill="auto"/>
            <w:noWrap/>
            <w:vAlign w:val="center"/>
            <w:hideMark/>
          </w:tcPr>
          <w:p w:rsidR="006132BF" w:rsidRPr="006132BF" w:rsidRDefault="006132BF" w:rsidP="004A7DF2">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282</w:t>
            </w:r>
          </w:p>
        </w:tc>
        <w:tc>
          <w:tcPr>
            <w:tcW w:w="1466" w:type="dxa"/>
            <w:shd w:val="clear" w:color="auto" w:fill="auto"/>
            <w:noWrap/>
            <w:vAlign w:val="center"/>
            <w:hideMark/>
          </w:tcPr>
          <w:p w:rsidR="006132BF" w:rsidRPr="006132BF" w:rsidRDefault="00AF0374" w:rsidP="004A7DF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577.87</w:t>
            </w:r>
          </w:p>
        </w:tc>
        <w:tc>
          <w:tcPr>
            <w:tcW w:w="1276" w:type="dxa"/>
            <w:shd w:val="clear" w:color="auto" w:fill="auto"/>
            <w:noWrap/>
            <w:vAlign w:val="center"/>
            <w:hideMark/>
          </w:tcPr>
          <w:p w:rsidR="006132BF" w:rsidRPr="006132BF" w:rsidRDefault="006132BF" w:rsidP="00AF0374">
            <w:pPr>
              <w:spacing w:after="0" w:line="240" w:lineRule="auto"/>
              <w:jc w:val="center"/>
              <w:rPr>
                <w:rFonts w:ascii="Times New Roman" w:eastAsia="Times New Roman" w:hAnsi="Times New Roman" w:cs="Times New Roman"/>
                <w:color w:val="000000"/>
                <w:sz w:val="24"/>
                <w:szCs w:val="24"/>
              </w:rPr>
            </w:pPr>
            <w:r w:rsidRPr="006132BF">
              <w:rPr>
                <w:rFonts w:ascii="Times New Roman" w:eastAsia="Times New Roman" w:hAnsi="Times New Roman" w:cs="Times New Roman"/>
                <w:color w:val="000000"/>
                <w:sz w:val="24"/>
                <w:szCs w:val="24"/>
              </w:rPr>
              <w:t>450.1</w:t>
            </w:r>
            <w:r w:rsidR="00AF0374">
              <w:rPr>
                <w:rFonts w:ascii="Times New Roman" w:eastAsia="Times New Roman" w:hAnsi="Times New Roman" w:cs="Times New Roman"/>
                <w:color w:val="000000"/>
                <w:sz w:val="24"/>
                <w:szCs w:val="24"/>
              </w:rPr>
              <w:t>6</w:t>
            </w:r>
          </w:p>
        </w:tc>
      </w:tr>
    </w:tbl>
    <w:p w:rsidR="006132BF" w:rsidRDefault="006132BF" w:rsidP="00660CFB">
      <w:pPr>
        <w:spacing w:after="0" w:line="360" w:lineRule="auto"/>
        <w:jc w:val="both"/>
        <w:rPr>
          <w:rFonts w:ascii="Times New Roman" w:hAnsi="Times New Roman" w:cs="Times New Roman"/>
          <w:sz w:val="24"/>
        </w:rPr>
        <w:sectPr w:rsidR="006132BF" w:rsidSect="006132BF">
          <w:type w:val="continuous"/>
          <w:pgSz w:w="12240" w:h="15840"/>
          <w:pgMar w:top="1440" w:right="1440" w:bottom="1440" w:left="1560" w:header="720" w:footer="720" w:gutter="0"/>
          <w:cols w:space="720"/>
          <w:docGrid w:linePitch="360"/>
        </w:sectPr>
      </w:pPr>
    </w:p>
    <w:p w:rsidR="00F24C59" w:rsidRDefault="00F24C59" w:rsidP="00660CFB">
      <w:pPr>
        <w:spacing w:after="0" w:line="360" w:lineRule="auto"/>
        <w:jc w:val="both"/>
        <w:rPr>
          <w:rFonts w:ascii="Times New Roman" w:hAnsi="Times New Roman" w:cs="Times New Roman"/>
          <w:sz w:val="24"/>
        </w:rPr>
      </w:pPr>
    </w:p>
    <w:p w:rsidR="00AF0374" w:rsidRDefault="00AF0374" w:rsidP="00B630C3">
      <w:pPr>
        <w:spacing w:after="0" w:line="240" w:lineRule="auto"/>
        <w:ind w:firstLine="720"/>
        <w:jc w:val="both"/>
        <w:rPr>
          <w:rFonts w:ascii="Times New Roman" w:hAnsi="Times New Roman" w:cs="Times New Roman"/>
          <w:sz w:val="24"/>
        </w:rPr>
        <w:sectPr w:rsidR="00AF0374" w:rsidSect="00CD350C">
          <w:type w:val="continuous"/>
          <w:pgSz w:w="12240" w:h="15840"/>
          <w:pgMar w:top="1440" w:right="1440" w:bottom="1440" w:left="1560" w:header="720" w:footer="720" w:gutter="0"/>
          <w:cols w:num="2" w:space="720"/>
          <w:docGrid w:linePitch="360"/>
        </w:sectPr>
      </w:pPr>
    </w:p>
    <w:p w:rsidR="00FB38DB" w:rsidRDefault="00AF0374" w:rsidP="006E7F9A">
      <w:pPr>
        <w:spacing w:after="0" w:line="360" w:lineRule="auto"/>
        <w:ind w:firstLine="720"/>
        <w:jc w:val="both"/>
        <w:rPr>
          <w:rFonts w:ascii="Times New Roman" w:eastAsia="Times New Roman" w:hAnsi="Times New Roman" w:cs="Times New Roman"/>
          <w:color w:val="000000"/>
          <w:sz w:val="24"/>
          <w:szCs w:val="24"/>
        </w:rPr>
      </w:pPr>
      <w:r>
        <w:rPr>
          <w:rFonts w:ascii="Times New Roman" w:hAnsi="Times New Roman" w:cs="Times New Roman"/>
          <w:sz w:val="24"/>
        </w:rPr>
        <w:lastRenderedPageBreak/>
        <w:t xml:space="preserve">Tabel 3 menunjukkan daya dukung perairan dan pengembangan budidaya udang vannamei sistem intensif, sistem semi intensif dan tradisional di pesisir Kecamatan Pademawu. </w:t>
      </w:r>
      <w:r w:rsidR="005860EE">
        <w:rPr>
          <w:rFonts w:ascii="Times New Roman" w:hAnsi="Times New Roman" w:cs="Times New Roman"/>
          <w:sz w:val="24"/>
        </w:rPr>
        <w:t xml:space="preserve">Potensi lahan Kecamatan Pademawu untuk </w:t>
      </w:r>
      <w:r>
        <w:rPr>
          <w:rFonts w:ascii="Times New Roman" w:hAnsi="Times New Roman" w:cs="Times New Roman"/>
          <w:sz w:val="24"/>
        </w:rPr>
        <w:t>Budidaya sistem intensif luasan tambak maksimal 30,56</w:t>
      </w:r>
      <w:r w:rsidR="003971F6">
        <w:rPr>
          <w:rFonts w:ascii="Times New Roman" w:hAnsi="Times New Roman" w:cs="Times New Roman"/>
          <w:sz w:val="24"/>
        </w:rPr>
        <w:t xml:space="preserve"> hektar </w:t>
      </w:r>
      <w:r w:rsidR="005860EE">
        <w:rPr>
          <w:rFonts w:ascii="Times New Roman" w:hAnsi="Times New Roman" w:cs="Times New Roman"/>
          <w:sz w:val="24"/>
        </w:rPr>
        <w:t>dengan</w:t>
      </w:r>
      <w:r w:rsidR="003971F6">
        <w:rPr>
          <w:rFonts w:ascii="Times New Roman" w:hAnsi="Times New Roman" w:cs="Times New Roman"/>
          <w:sz w:val="24"/>
        </w:rPr>
        <w:t xml:space="preserve"> jumlah produksi maksimal adalah </w:t>
      </w:r>
      <w:r w:rsidR="005860EE">
        <w:rPr>
          <w:rFonts w:ascii="Times New Roman" w:hAnsi="Times New Roman" w:cs="Times New Roman"/>
          <w:sz w:val="24"/>
        </w:rPr>
        <w:t>575,21 ton</w:t>
      </w:r>
      <w:r w:rsidR="00C56CA5">
        <w:rPr>
          <w:rFonts w:ascii="Times New Roman" w:hAnsi="Times New Roman" w:cs="Times New Roman"/>
          <w:sz w:val="24"/>
        </w:rPr>
        <w:t>/ musim tanam</w:t>
      </w:r>
      <w:r w:rsidR="005860EE">
        <w:rPr>
          <w:rFonts w:ascii="Times New Roman" w:hAnsi="Times New Roman" w:cs="Times New Roman"/>
          <w:sz w:val="24"/>
        </w:rPr>
        <w:t xml:space="preserve">. </w:t>
      </w:r>
      <w:r w:rsidR="00C56CA5">
        <w:rPr>
          <w:rFonts w:ascii="Times New Roman" w:hAnsi="Times New Roman" w:cs="Times New Roman"/>
          <w:sz w:val="24"/>
        </w:rPr>
        <w:t xml:space="preserve">Jika potensi wilayah pesisir digunakan untuk budidaya udang vannamei sistem semi intensif, maka luas lahan yang </w:t>
      </w:r>
      <w:r w:rsidR="00C56CA5">
        <w:rPr>
          <w:rFonts w:ascii="Times New Roman" w:hAnsi="Times New Roman" w:cs="Times New Roman"/>
          <w:sz w:val="24"/>
        </w:rPr>
        <w:lastRenderedPageBreak/>
        <w:t xml:space="preserve">diperbolehkan  </w:t>
      </w:r>
      <w:r w:rsidR="00C56CA5">
        <w:rPr>
          <w:rFonts w:ascii="Times New Roman" w:eastAsia="Times New Roman" w:hAnsi="Times New Roman" w:cs="Times New Roman"/>
          <w:color w:val="000000"/>
          <w:sz w:val="24"/>
          <w:szCs w:val="24"/>
        </w:rPr>
        <w:t>244.1</w:t>
      </w:r>
      <w:r w:rsidR="00C56CA5" w:rsidRPr="006132BF">
        <w:rPr>
          <w:rFonts w:ascii="Times New Roman" w:eastAsia="Times New Roman" w:hAnsi="Times New Roman" w:cs="Times New Roman"/>
          <w:color w:val="000000"/>
          <w:sz w:val="24"/>
          <w:szCs w:val="24"/>
        </w:rPr>
        <w:t>6</w:t>
      </w:r>
      <w:r w:rsidR="00C56CA5">
        <w:rPr>
          <w:rFonts w:ascii="Times New Roman" w:eastAsia="Times New Roman" w:hAnsi="Times New Roman" w:cs="Times New Roman"/>
          <w:color w:val="000000"/>
          <w:sz w:val="24"/>
          <w:szCs w:val="24"/>
        </w:rPr>
        <w:t xml:space="preserve"> hektar dengan kapasitas produksi </w:t>
      </w:r>
      <w:r w:rsidR="00C56CA5" w:rsidRPr="006132BF">
        <w:rPr>
          <w:rFonts w:ascii="Times New Roman" w:eastAsia="Times New Roman" w:hAnsi="Times New Roman" w:cs="Times New Roman"/>
          <w:color w:val="000000"/>
          <w:sz w:val="24"/>
          <w:szCs w:val="24"/>
        </w:rPr>
        <w:t>624.3</w:t>
      </w:r>
      <w:r w:rsidR="00C56CA5">
        <w:rPr>
          <w:rFonts w:ascii="Times New Roman" w:eastAsia="Times New Roman" w:hAnsi="Times New Roman" w:cs="Times New Roman"/>
          <w:color w:val="000000"/>
          <w:sz w:val="24"/>
          <w:szCs w:val="24"/>
        </w:rPr>
        <w:t xml:space="preserve">1 ton. </w:t>
      </w:r>
      <w:r w:rsidR="00C56CA5">
        <w:rPr>
          <w:rFonts w:ascii="Times New Roman" w:hAnsi="Times New Roman" w:cs="Times New Roman"/>
          <w:sz w:val="24"/>
        </w:rPr>
        <w:t xml:space="preserve">Jika potensi wilayah pesisir digunakan untuk budidaya udang vannamei sistem tradisional, maka luas lahan yang diperbolehkan  </w:t>
      </w:r>
      <w:r w:rsidR="00C56CA5">
        <w:rPr>
          <w:rFonts w:ascii="Times New Roman" w:eastAsia="Times New Roman" w:hAnsi="Times New Roman" w:cs="Times New Roman"/>
          <w:color w:val="000000"/>
          <w:sz w:val="24"/>
          <w:szCs w:val="24"/>
        </w:rPr>
        <w:t xml:space="preserve">577.87 hektar dengan kapasitas produksi </w:t>
      </w:r>
      <w:r w:rsidR="00C56CA5" w:rsidRPr="006132BF">
        <w:rPr>
          <w:rFonts w:ascii="Times New Roman" w:eastAsia="Times New Roman" w:hAnsi="Times New Roman" w:cs="Times New Roman"/>
          <w:color w:val="000000"/>
          <w:sz w:val="24"/>
          <w:szCs w:val="24"/>
        </w:rPr>
        <w:t>450.1</w:t>
      </w:r>
      <w:r w:rsidR="00C56CA5">
        <w:rPr>
          <w:rFonts w:ascii="Times New Roman" w:eastAsia="Times New Roman" w:hAnsi="Times New Roman" w:cs="Times New Roman"/>
          <w:color w:val="000000"/>
          <w:sz w:val="24"/>
          <w:szCs w:val="24"/>
        </w:rPr>
        <w:t>6 ton/musim tanam.</w:t>
      </w:r>
    </w:p>
    <w:p w:rsidR="00B86CAD" w:rsidRDefault="004349DF" w:rsidP="00B86CAD">
      <w:pPr>
        <w:spacing w:after="0" w:line="360" w:lineRule="auto"/>
        <w:jc w:val="both"/>
        <w:rPr>
          <w:rFonts w:ascii="Times New Roman" w:eastAsia="Times New Roman" w:hAnsi="Times New Roman" w:cs="Times New Roman"/>
          <w:b/>
          <w:color w:val="000000"/>
          <w:sz w:val="24"/>
          <w:szCs w:val="24"/>
        </w:rPr>
      </w:pPr>
      <w:r w:rsidRPr="004349DF">
        <w:rPr>
          <w:rFonts w:ascii="Times New Roman" w:eastAsia="Times New Roman" w:hAnsi="Times New Roman" w:cs="Times New Roman"/>
          <w:b/>
          <w:color w:val="000000"/>
          <w:sz w:val="24"/>
          <w:szCs w:val="24"/>
        </w:rPr>
        <w:t>Parameter Kualitas Air  Pendukung</w:t>
      </w:r>
    </w:p>
    <w:p w:rsidR="004349DF" w:rsidRDefault="004349DF" w:rsidP="004349DF">
      <w:pPr>
        <w:spacing w:after="0" w:line="360" w:lineRule="auto"/>
        <w:ind w:firstLine="720"/>
        <w:jc w:val="both"/>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Parameter </w:t>
      </w:r>
      <w:r>
        <w:rPr>
          <w:rFonts w:ascii="Times New Roman" w:eastAsia="Times New Roman" w:hAnsi="Times New Roman" w:cs="Times New Roman"/>
          <w:color w:val="000000"/>
          <w:sz w:val="24"/>
          <w:szCs w:val="24"/>
        </w:rPr>
        <w:t xml:space="preserve">kualitasair yang diukur adalah suhu, salinitas, pH, DO, kecepatan arus, kecerahan </w:t>
      </w:r>
    </w:p>
    <w:p w:rsidR="004349DF" w:rsidRDefault="004349DF" w:rsidP="004349DF">
      <w:pPr>
        <w:spacing w:after="0" w:line="240" w:lineRule="auto"/>
        <w:rPr>
          <w:rFonts w:ascii="Calibri" w:eastAsia="Times New Roman" w:hAnsi="Calibri" w:cs="Calibri"/>
          <w:color w:val="000000"/>
        </w:rPr>
      </w:pPr>
    </w:p>
    <w:p w:rsidR="004349DF" w:rsidRDefault="004349DF" w:rsidP="004349DF">
      <w:pPr>
        <w:spacing w:after="0" w:line="240" w:lineRule="auto"/>
        <w:rPr>
          <w:rFonts w:ascii="Calibri" w:eastAsia="Times New Roman" w:hAnsi="Calibri" w:cs="Calibri"/>
          <w:color w:val="000000"/>
        </w:rPr>
        <w:sectPr w:rsidR="004349DF" w:rsidSect="00AF0374">
          <w:type w:val="continuous"/>
          <w:pgSz w:w="12240" w:h="15840"/>
          <w:pgMar w:top="1440" w:right="1440" w:bottom="1440" w:left="1560" w:header="720" w:footer="720" w:gutter="0"/>
          <w:cols w:num="2" w:space="720"/>
          <w:docGrid w:linePitch="360"/>
        </w:sectPr>
      </w:pPr>
    </w:p>
    <w:p w:rsidR="004349DF" w:rsidRDefault="004349DF" w:rsidP="004349DF">
      <w:pPr>
        <w:spacing w:after="0" w:line="360" w:lineRule="auto"/>
        <w:ind w:firstLine="2268"/>
        <w:jc w:val="both"/>
        <w:rPr>
          <w:rFonts w:ascii="Times New Roman" w:hAnsi="Times New Roman" w:cs="Times New Roman"/>
          <w:sz w:val="24"/>
        </w:rPr>
      </w:pPr>
      <w:r w:rsidRPr="004349DF">
        <w:rPr>
          <w:rFonts w:ascii="Times New Roman" w:hAnsi="Times New Roman" w:cs="Times New Roman"/>
          <w:b/>
          <w:sz w:val="24"/>
        </w:rPr>
        <w:lastRenderedPageBreak/>
        <w:t>Tabel 4.</w:t>
      </w:r>
      <w:r>
        <w:rPr>
          <w:rFonts w:ascii="Times New Roman" w:hAnsi="Times New Roman" w:cs="Times New Roman"/>
          <w:sz w:val="24"/>
        </w:rPr>
        <w:t xml:space="preserve"> Parameter kualitas air </w:t>
      </w:r>
    </w:p>
    <w:tbl>
      <w:tblPr>
        <w:tblW w:w="4959" w:type="dxa"/>
        <w:jc w:val="center"/>
        <w:tblInd w:w="92" w:type="dxa"/>
        <w:tblBorders>
          <w:top w:val="single" w:sz="4" w:space="0" w:color="auto"/>
          <w:bottom w:val="single" w:sz="4" w:space="0" w:color="auto"/>
        </w:tblBorders>
        <w:tblLook w:val="04A0"/>
      </w:tblPr>
      <w:tblGrid>
        <w:gridCol w:w="960"/>
        <w:gridCol w:w="2822"/>
        <w:gridCol w:w="1177"/>
      </w:tblGrid>
      <w:tr w:rsidR="004349DF" w:rsidRPr="004349DF" w:rsidTr="004C6932">
        <w:trPr>
          <w:trHeight w:val="300"/>
          <w:jc w:val="center"/>
        </w:trPr>
        <w:tc>
          <w:tcPr>
            <w:tcW w:w="960" w:type="dxa"/>
            <w:tcBorders>
              <w:bottom w:val="single" w:sz="4" w:space="0" w:color="auto"/>
            </w:tcBorders>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b/>
                <w:color w:val="000000"/>
                <w:sz w:val="24"/>
                <w:szCs w:val="24"/>
              </w:rPr>
            </w:pPr>
            <w:r w:rsidRPr="004349DF">
              <w:rPr>
                <w:rFonts w:ascii="Times New Roman" w:eastAsia="Times New Roman" w:hAnsi="Times New Roman" w:cs="Times New Roman"/>
                <w:b/>
                <w:color w:val="000000"/>
                <w:sz w:val="24"/>
                <w:szCs w:val="24"/>
              </w:rPr>
              <w:t>No</w:t>
            </w:r>
          </w:p>
        </w:tc>
        <w:tc>
          <w:tcPr>
            <w:tcW w:w="2822" w:type="dxa"/>
            <w:tcBorders>
              <w:bottom w:val="single" w:sz="4" w:space="0" w:color="auto"/>
            </w:tcBorders>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b/>
                <w:color w:val="000000"/>
                <w:sz w:val="24"/>
                <w:szCs w:val="24"/>
              </w:rPr>
            </w:pPr>
            <w:r w:rsidRPr="004349DF">
              <w:rPr>
                <w:rFonts w:ascii="Times New Roman" w:eastAsia="Times New Roman" w:hAnsi="Times New Roman" w:cs="Times New Roman"/>
                <w:b/>
                <w:color w:val="000000"/>
                <w:sz w:val="24"/>
                <w:szCs w:val="24"/>
              </w:rPr>
              <w:t xml:space="preserve">Parameter Kualitas Air </w:t>
            </w:r>
          </w:p>
        </w:tc>
        <w:tc>
          <w:tcPr>
            <w:tcW w:w="1177" w:type="dxa"/>
            <w:tcBorders>
              <w:bottom w:val="single" w:sz="4" w:space="0" w:color="auto"/>
            </w:tcBorders>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b/>
                <w:color w:val="000000"/>
                <w:sz w:val="24"/>
                <w:szCs w:val="24"/>
              </w:rPr>
            </w:pPr>
            <w:r w:rsidRPr="004349DF">
              <w:rPr>
                <w:rFonts w:ascii="Times New Roman" w:eastAsia="Times New Roman" w:hAnsi="Times New Roman" w:cs="Times New Roman"/>
                <w:b/>
                <w:color w:val="000000"/>
                <w:sz w:val="24"/>
                <w:szCs w:val="24"/>
              </w:rPr>
              <w:t xml:space="preserve">Nilai </w:t>
            </w:r>
          </w:p>
        </w:tc>
      </w:tr>
      <w:tr w:rsidR="004349DF" w:rsidRPr="004349DF" w:rsidTr="004C6932">
        <w:trPr>
          <w:trHeight w:val="300"/>
          <w:jc w:val="center"/>
        </w:trPr>
        <w:tc>
          <w:tcPr>
            <w:tcW w:w="960" w:type="dxa"/>
            <w:tcBorders>
              <w:top w:val="single" w:sz="4" w:space="0" w:color="auto"/>
              <w:bottom w:val="nil"/>
            </w:tcBorders>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1</w:t>
            </w:r>
          </w:p>
        </w:tc>
        <w:tc>
          <w:tcPr>
            <w:tcW w:w="2822" w:type="dxa"/>
            <w:tcBorders>
              <w:top w:val="single" w:sz="4" w:space="0" w:color="auto"/>
              <w:bottom w:val="nil"/>
            </w:tcBorders>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suhu </w:t>
            </w:r>
          </w:p>
        </w:tc>
        <w:tc>
          <w:tcPr>
            <w:tcW w:w="1177" w:type="dxa"/>
            <w:tcBorders>
              <w:top w:val="single" w:sz="4" w:space="0" w:color="auto"/>
              <w:bottom w:val="nil"/>
            </w:tcBorders>
            <w:shd w:val="clear" w:color="auto" w:fill="auto"/>
            <w:noWrap/>
            <w:vAlign w:val="center"/>
            <w:hideMark/>
          </w:tcPr>
          <w:p w:rsidR="004349DF" w:rsidRPr="004349DF" w:rsidRDefault="00672B81" w:rsidP="004C693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rPr>
              <w:t>30</w:t>
            </w:r>
            <w:r w:rsidR="004C6932">
              <w:rPr>
                <w:rFonts w:ascii="Times New Roman" w:hAnsi="Times New Roman" w:cs="Times New Roman"/>
                <w:sz w:val="24"/>
              </w:rPr>
              <w:t xml:space="preserve"> </w:t>
            </w:r>
            <w:r w:rsidR="004C6932">
              <w:rPr>
                <w:rFonts w:ascii="Times New Roman" w:hAnsi="Times New Roman" w:cs="Times New Roman"/>
                <w:sz w:val="24"/>
                <w:vertAlign w:val="superscript"/>
              </w:rPr>
              <w:t>0</w:t>
            </w:r>
            <w:r w:rsidR="004C6932">
              <w:rPr>
                <w:rFonts w:ascii="Times New Roman" w:hAnsi="Times New Roman" w:cs="Times New Roman"/>
                <w:sz w:val="24"/>
              </w:rPr>
              <w:t>C</w:t>
            </w:r>
          </w:p>
        </w:tc>
      </w:tr>
      <w:tr w:rsidR="004349DF" w:rsidRPr="004349DF" w:rsidTr="004C6932">
        <w:trPr>
          <w:trHeight w:val="300"/>
          <w:jc w:val="center"/>
        </w:trPr>
        <w:tc>
          <w:tcPr>
            <w:tcW w:w="960" w:type="dxa"/>
            <w:tcBorders>
              <w:top w:val="nil"/>
            </w:tcBorders>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2</w:t>
            </w:r>
          </w:p>
        </w:tc>
        <w:tc>
          <w:tcPr>
            <w:tcW w:w="2822" w:type="dxa"/>
            <w:tcBorders>
              <w:top w:val="nil"/>
            </w:tcBorders>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salinitas </w:t>
            </w:r>
          </w:p>
        </w:tc>
        <w:tc>
          <w:tcPr>
            <w:tcW w:w="1177" w:type="dxa"/>
            <w:tcBorders>
              <w:top w:val="nil"/>
            </w:tcBorders>
            <w:shd w:val="clear" w:color="auto" w:fill="auto"/>
            <w:noWrap/>
            <w:vAlign w:val="center"/>
            <w:hideMark/>
          </w:tcPr>
          <w:p w:rsidR="004349DF" w:rsidRPr="004349DF" w:rsidRDefault="004349DF" w:rsidP="004C6932">
            <w:pPr>
              <w:spacing w:after="0" w:line="240" w:lineRule="auto"/>
              <w:jc w:val="center"/>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26</w:t>
            </w:r>
            <w:r w:rsidR="004C6932">
              <w:rPr>
                <w:rFonts w:ascii="Times New Roman" w:eastAsia="Times New Roman" w:hAnsi="Times New Roman" w:cs="Times New Roman"/>
                <w:color w:val="000000"/>
                <w:sz w:val="24"/>
                <w:szCs w:val="24"/>
              </w:rPr>
              <w:t xml:space="preserve"> ppt</w:t>
            </w:r>
          </w:p>
        </w:tc>
      </w:tr>
      <w:tr w:rsidR="004349DF" w:rsidRPr="004349DF" w:rsidTr="004C6932">
        <w:trPr>
          <w:trHeight w:val="300"/>
          <w:jc w:val="center"/>
        </w:trPr>
        <w:tc>
          <w:tcPr>
            <w:tcW w:w="960" w:type="dxa"/>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3</w:t>
            </w:r>
          </w:p>
        </w:tc>
        <w:tc>
          <w:tcPr>
            <w:tcW w:w="2822" w:type="dxa"/>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pH </w:t>
            </w:r>
          </w:p>
        </w:tc>
        <w:tc>
          <w:tcPr>
            <w:tcW w:w="1177" w:type="dxa"/>
            <w:shd w:val="clear" w:color="auto" w:fill="auto"/>
            <w:noWrap/>
            <w:vAlign w:val="center"/>
            <w:hideMark/>
          </w:tcPr>
          <w:p w:rsidR="004349DF" w:rsidRPr="004349DF" w:rsidRDefault="0008598B" w:rsidP="004C693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rPr>
              <w:t>7,03</w:t>
            </w:r>
          </w:p>
        </w:tc>
      </w:tr>
      <w:tr w:rsidR="004349DF" w:rsidRPr="004349DF" w:rsidTr="004C6932">
        <w:trPr>
          <w:trHeight w:val="300"/>
          <w:jc w:val="center"/>
        </w:trPr>
        <w:tc>
          <w:tcPr>
            <w:tcW w:w="960" w:type="dxa"/>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lastRenderedPageBreak/>
              <w:t>4</w:t>
            </w:r>
          </w:p>
        </w:tc>
        <w:tc>
          <w:tcPr>
            <w:tcW w:w="2822" w:type="dxa"/>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DO</w:t>
            </w:r>
          </w:p>
        </w:tc>
        <w:tc>
          <w:tcPr>
            <w:tcW w:w="1177" w:type="dxa"/>
            <w:shd w:val="clear" w:color="auto" w:fill="auto"/>
            <w:noWrap/>
            <w:vAlign w:val="center"/>
            <w:hideMark/>
          </w:tcPr>
          <w:p w:rsidR="004349DF" w:rsidRPr="004349DF" w:rsidRDefault="0008598B" w:rsidP="004C6932">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sz w:val="24"/>
              </w:rPr>
              <w:t xml:space="preserve">5.4 </w:t>
            </w:r>
            <w:r w:rsidR="004C6932">
              <w:rPr>
                <w:rFonts w:ascii="Times New Roman" w:eastAsia="Times New Roman" w:hAnsi="Times New Roman" w:cs="Times New Roman"/>
                <w:color w:val="000000"/>
                <w:sz w:val="24"/>
                <w:szCs w:val="24"/>
              </w:rPr>
              <w:t xml:space="preserve"> ppm</w:t>
            </w:r>
          </w:p>
        </w:tc>
      </w:tr>
      <w:tr w:rsidR="004349DF" w:rsidRPr="004349DF" w:rsidTr="004C6932">
        <w:trPr>
          <w:trHeight w:val="300"/>
          <w:jc w:val="center"/>
        </w:trPr>
        <w:tc>
          <w:tcPr>
            <w:tcW w:w="960" w:type="dxa"/>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5</w:t>
            </w:r>
          </w:p>
        </w:tc>
        <w:tc>
          <w:tcPr>
            <w:tcW w:w="2822" w:type="dxa"/>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Kecepatan Arus </w:t>
            </w:r>
          </w:p>
        </w:tc>
        <w:tc>
          <w:tcPr>
            <w:tcW w:w="1177" w:type="dxa"/>
            <w:shd w:val="clear" w:color="auto" w:fill="auto"/>
            <w:noWrap/>
            <w:vAlign w:val="center"/>
            <w:hideMark/>
          </w:tcPr>
          <w:p w:rsidR="004349DF" w:rsidRPr="004349DF" w:rsidRDefault="004349DF" w:rsidP="004C6932">
            <w:pPr>
              <w:spacing w:after="0" w:line="240" w:lineRule="auto"/>
              <w:jc w:val="center"/>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6.82</w:t>
            </w:r>
            <w:r w:rsidR="004C6932">
              <w:rPr>
                <w:rFonts w:ascii="Times New Roman" w:eastAsia="Times New Roman" w:hAnsi="Times New Roman" w:cs="Times New Roman"/>
                <w:color w:val="000000"/>
                <w:sz w:val="24"/>
                <w:szCs w:val="24"/>
              </w:rPr>
              <w:t xml:space="preserve"> m/s</w:t>
            </w:r>
          </w:p>
        </w:tc>
      </w:tr>
      <w:tr w:rsidR="004349DF" w:rsidRPr="004349DF" w:rsidTr="004C6932">
        <w:trPr>
          <w:trHeight w:val="300"/>
          <w:jc w:val="center"/>
        </w:trPr>
        <w:tc>
          <w:tcPr>
            <w:tcW w:w="960" w:type="dxa"/>
            <w:shd w:val="clear" w:color="auto" w:fill="auto"/>
            <w:noWrap/>
            <w:vAlign w:val="bottom"/>
            <w:hideMark/>
          </w:tcPr>
          <w:p w:rsidR="004349DF" w:rsidRPr="004349DF" w:rsidRDefault="004349DF" w:rsidP="00B449B2">
            <w:pPr>
              <w:spacing w:after="0" w:line="240" w:lineRule="auto"/>
              <w:jc w:val="right"/>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6</w:t>
            </w:r>
          </w:p>
        </w:tc>
        <w:tc>
          <w:tcPr>
            <w:tcW w:w="2822" w:type="dxa"/>
            <w:shd w:val="clear" w:color="auto" w:fill="auto"/>
            <w:noWrap/>
            <w:vAlign w:val="bottom"/>
            <w:hideMark/>
          </w:tcPr>
          <w:p w:rsidR="004349DF" w:rsidRPr="004349DF" w:rsidRDefault="004349DF" w:rsidP="00B449B2">
            <w:pPr>
              <w:spacing w:after="0" w:line="240" w:lineRule="auto"/>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 xml:space="preserve">kecerahan </w:t>
            </w:r>
          </w:p>
        </w:tc>
        <w:tc>
          <w:tcPr>
            <w:tcW w:w="1177" w:type="dxa"/>
            <w:shd w:val="clear" w:color="auto" w:fill="auto"/>
            <w:noWrap/>
            <w:vAlign w:val="center"/>
            <w:hideMark/>
          </w:tcPr>
          <w:p w:rsidR="004349DF" w:rsidRPr="004349DF" w:rsidRDefault="004349DF" w:rsidP="004C6932">
            <w:pPr>
              <w:spacing w:after="0" w:line="240" w:lineRule="auto"/>
              <w:jc w:val="center"/>
              <w:rPr>
                <w:rFonts w:ascii="Times New Roman" w:eastAsia="Times New Roman" w:hAnsi="Times New Roman" w:cs="Times New Roman"/>
                <w:color w:val="000000"/>
                <w:sz w:val="24"/>
                <w:szCs w:val="24"/>
              </w:rPr>
            </w:pPr>
            <w:r w:rsidRPr="004349DF">
              <w:rPr>
                <w:rFonts w:ascii="Times New Roman" w:eastAsia="Times New Roman" w:hAnsi="Times New Roman" w:cs="Times New Roman"/>
                <w:color w:val="000000"/>
                <w:sz w:val="24"/>
                <w:szCs w:val="24"/>
              </w:rPr>
              <w:t>30%</w:t>
            </w:r>
          </w:p>
        </w:tc>
      </w:tr>
    </w:tbl>
    <w:p w:rsidR="004349DF" w:rsidRDefault="004349DF" w:rsidP="004349DF">
      <w:pPr>
        <w:spacing w:after="0" w:line="360" w:lineRule="auto"/>
        <w:ind w:firstLine="720"/>
        <w:jc w:val="both"/>
        <w:rPr>
          <w:rFonts w:ascii="Times New Roman" w:hAnsi="Times New Roman" w:cs="Times New Roman"/>
          <w:sz w:val="24"/>
        </w:rPr>
      </w:pPr>
    </w:p>
    <w:p w:rsidR="004349DF" w:rsidRDefault="004349DF" w:rsidP="00672B81">
      <w:pPr>
        <w:spacing w:after="0" w:line="360" w:lineRule="auto"/>
        <w:jc w:val="both"/>
        <w:rPr>
          <w:rFonts w:ascii="Times New Roman" w:hAnsi="Times New Roman" w:cs="Times New Roman"/>
          <w:sz w:val="24"/>
        </w:rPr>
        <w:sectPr w:rsidR="004349DF" w:rsidSect="004349DF">
          <w:type w:val="continuous"/>
          <w:pgSz w:w="12240" w:h="15840"/>
          <w:pgMar w:top="1440" w:right="1440" w:bottom="1440" w:left="1560" w:header="720" w:footer="720" w:gutter="0"/>
          <w:cols w:space="720"/>
          <w:docGrid w:linePitch="360"/>
        </w:sectPr>
      </w:pPr>
    </w:p>
    <w:p w:rsidR="004349DF" w:rsidRDefault="0096764B" w:rsidP="00672B81">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Berdasarkan </w:t>
      </w:r>
      <w:r w:rsidRPr="004349DF">
        <w:rPr>
          <w:rFonts w:ascii="Times New Roman" w:hAnsi="Times New Roman" w:cs="Times New Roman"/>
          <w:b/>
          <w:sz w:val="24"/>
        </w:rPr>
        <w:t>Tabel 4.</w:t>
      </w:r>
      <w:r>
        <w:rPr>
          <w:rFonts w:ascii="Times New Roman" w:hAnsi="Times New Roman" w:cs="Times New Roman"/>
          <w:b/>
          <w:sz w:val="24"/>
        </w:rPr>
        <w:t xml:space="preserve"> </w:t>
      </w:r>
      <w:r>
        <w:rPr>
          <w:rFonts w:ascii="Times New Roman" w:hAnsi="Times New Roman" w:cs="Times New Roman"/>
          <w:sz w:val="24"/>
        </w:rPr>
        <w:t>Parameter kualitas air diperairan pademawu</w:t>
      </w:r>
      <w:r w:rsidR="004C6932">
        <w:rPr>
          <w:rFonts w:ascii="Times New Roman" w:hAnsi="Times New Roman" w:cs="Times New Roman"/>
          <w:sz w:val="24"/>
        </w:rPr>
        <w:t xml:space="preserve"> dalam kondisi baik. Suhu</w:t>
      </w:r>
      <w:r w:rsidR="00672B81">
        <w:rPr>
          <w:rFonts w:ascii="Times New Roman" w:hAnsi="Times New Roman" w:cs="Times New Roman"/>
          <w:sz w:val="24"/>
        </w:rPr>
        <w:t xml:space="preserve"> </w:t>
      </w:r>
      <w:r w:rsidR="004C6932">
        <w:rPr>
          <w:rFonts w:ascii="Times New Roman" w:hAnsi="Times New Roman" w:cs="Times New Roman"/>
          <w:sz w:val="24"/>
        </w:rPr>
        <w:t>3</w:t>
      </w:r>
      <w:r w:rsidR="00672B81">
        <w:rPr>
          <w:rFonts w:ascii="Times New Roman" w:hAnsi="Times New Roman" w:cs="Times New Roman"/>
          <w:sz w:val="24"/>
        </w:rPr>
        <w:t xml:space="preserve">0 </w:t>
      </w:r>
      <w:r w:rsidR="004C6932">
        <w:rPr>
          <w:rFonts w:ascii="Times New Roman" w:hAnsi="Times New Roman" w:cs="Times New Roman"/>
          <w:sz w:val="24"/>
          <w:vertAlign w:val="superscript"/>
        </w:rPr>
        <w:t>0</w:t>
      </w:r>
      <w:r w:rsidR="004C6932">
        <w:rPr>
          <w:rFonts w:ascii="Times New Roman" w:hAnsi="Times New Roman" w:cs="Times New Roman"/>
          <w:sz w:val="24"/>
        </w:rPr>
        <w:t>C</w:t>
      </w:r>
      <w:r w:rsidR="0008598B">
        <w:rPr>
          <w:rFonts w:ascii="Times New Roman" w:hAnsi="Times New Roman" w:cs="Times New Roman"/>
          <w:sz w:val="24"/>
        </w:rPr>
        <w:t>, salinitas  26 ppt, pH 7,03 dan DO 5.4</w:t>
      </w:r>
      <w:r w:rsidR="00672B81">
        <w:rPr>
          <w:rFonts w:ascii="Times New Roman" w:hAnsi="Times New Roman" w:cs="Times New Roman"/>
          <w:sz w:val="24"/>
        </w:rPr>
        <w:t xml:space="preserve"> ppm, kondisi kualitas  air diperairan pademawu masih layak untuk kegiatan budidaya udang vannamei.</w:t>
      </w:r>
      <w:r w:rsidR="006844D5">
        <w:rPr>
          <w:rFonts w:ascii="Times New Roman" w:hAnsi="Times New Roman" w:cs="Times New Roman"/>
          <w:sz w:val="24"/>
        </w:rPr>
        <w:t xml:space="preserve"> </w:t>
      </w:r>
    </w:p>
    <w:p w:rsidR="00E3479B" w:rsidRDefault="00E3479B" w:rsidP="00E3479B">
      <w:pPr>
        <w:spacing w:after="0" w:line="360" w:lineRule="auto"/>
        <w:jc w:val="center"/>
        <w:rPr>
          <w:rFonts w:ascii="Times New Roman" w:hAnsi="Times New Roman" w:cs="Times New Roman"/>
          <w:b/>
          <w:sz w:val="24"/>
        </w:rPr>
      </w:pPr>
      <w:r w:rsidRPr="00E3479B">
        <w:rPr>
          <w:rFonts w:ascii="Times New Roman" w:hAnsi="Times New Roman" w:cs="Times New Roman"/>
          <w:b/>
          <w:sz w:val="24"/>
        </w:rPr>
        <w:t>KESIMPULAN</w:t>
      </w:r>
    </w:p>
    <w:p w:rsidR="00A96014" w:rsidRDefault="00E3479B" w:rsidP="00A96014">
      <w:pPr>
        <w:spacing w:line="360" w:lineRule="auto"/>
        <w:ind w:firstLine="720"/>
        <w:jc w:val="both"/>
        <w:rPr>
          <w:rFonts w:ascii="Times New Roman" w:eastAsia="Times New Roman" w:hAnsi="Times New Roman" w:cs="Times New Roman"/>
          <w:color w:val="000000"/>
          <w:sz w:val="24"/>
          <w:szCs w:val="24"/>
        </w:rPr>
      </w:pPr>
      <w:r w:rsidRPr="00E3479B">
        <w:rPr>
          <w:rFonts w:ascii="Times New Roman" w:hAnsi="Times New Roman" w:cs="Times New Roman"/>
          <w:sz w:val="24"/>
        </w:rPr>
        <w:t xml:space="preserve">Penelitian </w:t>
      </w:r>
      <w:r>
        <w:rPr>
          <w:rFonts w:ascii="Times New Roman" w:hAnsi="Times New Roman" w:cs="Times New Roman"/>
          <w:sz w:val="24"/>
        </w:rPr>
        <w:t xml:space="preserve">tentang </w:t>
      </w:r>
      <w:r w:rsidR="00A96014" w:rsidRPr="00A96014">
        <w:rPr>
          <w:rFonts w:ascii="Times New Roman" w:hAnsi="Times New Roman" w:cs="Times New Roman"/>
          <w:sz w:val="24"/>
          <w:szCs w:val="24"/>
        </w:rPr>
        <w:t>estimasi daya dukung perairan pesisir Kecamatan Pademawu Kabupaten Pamekasan untuk kegiatan budidaya udang vannamei</w:t>
      </w:r>
      <w:r w:rsidR="00A96014">
        <w:rPr>
          <w:rFonts w:ascii="Times New Roman" w:hAnsi="Times New Roman" w:cs="Times New Roman"/>
          <w:sz w:val="24"/>
          <w:szCs w:val="24"/>
        </w:rPr>
        <w:t>, didapatkan kemampuan perairan menerima limbah organik dalam  bentuk TSS  adalah 282 ton/hari</w:t>
      </w:r>
      <w:r w:rsidR="00646A29">
        <w:rPr>
          <w:rFonts w:ascii="Times New Roman" w:hAnsi="Times New Roman" w:cs="Times New Roman"/>
          <w:sz w:val="24"/>
          <w:szCs w:val="24"/>
        </w:rPr>
        <w:t>. Untuk kegiatan budidaya udang sistem intensif</w:t>
      </w:r>
      <w:r w:rsidR="00B86454">
        <w:rPr>
          <w:rFonts w:ascii="Times New Roman" w:hAnsi="Times New Roman" w:cs="Times New Roman"/>
          <w:sz w:val="24"/>
          <w:szCs w:val="24"/>
        </w:rPr>
        <w:t xml:space="preserve"> </w:t>
      </w:r>
      <w:r w:rsidR="00646A29">
        <w:rPr>
          <w:rFonts w:ascii="Times New Roman" w:hAnsi="Times New Roman" w:cs="Times New Roman"/>
          <w:sz w:val="24"/>
          <w:szCs w:val="24"/>
        </w:rPr>
        <w:t xml:space="preserve">luasan tambak maksimal </w:t>
      </w:r>
      <w:r w:rsidR="00646A29">
        <w:rPr>
          <w:rFonts w:ascii="Times New Roman" w:eastAsia="Times New Roman" w:hAnsi="Times New Roman" w:cs="Times New Roman"/>
          <w:color w:val="000000"/>
          <w:sz w:val="24"/>
          <w:szCs w:val="24"/>
        </w:rPr>
        <w:t>30.5</w:t>
      </w:r>
      <w:r w:rsidR="00646A29" w:rsidRPr="006132BF">
        <w:rPr>
          <w:rFonts w:ascii="Times New Roman" w:eastAsia="Times New Roman" w:hAnsi="Times New Roman" w:cs="Times New Roman"/>
          <w:color w:val="000000"/>
          <w:sz w:val="24"/>
          <w:szCs w:val="24"/>
        </w:rPr>
        <w:t>6</w:t>
      </w:r>
      <w:r w:rsidR="00646A29">
        <w:rPr>
          <w:rFonts w:ascii="Times New Roman" w:eastAsia="Times New Roman" w:hAnsi="Times New Roman" w:cs="Times New Roman"/>
          <w:color w:val="000000"/>
          <w:sz w:val="24"/>
          <w:szCs w:val="24"/>
        </w:rPr>
        <w:t xml:space="preserve"> hektar</w:t>
      </w:r>
      <w:r w:rsidR="00B86454">
        <w:rPr>
          <w:rFonts w:ascii="Times New Roman" w:eastAsia="Times New Roman" w:hAnsi="Times New Roman" w:cs="Times New Roman"/>
          <w:color w:val="000000"/>
          <w:sz w:val="24"/>
          <w:szCs w:val="24"/>
        </w:rPr>
        <w:t xml:space="preserve"> dengan produksi </w:t>
      </w:r>
      <w:r w:rsidR="00B86454" w:rsidRPr="006132BF">
        <w:rPr>
          <w:rFonts w:ascii="Times New Roman" w:eastAsia="Times New Roman" w:hAnsi="Times New Roman" w:cs="Times New Roman"/>
          <w:color w:val="000000"/>
          <w:sz w:val="24"/>
          <w:szCs w:val="24"/>
        </w:rPr>
        <w:t>575.21</w:t>
      </w:r>
      <w:r w:rsidR="00B86454">
        <w:rPr>
          <w:rFonts w:ascii="Times New Roman" w:eastAsia="Times New Roman" w:hAnsi="Times New Roman" w:cs="Times New Roman"/>
          <w:color w:val="000000"/>
          <w:sz w:val="24"/>
          <w:szCs w:val="24"/>
        </w:rPr>
        <w:t xml:space="preserve"> ton/musim tanam</w:t>
      </w:r>
      <w:r w:rsidR="00646A29">
        <w:rPr>
          <w:rFonts w:ascii="Times New Roman" w:eastAsia="Times New Roman" w:hAnsi="Times New Roman" w:cs="Times New Roman"/>
          <w:color w:val="000000"/>
          <w:sz w:val="24"/>
          <w:szCs w:val="24"/>
        </w:rPr>
        <w:t xml:space="preserve">. </w:t>
      </w:r>
      <w:r w:rsidR="00646A29">
        <w:rPr>
          <w:rFonts w:ascii="Times New Roman" w:hAnsi="Times New Roman" w:cs="Times New Roman"/>
          <w:sz w:val="24"/>
          <w:szCs w:val="24"/>
        </w:rPr>
        <w:t xml:space="preserve">Kegiatan budidaya udang sistem </w:t>
      </w:r>
      <w:r w:rsidR="00B86454">
        <w:rPr>
          <w:rFonts w:ascii="Times New Roman" w:hAnsi="Times New Roman" w:cs="Times New Roman"/>
          <w:sz w:val="24"/>
          <w:szCs w:val="24"/>
        </w:rPr>
        <w:t xml:space="preserve">semi </w:t>
      </w:r>
      <w:r w:rsidR="00646A29">
        <w:rPr>
          <w:rFonts w:ascii="Times New Roman" w:hAnsi="Times New Roman" w:cs="Times New Roman"/>
          <w:sz w:val="24"/>
          <w:szCs w:val="24"/>
        </w:rPr>
        <w:t>intensif</w:t>
      </w:r>
      <w:r w:rsidR="00B86454">
        <w:rPr>
          <w:rFonts w:ascii="Times New Roman" w:hAnsi="Times New Roman" w:cs="Times New Roman"/>
          <w:sz w:val="24"/>
          <w:szCs w:val="24"/>
        </w:rPr>
        <w:t xml:space="preserve"> </w:t>
      </w:r>
      <w:r w:rsidR="00646A29">
        <w:rPr>
          <w:rFonts w:ascii="Times New Roman" w:hAnsi="Times New Roman" w:cs="Times New Roman"/>
          <w:sz w:val="24"/>
          <w:szCs w:val="24"/>
        </w:rPr>
        <w:t xml:space="preserve">luasan tambak maksimal </w:t>
      </w:r>
      <w:r w:rsidR="00B86454">
        <w:rPr>
          <w:rFonts w:ascii="Times New Roman" w:eastAsia="Times New Roman" w:hAnsi="Times New Roman" w:cs="Times New Roman"/>
          <w:color w:val="000000"/>
          <w:sz w:val="24"/>
          <w:szCs w:val="24"/>
        </w:rPr>
        <w:t>244.1</w:t>
      </w:r>
      <w:r w:rsidR="00B86454" w:rsidRPr="006132BF">
        <w:rPr>
          <w:rFonts w:ascii="Times New Roman" w:eastAsia="Times New Roman" w:hAnsi="Times New Roman" w:cs="Times New Roman"/>
          <w:color w:val="000000"/>
          <w:sz w:val="24"/>
          <w:szCs w:val="24"/>
        </w:rPr>
        <w:t>6</w:t>
      </w:r>
      <w:r w:rsidR="00B86454">
        <w:rPr>
          <w:rFonts w:ascii="Times New Roman" w:eastAsia="Times New Roman" w:hAnsi="Times New Roman" w:cs="Times New Roman"/>
          <w:color w:val="000000"/>
          <w:sz w:val="24"/>
          <w:szCs w:val="24"/>
        </w:rPr>
        <w:t xml:space="preserve"> </w:t>
      </w:r>
      <w:r w:rsidR="00646A29">
        <w:rPr>
          <w:rFonts w:ascii="Times New Roman" w:eastAsia="Times New Roman" w:hAnsi="Times New Roman" w:cs="Times New Roman"/>
          <w:color w:val="000000"/>
          <w:sz w:val="24"/>
          <w:szCs w:val="24"/>
        </w:rPr>
        <w:t>hektar</w:t>
      </w:r>
      <w:r w:rsidR="0095290B">
        <w:rPr>
          <w:rFonts w:ascii="Times New Roman" w:eastAsia="Times New Roman" w:hAnsi="Times New Roman" w:cs="Times New Roman"/>
          <w:color w:val="000000"/>
          <w:sz w:val="24"/>
          <w:szCs w:val="24"/>
        </w:rPr>
        <w:t xml:space="preserve"> dan produksi </w:t>
      </w:r>
      <w:r w:rsidR="0095290B" w:rsidRPr="006132BF">
        <w:rPr>
          <w:rFonts w:ascii="Times New Roman" w:eastAsia="Times New Roman" w:hAnsi="Times New Roman" w:cs="Times New Roman"/>
          <w:color w:val="000000"/>
          <w:sz w:val="24"/>
          <w:szCs w:val="24"/>
        </w:rPr>
        <w:t>624.3</w:t>
      </w:r>
      <w:r w:rsidR="0095290B">
        <w:rPr>
          <w:rFonts w:ascii="Times New Roman" w:eastAsia="Times New Roman" w:hAnsi="Times New Roman" w:cs="Times New Roman"/>
          <w:color w:val="000000"/>
          <w:sz w:val="24"/>
          <w:szCs w:val="24"/>
        </w:rPr>
        <w:t>1 ton/musim tanam</w:t>
      </w:r>
      <w:r w:rsidR="00171DC4">
        <w:rPr>
          <w:rFonts w:ascii="Times New Roman" w:eastAsia="Times New Roman" w:hAnsi="Times New Roman" w:cs="Times New Roman"/>
          <w:color w:val="000000"/>
          <w:sz w:val="24"/>
          <w:szCs w:val="24"/>
        </w:rPr>
        <w:t>.</w:t>
      </w:r>
      <w:r w:rsidR="00BF0FAC">
        <w:rPr>
          <w:rFonts w:ascii="Times New Roman" w:eastAsia="Times New Roman" w:hAnsi="Times New Roman" w:cs="Times New Roman"/>
          <w:color w:val="000000"/>
          <w:sz w:val="24"/>
          <w:szCs w:val="24"/>
        </w:rPr>
        <w:t xml:space="preserve"> </w:t>
      </w:r>
      <w:r w:rsidR="00BF0FAC">
        <w:rPr>
          <w:rFonts w:ascii="Times New Roman" w:hAnsi="Times New Roman" w:cs="Times New Roman"/>
          <w:sz w:val="24"/>
          <w:szCs w:val="24"/>
        </w:rPr>
        <w:t xml:space="preserve">Kegiatan budidaya udang sistem </w:t>
      </w:r>
      <w:r w:rsidR="00725576">
        <w:rPr>
          <w:rFonts w:ascii="Times New Roman" w:hAnsi="Times New Roman" w:cs="Times New Roman"/>
          <w:sz w:val="24"/>
          <w:szCs w:val="24"/>
        </w:rPr>
        <w:t>tradisional</w:t>
      </w:r>
      <w:r w:rsidR="00BF0FAC">
        <w:rPr>
          <w:rFonts w:ascii="Times New Roman" w:hAnsi="Times New Roman" w:cs="Times New Roman"/>
          <w:sz w:val="24"/>
          <w:szCs w:val="24"/>
        </w:rPr>
        <w:t xml:space="preserve"> luasan tambak maksimal </w:t>
      </w:r>
      <w:r w:rsidR="00BF0FAC">
        <w:rPr>
          <w:rFonts w:ascii="Times New Roman" w:eastAsia="Times New Roman" w:hAnsi="Times New Roman" w:cs="Times New Roman"/>
          <w:color w:val="000000"/>
          <w:sz w:val="24"/>
          <w:szCs w:val="24"/>
        </w:rPr>
        <w:t>577.87</w:t>
      </w:r>
      <w:r w:rsidR="0036112F">
        <w:rPr>
          <w:rFonts w:ascii="Times New Roman" w:eastAsia="Times New Roman" w:hAnsi="Times New Roman" w:cs="Times New Roman"/>
          <w:color w:val="000000"/>
          <w:sz w:val="24"/>
          <w:szCs w:val="24"/>
        </w:rPr>
        <w:t xml:space="preserve"> </w:t>
      </w:r>
      <w:r w:rsidR="00BF0FAC">
        <w:rPr>
          <w:rFonts w:ascii="Times New Roman" w:eastAsia="Times New Roman" w:hAnsi="Times New Roman" w:cs="Times New Roman"/>
          <w:color w:val="000000"/>
          <w:sz w:val="24"/>
          <w:szCs w:val="24"/>
        </w:rPr>
        <w:t xml:space="preserve">hektar dan produksi </w:t>
      </w:r>
      <w:r w:rsidR="0036112F" w:rsidRPr="006132BF">
        <w:rPr>
          <w:rFonts w:ascii="Times New Roman" w:eastAsia="Times New Roman" w:hAnsi="Times New Roman" w:cs="Times New Roman"/>
          <w:color w:val="000000"/>
          <w:sz w:val="24"/>
          <w:szCs w:val="24"/>
        </w:rPr>
        <w:t>450.1</w:t>
      </w:r>
      <w:r w:rsidR="0036112F">
        <w:rPr>
          <w:rFonts w:ascii="Times New Roman" w:eastAsia="Times New Roman" w:hAnsi="Times New Roman" w:cs="Times New Roman"/>
          <w:color w:val="000000"/>
          <w:sz w:val="24"/>
          <w:szCs w:val="24"/>
        </w:rPr>
        <w:t xml:space="preserve">6 </w:t>
      </w:r>
      <w:r w:rsidR="00BF0FAC">
        <w:rPr>
          <w:rFonts w:ascii="Times New Roman" w:eastAsia="Times New Roman" w:hAnsi="Times New Roman" w:cs="Times New Roman"/>
          <w:color w:val="000000"/>
          <w:sz w:val="24"/>
          <w:szCs w:val="24"/>
        </w:rPr>
        <w:t>ton/musim tanam.</w:t>
      </w:r>
    </w:p>
    <w:p w:rsidR="00D92C57" w:rsidRPr="00D92C57" w:rsidRDefault="00D92C57" w:rsidP="00D92C57">
      <w:pPr>
        <w:spacing w:line="36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DAFTAR PUSTAKA</w:t>
      </w:r>
    </w:p>
    <w:p w:rsidR="004C2061" w:rsidRDefault="00967EAA" w:rsidP="00223937">
      <w:pPr>
        <w:spacing w:after="240" w:line="240" w:lineRule="auto"/>
        <w:ind w:left="709" w:hanging="709"/>
        <w:jc w:val="both"/>
        <w:rPr>
          <w:rFonts w:ascii="Times New Roman" w:hAnsi="Times New Roman" w:cs="Times New Roman"/>
          <w:sz w:val="24"/>
        </w:rPr>
      </w:pPr>
      <w:r w:rsidRPr="00967EAA">
        <w:rPr>
          <w:rFonts w:ascii="Times New Roman" w:hAnsi="Times New Roman" w:cs="Times New Roman"/>
          <w:sz w:val="24"/>
        </w:rPr>
        <w:t>Alaudd</w:t>
      </w:r>
      <w:r>
        <w:rPr>
          <w:rFonts w:ascii="Times New Roman" w:hAnsi="Times New Roman" w:cs="Times New Roman"/>
          <w:sz w:val="24"/>
        </w:rPr>
        <w:t xml:space="preserve">in, M.H.R., 2010. </w:t>
      </w:r>
      <w:r w:rsidRPr="00967EAA">
        <w:rPr>
          <w:rFonts w:ascii="Times New Roman" w:hAnsi="Times New Roman" w:cs="Times New Roman"/>
          <w:i/>
          <w:sz w:val="24"/>
        </w:rPr>
        <w:t xml:space="preserve"> Optimasi pemanfaatan  wilayah pesisir berbasis daya dukung bagi pengembangan budi daya tambak </w:t>
      </w:r>
      <w:r w:rsidRPr="00967EAA">
        <w:rPr>
          <w:rFonts w:ascii="Times New Roman" w:hAnsi="Times New Roman" w:cs="Times New Roman"/>
          <w:i/>
          <w:sz w:val="24"/>
        </w:rPr>
        <w:lastRenderedPageBreak/>
        <w:t>udang di Kecamatan Mangara Bombang Kabupaten Takalar Provonsi Se-latan</w:t>
      </w:r>
      <w:r>
        <w:rPr>
          <w:rFonts w:ascii="Times New Roman" w:hAnsi="Times New Roman" w:cs="Times New Roman"/>
          <w:sz w:val="24"/>
        </w:rPr>
        <w:t xml:space="preserve">. (Disertasi). </w:t>
      </w:r>
      <w:r w:rsidRPr="00967EAA">
        <w:rPr>
          <w:rFonts w:ascii="Times New Roman" w:hAnsi="Times New Roman" w:cs="Times New Roman"/>
          <w:sz w:val="24"/>
        </w:rPr>
        <w:t>Institut Pertanian Bogor. Bogor</w:t>
      </w:r>
    </w:p>
    <w:p w:rsidR="00E7561D" w:rsidRPr="00E7561D" w:rsidRDefault="00E7561D" w:rsidP="00E7561D">
      <w:pPr>
        <w:spacing w:after="240" w:line="240" w:lineRule="auto"/>
        <w:ind w:left="709" w:hanging="709"/>
        <w:jc w:val="both"/>
        <w:rPr>
          <w:rFonts w:ascii="Times New Roman" w:hAnsi="Times New Roman" w:cs="Times New Roman"/>
          <w:sz w:val="24"/>
          <w:szCs w:val="24"/>
        </w:rPr>
      </w:pPr>
      <w:r w:rsidRPr="00F06C96">
        <w:rPr>
          <w:rFonts w:ascii="Times New Roman" w:hAnsi="Times New Roman" w:cs="Times New Roman"/>
          <w:sz w:val="24"/>
          <w:szCs w:val="24"/>
        </w:rPr>
        <w:t xml:space="preserve">Boyd 2001. </w:t>
      </w:r>
      <w:r w:rsidRPr="009A7026">
        <w:rPr>
          <w:rFonts w:ascii="Times New Roman" w:hAnsi="Times New Roman" w:cs="Times New Roman"/>
          <w:i/>
          <w:sz w:val="24"/>
          <w:szCs w:val="24"/>
        </w:rPr>
        <w:t>Management practices for reducing the environmental impacts of shrimp farming. Department of Fisheries and Allied Aquacultures</w:t>
      </w:r>
      <w:r w:rsidRPr="00F06C96">
        <w:rPr>
          <w:rFonts w:ascii="Times New Roman" w:hAnsi="Times New Roman" w:cs="Times New Roman"/>
          <w:sz w:val="24"/>
          <w:szCs w:val="24"/>
        </w:rPr>
        <w:t>. Auburn University Alabama, p 265 – 293</w:t>
      </w:r>
    </w:p>
    <w:p w:rsidR="00E7561D" w:rsidRDefault="00E7561D" w:rsidP="00E7561D">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Dinas Kelautan dan Perikanan provinsi jawa timur, 2016. Profil Desa Pesisir Provinsi Jawa Timur Kepulauan Madura. Volume III. 153</w:t>
      </w:r>
    </w:p>
    <w:p w:rsidR="00E7561D" w:rsidRDefault="00E7561D" w:rsidP="00E7561D">
      <w:pPr>
        <w:spacing w:after="240" w:line="240" w:lineRule="auto"/>
        <w:ind w:left="709" w:hanging="709"/>
        <w:jc w:val="both"/>
        <w:rPr>
          <w:rFonts w:ascii="Times New Roman" w:hAnsi="Times New Roman" w:cs="Times New Roman"/>
          <w:sz w:val="24"/>
          <w:szCs w:val="24"/>
        </w:rPr>
      </w:pPr>
      <w:r w:rsidRPr="004C2061">
        <w:rPr>
          <w:rFonts w:ascii="Times New Roman" w:hAnsi="Times New Roman" w:cs="Times New Roman"/>
          <w:sz w:val="24"/>
          <w:szCs w:val="24"/>
        </w:rPr>
        <w:t>Johnsen, RI, O. Grahl-Nielsen dan B.T Lunesttad, 1993.  Environmental Distribution on Organic Waste from Marine Fist Farm. Aquacul-ture, 118. 219-224</w:t>
      </w:r>
    </w:p>
    <w:p w:rsidR="00E7561D" w:rsidRPr="00E7561D" w:rsidRDefault="00E7561D" w:rsidP="00E7561D">
      <w:pPr>
        <w:ind w:left="709" w:hanging="709"/>
        <w:jc w:val="both"/>
        <w:rPr>
          <w:rFonts w:ascii="Times New Roman" w:hAnsi="Times New Roman" w:cs="Times New Roman"/>
          <w:b/>
          <w:sz w:val="24"/>
          <w:szCs w:val="24"/>
        </w:rPr>
      </w:pPr>
      <w:r w:rsidRPr="009C5FBC">
        <w:rPr>
          <w:rStyle w:val="Strong"/>
          <w:rFonts w:ascii="Times New Roman" w:hAnsi="Times New Roman" w:cs="Times New Roman"/>
          <w:b w:val="0"/>
          <w:sz w:val="24"/>
          <w:szCs w:val="24"/>
        </w:rPr>
        <w:t xml:space="preserve">Romadhona B., Yulianto B., Sudarno, 2015, Fluktuasi Kandungan Ammonia  Dan Beban Cemaran Lingkungan Tambak Udang Vannamei Intensif Dengan Panen Parsial Dan Panen Total, </w:t>
      </w:r>
      <w:r w:rsidRPr="009C5FBC">
        <w:rPr>
          <w:rStyle w:val="Strong"/>
          <w:rFonts w:ascii="Times New Roman" w:hAnsi="Times New Roman" w:cs="Times New Roman"/>
          <w:b w:val="0"/>
          <w:i/>
          <w:sz w:val="24"/>
          <w:szCs w:val="24"/>
        </w:rPr>
        <w:t>Jurnal Saintek Perikaanan</w:t>
      </w:r>
      <w:r w:rsidRPr="009C5FBC">
        <w:rPr>
          <w:rStyle w:val="Strong"/>
          <w:rFonts w:ascii="Times New Roman" w:hAnsi="Times New Roman" w:cs="Times New Roman"/>
          <w:b w:val="0"/>
          <w:sz w:val="24"/>
          <w:szCs w:val="24"/>
        </w:rPr>
        <w:t xml:space="preserve"> Vol.11 No.2: 84-93; Februari 2016</w:t>
      </w:r>
    </w:p>
    <w:p w:rsidR="00B37113" w:rsidRDefault="00B37113" w:rsidP="00223937">
      <w:pPr>
        <w:spacing w:after="240" w:line="240" w:lineRule="auto"/>
        <w:ind w:left="709" w:hanging="709"/>
        <w:jc w:val="both"/>
        <w:rPr>
          <w:rFonts w:ascii="Times New Roman" w:hAnsi="Times New Roman" w:cs="Times New Roman"/>
          <w:sz w:val="24"/>
        </w:rPr>
      </w:pPr>
      <w:r w:rsidRPr="00B37113">
        <w:rPr>
          <w:rFonts w:ascii="Times New Roman" w:hAnsi="Times New Roman" w:cs="Times New Roman"/>
          <w:sz w:val="24"/>
        </w:rPr>
        <w:t xml:space="preserve">Sitorus, H. 2005.  </w:t>
      </w:r>
      <w:r w:rsidRPr="00B37113">
        <w:rPr>
          <w:rFonts w:ascii="Times New Roman" w:hAnsi="Times New Roman" w:cs="Times New Roman"/>
          <w:i/>
          <w:sz w:val="24"/>
        </w:rPr>
        <w:t>Estimasi daya dukung lingkungan pesisir untuk pengem-bangan areal tambak berdasarkan Laju Biodegradasi limbah tambak di perair</w:t>
      </w:r>
      <w:r>
        <w:rPr>
          <w:rFonts w:ascii="Times New Roman" w:hAnsi="Times New Roman" w:cs="Times New Roman"/>
          <w:i/>
          <w:sz w:val="24"/>
        </w:rPr>
        <w:t>an  pesisir Kabupaten Se</w:t>
      </w:r>
      <w:r w:rsidRPr="00B37113">
        <w:rPr>
          <w:rFonts w:ascii="Times New Roman" w:hAnsi="Times New Roman" w:cs="Times New Roman"/>
          <w:i/>
          <w:sz w:val="24"/>
        </w:rPr>
        <w:t>rang</w:t>
      </w:r>
      <w:r>
        <w:rPr>
          <w:rFonts w:ascii="Times New Roman" w:hAnsi="Times New Roman" w:cs="Times New Roman"/>
          <w:sz w:val="24"/>
        </w:rPr>
        <w:t xml:space="preserve">. </w:t>
      </w:r>
      <w:r w:rsidRPr="00B37113">
        <w:rPr>
          <w:rFonts w:ascii="Times New Roman" w:hAnsi="Times New Roman" w:cs="Times New Roman"/>
          <w:sz w:val="24"/>
        </w:rPr>
        <w:t>(Disertasi). Sekolah Pas-casarjana IPB, Bogor</w:t>
      </w:r>
    </w:p>
    <w:p w:rsidR="00E7561D" w:rsidRPr="00E7561D" w:rsidRDefault="00E7561D" w:rsidP="00E7561D">
      <w:pPr>
        <w:spacing w:line="240" w:lineRule="auto"/>
        <w:ind w:left="709" w:hanging="709"/>
        <w:jc w:val="both"/>
        <w:rPr>
          <w:rFonts w:ascii="Times New Roman" w:hAnsi="Times New Roman" w:cs="Times New Roman"/>
          <w:sz w:val="24"/>
          <w:szCs w:val="24"/>
        </w:rPr>
      </w:pPr>
      <w:r w:rsidRPr="00223937">
        <w:rPr>
          <w:rFonts w:ascii="Times New Roman" w:hAnsi="Times New Roman" w:cs="Times New Roman"/>
          <w:sz w:val="24"/>
          <w:szCs w:val="24"/>
        </w:rPr>
        <w:t xml:space="preserve">Soewardi, K., 2002. Pengelolaan Kualitas Air Tambak. Makalah dalam Seminar Penetapan Standar Kualitas </w:t>
      </w:r>
      <w:r w:rsidRPr="00223937">
        <w:rPr>
          <w:rFonts w:ascii="Times New Roman" w:hAnsi="Times New Roman" w:cs="Times New Roman"/>
          <w:sz w:val="24"/>
          <w:szCs w:val="24"/>
        </w:rPr>
        <w:lastRenderedPageBreak/>
        <w:t>Air Buangan Limbah. Ditjen Perikanan  Budi daya  . Ja-karta.</w:t>
      </w:r>
    </w:p>
    <w:p w:rsidR="00D92C57" w:rsidRDefault="00D92C57" w:rsidP="004C2061">
      <w:pPr>
        <w:spacing w:after="0" w:line="240" w:lineRule="auto"/>
        <w:ind w:left="709" w:hanging="709"/>
        <w:jc w:val="both"/>
        <w:rPr>
          <w:rFonts w:ascii="Times New Roman" w:hAnsi="Times New Roman" w:cs="Times New Roman"/>
          <w:sz w:val="24"/>
        </w:rPr>
      </w:pPr>
      <w:r w:rsidRPr="00D92C57">
        <w:rPr>
          <w:rFonts w:ascii="Times New Roman" w:hAnsi="Times New Roman" w:cs="Times New Roman"/>
          <w:sz w:val="24"/>
        </w:rPr>
        <w:t>Widigdo, B., Pariwono, 2003.  Daya dukung pantai utara Jawa Barat untuk  budi daya    udang (Studi ka-sus di Kabupaten Subang, Teluk Jakarata dan Serang), Jurnal Ilmu-</w:t>
      </w:r>
      <w:r w:rsidRPr="00D92C57">
        <w:t xml:space="preserve"> </w:t>
      </w:r>
      <w:r w:rsidRPr="00D92C57">
        <w:rPr>
          <w:rFonts w:ascii="Times New Roman" w:hAnsi="Times New Roman" w:cs="Times New Roman"/>
          <w:sz w:val="24"/>
        </w:rPr>
        <w:t>ilmu Perairan dan Perikanan Indo-nesia 1, 10-17.</w:t>
      </w:r>
    </w:p>
    <w:p w:rsidR="001546DC" w:rsidRPr="004C2061" w:rsidRDefault="001546DC" w:rsidP="00223937">
      <w:pPr>
        <w:spacing w:line="240" w:lineRule="auto"/>
        <w:ind w:left="709" w:hanging="709"/>
        <w:jc w:val="both"/>
        <w:rPr>
          <w:rFonts w:ascii="Times New Roman" w:hAnsi="Times New Roman" w:cs="Times New Roman"/>
          <w:sz w:val="24"/>
          <w:szCs w:val="24"/>
        </w:rPr>
      </w:pPr>
    </w:p>
    <w:sectPr w:rsidR="001546DC" w:rsidRPr="004C2061" w:rsidSect="00AF0374">
      <w:type w:val="continuous"/>
      <w:pgSz w:w="12240" w:h="15840"/>
      <w:pgMar w:top="1440" w:right="1440" w:bottom="1440" w:left="156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defaultTabStop w:val="720"/>
  <w:characterSpacingControl w:val="doNotCompress"/>
  <w:compat/>
  <w:rsids>
    <w:rsidRoot w:val="00A3073A"/>
    <w:rsid w:val="00001B80"/>
    <w:rsid w:val="00003BB7"/>
    <w:rsid w:val="00005D36"/>
    <w:rsid w:val="00010586"/>
    <w:rsid w:val="00014384"/>
    <w:rsid w:val="00014565"/>
    <w:rsid w:val="00015624"/>
    <w:rsid w:val="00023664"/>
    <w:rsid w:val="0002485F"/>
    <w:rsid w:val="00025C6B"/>
    <w:rsid w:val="00025D5C"/>
    <w:rsid w:val="00026A96"/>
    <w:rsid w:val="00027DC6"/>
    <w:rsid w:val="00036AE4"/>
    <w:rsid w:val="0003731F"/>
    <w:rsid w:val="00040A99"/>
    <w:rsid w:val="000416D2"/>
    <w:rsid w:val="00047A17"/>
    <w:rsid w:val="00056643"/>
    <w:rsid w:val="000578FE"/>
    <w:rsid w:val="00071539"/>
    <w:rsid w:val="00076303"/>
    <w:rsid w:val="000847EF"/>
    <w:rsid w:val="0008567F"/>
    <w:rsid w:val="0008598B"/>
    <w:rsid w:val="0008743E"/>
    <w:rsid w:val="00093E5B"/>
    <w:rsid w:val="000A005B"/>
    <w:rsid w:val="000A2035"/>
    <w:rsid w:val="000A5A17"/>
    <w:rsid w:val="000A7C07"/>
    <w:rsid w:val="000B1F6F"/>
    <w:rsid w:val="000B4756"/>
    <w:rsid w:val="000B4BA9"/>
    <w:rsid w:val="000B4E47"/>
    <w:rsid w:val="000B7F93"/>
    <w:rsid w:val="000D084F"/>
    <w:rsid w:val="000D47DD"/>
    <w:rsid w:val="000E135A"/>
    <w:rsid w:val="000E1E6D"/>
    <w:rsid w:val="000E2879"/>
    <w:rsid w:val="000E4AD2"/>
    <w:rsid w:val="000E7845"/>
    <w:rsid w:val="000F075C"/>
    <w:rsid w:val="000F1FAE"/>
    <w:rsid w:val="000F5448"/>
    <w:rsid w:val="000F5E77"/>
    <w:rsid w:val="001020A9"/>
    <w:rsid w:val="00111CAD"/>
    <w:rsid w:val="00120924"/>
    <w:rsid w:val="001230AB"/>
    <w:rsid w:val="0012499A"/>
    <w:rsid w:val="0013120E"/>
    <w:rsid w:val="00132058"/>
    <w:rsid w:val="00136738"/>
    <w:rsid w:val="00141D01"/>
    <w:rsid w:val="00143DF0"/>
    <w:rsid w:val="00145522"/>
    <w:rsid w:val="001534DD"/>
    <w:rsid w:val="001536F0"/>
    <w:rsid w:val="00154675"/>
    <w:rsid w:val="001546DC"/>
    <w:rsid w:val="0015527D"/>
    <w:rsid w:val="0015546C"/>
    <w:rsid w:val="001555C4"/>
    <w:rsid w:val="00160C9F"/>
    <w:rsid w:val="00164542"/>
    <w:rsid w:val="00165A13"/>
    <w:rsid w:val="00167D8D"/>
    <w:rsid w:val="001717CD"/>
    <w:rsid w:val="00171DC4"/>
    <w:rsid w:val="00172E83"/>
    <w:rsid w:val="00173355"/>
    <w:rsid w:val="00181816"/>
    <w:rsid w:val="00181D7B"/>
    <w:rsid w:val="00182071"/>
    <w:rsid w:val="001836A2"/>
    <w:rsid w:val="00186C94"/>
    <w:rsid w:val="00190276"/>
    <w:rsid w:val="0019361A"/>
    <w:rsid w:val="001937DF"/>
    <w:rsid w:val="001A4A5D"/>
    <w:rsid w:val="001A5B70"/>
    <w:rsid w:val="001A68D8"/>
    <w:rsid w:val="001A7B15"/>
    <w:rsid w:val="001B0C9F"/>
    <w:rsid w:val="001B6EA0"/>
    <w:rsid w:val="001C1ECB"/>
    <w:rsid w:val="001C3EEB"/>
    <w:rsid w:val="001D0D70"/>
    <w:rsid w:val="001D22A0"/>
    <w:rsid w:val="001D2E24"/>
    <w:rsid w:val="001D3F65"/>
    <w:rsid w:val="001D6328"/>
    <w:rsid w:val="001E2451"/>
    <w:rsid w:val="001E2E11"/>
    <w:rsid w:val="001F6E1B"/>
    <w:rsid w:val="001F7097"/>
    <w:rsid w:val="0020239F"/>
    <w:rsid w:val="00211E89"/>
    <w:rsid w:val="00217264"/>
    <w:rsid w:val="002173AB"/>
    <w:rsid w:val="00222E6F"/>
    <w:rsid w:val="00223937"/>
    <w:rsid w:val="00223DB6"/>
    <w:rsid w:val="002314C3"/>
    <w:rsid w:val="00232A81"/>
    <w:rsid w:val="00232AFB"/>
    <w:rsid w:val="00234D3F"/>
    <w:rsid w:val="002356C5"/>
    <w:rsid w:val="00235DE8"/>
    <w:rsid w:val="002378A2"/>
    <w:rsid w:val="0024008E"/>
    <w:rsid w:val="00250A76"/>
    <w:rsid w:val="00254765"/>
    <w:rsid w:val="002571AB"/>
    <w:rsid w:val="00267037"/>
    <w:rsid w:val="00270FF4"/>
    <w:rsid w:val="0027435C"/>
    <w:rsid w:val="0027614D"/>
    <w:rsid w:val="002779B6"/>
    <w:rsid w:val="00280028"/>
    <w:rsid w:val="00281753"/>
    <w:rsid w:val="002936A3"/>
    <w:rsid w:val="002A0DD0"/>
    <w:rsid w:val="002B5C4D"/>
    <w:rsid w:val="002C363A"/>
    <w:rsid w:val="002C3E0A"/>
    <w:rsid w:val="002D2F6B"/>
    <w:rsid w:val="002D5253"/>
    <w:rsid w:val="002E11B3"/>
    <w:rsid w:val="002E4F60"/>
    <w:rsid w:val="002E661E"/>
    <w:rsid w:val="002F4C30"/>
    <w:rsid w:val="002F5917"/>
    <w:rsid w:val="003005FC"/>
    <w:rsid w:val="00321162"/>
    <w:rsid w:val="00327293"/>
    <w:rsid w:val="003320E3"/>
    <w:rsid w:val="003327E2"/>
    <w:rsid w:val="0034155C"/>
    <w:rsid w:val="003442DA"/>
    <w:rsid w:val="003456BE"/>
    <w:rsid w:val="00356500"/>
    <w:rsid w:val="00357416"/>
    <w:rsid w:val="0036112F"/>
    <w:rsid w:val="00364F98"/>
    <w:rsid w:val="0036736C"/>
    <w:rsid w:val="0036778D"/>
    <w:rsid w:val="0037280C"/>
    <w:rsid w:val="00373FB3"/>
    <w:rsid w:val="00374048"/>
    <w:rsid w:val="00375FAF"/>
    <w:rsid w:val="00376AAF"/>
    <w:rsid w:val="00380EAB"/>
    <w:rsid w:val="00381D59"/>
    <w:rsid w:val="00384495"/>
    <w:rsid w:val="00390B7F"/>
    <w:rsid w:val="00392321"/>
    <w:rsid w:val="00392726"/>
    <w:rsid w:val="003971F6"/>
    <w:rsid w:val="0039732A"/>
    <w:rsid w:val="003B2E7A"/>
    <w:rsid w:val="003C3E29"/>
    <w:rsid w:val="003C7B2F"/>
    <w:rsid w:val="003C7CA3"/>
    <w:rsid w:val="003D3349"/>
    <w:rsid w:val="003D660F"/>
    <w:rsid w:val="003F0AA7"/>
    <w:rsid w:val="003F1D67"/>
    <w:rsid w:val="003F2F3B"/>
    <w:rsid w:val="003F5CDC"/>
    <w:rsid w:val="003F7905"/>
    <w:rsid w:val="003F7F72"/>
    <w:rsid w:val="00403623"/>
    <w:rsid w:val="00410CBF"/>
    <w:rsid w:val="00414943"/>
    <w:rsid w:val="0041528A"/>
    <w:rsid w:val="0041613E"/>
    <w:rsid w:val="00416620"/>
    <w:rsid w:val="004215BB"/>
    <w:rsid w:val="00425350"/>
    <w:rsid w:val="004349DF"/>
    <w:rsid w:val="00441C94"/>
    <w:rsid w:val="00441F98"/>
    <w:rsid w:val="00452660"/>
    <w:rsid w:val="00452AD8"/>
    <w:rsid w:val="00452C7A"/>
    <w:rsid w:val="0045309F"/>
    <w:rsid w:val="00454BC6"/>
    <w:rsid w:val="0045712B"/>
    <w:rsid w:val="00457A64"/>
    <w:rsid w:val="00463D7E"/>
    <w:rsid w:val="00464149"/>
    <w:rsid w:val="00464E05"/>
    <w:rsid w:val="004654BF"/>
    <w:rsid w:val="00467098"/>
    <w:rsid w:val="00470647"/>
    <w:rsid w:val="004708D5"/>
    <w:rsid w:val="0047503F"/>
    <w:rsid w:val="00475981"/>
    <w:rsid w:val="00480AD1"/>
    <w:rsid w:val="00485145"/>
    <w:rsid w:val="00485273"/>
    <w:rsid w:val="00486C4A"/>
    <w:rsid w:val="00486D58"/>
    <w:rsid w:val="00492FDF"/>
    <w:rsid w:val="00497A4F"/>
    <w:rsid w:val="004A192D"/>
    <w:rsid w:val="004A2731"/>
    <w:rsid w:val="004A55AA"/>
    <w:rsid w:val="004A61FE"/>
    <w:rsid w:val="004A7A0A"/>
    <w:rsid w:val="004A7DF2"/>
    <w:rsid w:val="004B401B"/>
    <w:rsid w:val="004B4157"/>
    <w:rsid w:val="004B4663"/>
    <w:rsid w:val="004B742B"/>
    <w:rsid w:val="004C177E"/>
    <w:rsid w:val="004C1AF8"/>
    <w:rsid w:val="004C2061"/>
    <w:rsid w:val="004C24A8"/>
    <w:rsid w:val="004C51C1"/>
    <w:rsid w:val="004C6932"/>
    <w:rsid w:val="004D19CA"/>
    <w:rsid w:val="004D4903"/>
    <w:rsid w:val="004D7F06"/>
    <w:rsid w:val="004E1630"/>
    <w:rsid w:val="004E6AF8"/>
    <w:rsid w:val="004F2424"/>
    <w:rsid w:val="004F3B11"/>
    <w:rsid w:val="004F4275"/>
    <w:rsid w:val="004F6394"/>
    <w:rsid w:val="00500A36"/>
    <w:rsid w:val="00503D13"/>
    <w:rsid w:val="0050504E"/>
    <w:rsid w:val="00507951"/>
    <w:rsid w:val="0051083E"/>
    <w:rsid w:val="00512F1E"/>
    <w:rsid w:val="00513063"/>
    <w:rsid w:val="00514D5F"/>
    <w:rsid w:val="00522612"/>
    <w:rsid w:val="00522A70"/>
    <w:rsid w:val="0052315E"/>
    <w:rsid w:val="005240EB"/>
    <w:rsid w:val="00531B50"/>
    <w:rsid w:val="0054400D"/>
    <w:rsid w:val="005461D2"/>
    <w:rsid w:val="00552C16"/>
    <w:rsid w:val="00553F6B"/>
    <w:rsid w:val="005562D2"/>
    <w:rsid w:val="00556860"/>
    <w:rsid w:val="005609A4"/>
    <w:rsid w:val="00565FDF"/>
    <w:rsid w:val="005661EF"/>
    <w:rsid w:val="00570B7A"/>
    <w:rsid w:val="00573014"/>
    <w:rsid w:val="005733E5"/>
    <w:rsid w:val="005746E5"/>
    <w:rsid w:val="00575840"/>
    <w:rsid w:val="00576B77"/>
    <w:rsid w:val="005845F3"/>
    <w:rsid w:val="005860EE"/>
    <w:rsid w:val="00592BE3"/>
    <w:rsid w:val="00595E1A"/>
    <w:rsid w:val="005A4C65"/>
    <w:rsid w:val="005A7087"/>
    <w:rsid w:val="005B300E"/>
    <w:rsid w:val="005B3232"/>
    <w:rsid w:val="005B46C8"/>
    <w:rsid w:val="005B6A22"/>
    <w:rsid w:val="005C252B"/>
    <w:rsid w:val="005C3393"/>
    <w:rsid w:val="005C43CE"/>
    <w:rsid w:val="005C45DE"/>
    <w:rsid w:val="005C4E16"/>
    <w:rsid w:val="005D28E9"/>
    <w:rsid w:val="005D405F"/>
    <w:rsid w:val="005D7A97"/>
    <w:rsid w:val="005E04E0"/>
    <w:rsid w:val="005E7B3B"/>
    <w:rsid w:val="005E7BFE"/>
    <w:rsid w:val="005E7E9E"/>
    <w:rsid w:val="005F541A"/>
    <w:rsid w:val="005F556B"/>
    <w:rsid w:val="005F59C6"/>
    <w:rsid w:val="005F7292"/>
    <w:rsid w:val="00600984"/>
    <w:rsid w:val="006024C2"/>
    <w:rsid w:val="00603580"/>
    <w:rsid w:val="006049CE"/>
    <w:rsid w:val="00606F81"/>
    <w:rsid w:val="00607B5A"/>
    <w:rsid w:val="006132BF"/>
    <w:rsid w:val="0061606C"/>
    <w:rsid w:val="00616BA9"/>
    <w:rsid w:val="0062090C"/>
    <w:rsid w:val="0062591F"/>
    <w:rsid w:val="0062724F"/>
    <w:rsid w:val="00634F12"/>
    <w:rsid w:val="00635D96"/>
    <w:rsid w:val="00637A18"/>
    <w:rsid w:val="00640DDE"/>
    <w:rsid w:val="00642449"/>
    <w:rsid w:val="00643FD8"/>
    <w:rsid w:val="00644B12"/>
    <w:rsid w:val="00646A29"/>
    <w:rsid w:val="00650077"/>
    <w:rsid w:val="0065153A"/>
    <w:rsid w:val="00654E5E"/>
    <w:rsid w:val="00657AE2"/>
    <w:rsid w:val="006603DB"/>
    <w:rsid w:val="00660CFB"/>
    <w:rsid w:val="006615CC"/>
    <w:rsid w:val="006708F5"/>
    <w:rsid w:val="00672B81"/>
    <w:rsid w:val="00672BF6"/>
    <w:rsid w:val="00674CAB"/>
    <w:rsid w:val="00677378"/>
    <w:rsid w:val="006844D5"/>
    <w:rsid w:val="00684AD6"/>
    <w:rsid w:val="00691EB6"/>
    <w:rsid w:val="006971C1"/>
    <w:rsid w:val="006A0C45"/>
    <w:rsid w:val="006A6358"/>
    <w:rsid w:val="006B0067"/>
    <w:rsid w:val="006B26E3"/>
    <w:rsid w:val="006B7B15"/>
    <w:rsid w:val="006C6247"/>
    <w:rsid w:val="006C7B43"/>
    <w:rsid w:val="006D5ABF"/>
    <w:rsid w:val="006E30E3"/>
    <w:rsid w:val="006E77A3"/>
    <w:rsid w:val="006E7F9A"/>
    <w:rsid w:val="006F0160"/>
    <w:rsid w:val="006F0E0D"/>
    <w:rsid w:val="006F5E11"/>
    <w:rsid w:val="00706457"/>
    <w:rsid w:val="00711A5C"/>
    <w:rsid w:val="00715250"/>
    <w:rsid w:val="00716B7B"/>
    <w:rsid w:val="00722E9E"/>
    <w:rsid w:val="007235C5"/>
    <w:rsid w:val="00725576"/>
    <w:rsid w:val="00726E63"/>
    <w:rsid w:val="00731B1A"/>
    <w:rsid w:val="0073344B"/>
    <w:rsid w:val="007337BC"/>
    <w:rsid w:val="00736DCD"/>
    <w:rsid w:val="007438C2"/>
    <w:rsid w:val="00744289"/>
    <w:rsid w:val="00744787"/>
    <w:rsid w:val="00760BBC"/>
    <w:rsid w:val="00770399"/>
    <w:rsid w:val="00770444"/>
    <w:rsid w:val="00772BB9"/>
    <w:rsid w:val="00775D0C"/>
    <w:rsid w:val="00775D5A"/>
    <w:rsid w:val="0077609D"/>
    <w:rsid w:val="00777141"/>
    <w:rsid w:val="007836D3"/>
    <w:rsid w:val="00784921"/>
    <w:rsid w:val="00790D12"/>
    <w:rsid w:val="00792EE5"/>
    <w:rsid w:val="007A1E4B"/>
    <w:rsid w:val="007A4C12"/>
    <w:rsid w:val="007A6D26"/>
    <w:rsid w:val="007B36E4"/>
    <w:rsid w:val="007B426E"/>
    <w:rsid w:val="007C0D45"/>
    <w:rsid w:val="007C0F0D"/>
    <w:rsid w:val="007C284D"/>
    <w:rsid w:val="007C4A54"/>
    <w:rsid w:val="007D0A11"/>
    <w:rsid w:val="007D2C81"/>
    <w:rsid w:val="007E4E96"/>
    <w:rsid w:val="007E594F"/>
    <w:rsid w:val="007E7F82"/>
    <w:rsid w:val="007F0E04"/>
    <w:rsid w:val="007F1860"/>
    <w:rsid w:val="007F1AE7"/>
    <w:rsid w:val="007F212B"/>
    <w:rsid w:val="007F568A"/>
    <w:rsid w:val="007F7CCB"/>
    <w:rsid w:val="0080193D"/>
    <w:rsid w:val="0080705D"/>
    <w:rsid w:val="0081147C"/>
    <w:rsid w:val="0081461E"/>
    <w:rsid w:val="00817C26"/>
    <w:rsid w:val="00820B0E"/>
    <w:rsid w:val="00822A3C"/>
    <w:rsid w:val="008309C6"/>
    <w:rsid w:val="00832262"/>
    <w:rsid w:val="00837F77"/>
    <w:rsid w:val="008401A1"/>
    <w:rsid w:val="00843A13"/>
    <w:rsid w:val="00843C26"/>
    <w:rsid w:val="0084597F"/>
    <w:rsid w:val="00853D6A"/>
    <w:rsid w:val="0086455F"/>
    <w:rsid w:val="008652A1"/>
    <w:rsid w:val="008676EB"/>
    <w:rsid w:val="00870287"/>
    <w:rsid w:val="00873E45"/>
    <w:rsid w:val="00876722"/>
    <w:rsid w:val="0087780F"/>
    <w:rsid w:val="0088071B"/>
    <w:rsid w:val="0088263A"/>
    <w:rsid w:val="00885054"/>
    <w:rsid w:val="00892F78"/>
    <w:rsid w:val="008932C8"/>
    <w:rsid w:val="008935DD"/>
    <w:rsid w:val="00894B35"/>
    <w:rsid w:val="008A17CB"/>
    <w:rsid w:val="008A2A53"/>
    <w:rsid w:val="008A50AF"/>
    <w:rsid w:val="008B5919"/>
    <w:rsid w:val="008C1BFA"/>
    <w:rsid w:val="008C23CF"/>
    <w:rsid w:val="008C7587"/>
    <w:rsid w:val="008D3033"/>
    <w:rsid w:val="008D4600"/>
    <w:rsid w:val="008D5434"/>
    <w:rsid w:val="008D7967"/>
    <w:rsid w:val="008E22D7"/>
    <w:rsid w:val="008E3F63"/>
    <w:rsid w:val="008E4136"/>
    <w:rsid w:val="008E4E8F"/>
    <w:rsid w:val="008F08D1"/>
    <w:rsid w:val="008F4DAF"/>
    <w:rsid w:val="00912DD7"/>
    <w:rsid w:val="009150E3"/>
    <w:rsid w:val="00916880"/>
    <w:rsid w:val="009339CE"/>
    <w:rsid w:val="009341A9"/>
    <w:rsid w:val="009353FA"/>
    <w:rsid w:val="00936AE7"/>
    <w:rsid w:val="00936CA8"/>
    <w:rsid w:val="00941EA2"/>
    <w:rsid w:val="00944895"/>
    <w:rsid w:val="00950193"/>
    <w:rsid w:val="0095290B"/>
    <w:rsid w:val="00955018"/>
    <w:rsid w:val="00955187"/>
    <w:rsid w:val="009621C2"/>
    <w:rsid w:val="00963215"/>
    <w:rsid w:val="0096764B"/>
    <w:rsid w:val="00967EAA"/>
    <w:rsid w:val="009801C9"/>
    <w:rsid w:val="009839C6"/>
    <w:rsid w:val="0098799B"/>
    <w:rsid w:val="00991076"/>
    <w:rsid w:val="00993E7A"/>
    <w:rsid w:val="00994224"/>
    <w:rsid w:val="00994244"/>
    <w:rsid w:val="00995509"/>
    <w:rsid w:val="0099585D"/>
    <w:rsid w:val="009A10E8"/>
    <w:rsid w:val="009A20C7"/>
    <w:rsid w:val="009A259E"/>
    <w:rsid w:val="009A432F"/>
    <w:rsid w:val="009A455D"/>
    <w:rsid w:val="009A5AD7"/>
    <w:rsid w:val="009A7026"/>
    <w:rsid w:val="009A793C"/>
    <w:rsid w:val="009A7CA9"/>
    <w:rsid w:val="009B205D"/>
    <w:rsid w:val="009B4993"/>
    <w:rsid w:val="009B547F"/>
    <w:rsid w:val="009B6DEB"/>
    <w:rsid w:val="009B7672"/>
    <w:rsid w:val="009B79BF"/>
    <w:rsid w:val="009C5E42"/>
    <w:rsid w:val="009C5FBC"/>
    <w:rsid w:val="009C68F0"/>
    <w:rsid w:val="009D096D"/>
    <w:rsid w:val="009D1D8D"/>
    <w:rsid w:val="009D3662"/>
    <w:rsid w:val="009D3C7E"/>
    <w:rsid w:val="009E07D0"/>
    <w:rsid w:val="009E32DB"/>
    <w:rsid w:val="009E4FFB"/>
    <w:rsid w:val="009E5976"/>
    <w:rsid w:val="009E781F"/>
    <w:rsid w:val="009F1666"/>
    <w:rsid w:val="009F3192"/>
    <w:rsid w:val="009F4545"/>
    <w:rsid w:val="00A04297"/>
    <w:rsid w:val="00A05705"/>
    <w:rsid w:val="00A06C05"/>
    <w:rsid w:val="00A12E76"/>
    <w:rsid w:val="00A15433"/>
    <w:rsid w:val="00A163F2"/>
    <w:rsid w:val="00A27326"/>
    <w:rsid w:val="00A3073A"/>
    <w:rsid w:val="00A31089"/>
    <w:rsid w:val="00A31991"/>
    <w:rsid w:val="00A40792"/>
    <w:rsid w:val="00A44B66"/>
    <w:rsid w:val="00A522E9"/>
    <w:rsid w:val="00A53199"/>
    <w:rsid w:val="00A56A40"/>
    <w:rsid w:val="00A6011A"/>
    <w:rsid w:val="00A60BAD"/>
    <w:rsid w:val="00A61174"/>
    <w:rsid w:val="00A61787"/>
    <w:rsid w:val="00A634D0"/>
    <w:rsid w:val="00A71E6A"/>
    <w:rsid w:val="00A73314"/>
    <w:rsid w:val="00A73AB5"/>
    <w:rsid w:val="00A800B9"/>
    <w:rsid w:val="00A81674"/>
    <w:rsid w:val="00A81812"/>
    <w:rsid w:val="00A91842"/>
    <w:rsid w:val="00A91A9F"/>
    <w:rsid w:val="00A92A82"/>
    <w:rsid w:val="00A93342"/>
    <w:rsid w:val="00A9476B"/>
    <w:rsid w:val="00A9479B"/>
    <w:rsid w:val="00A96014"/>
    <w:rsid w:val="00AA2CA8"/>
    <w:rsid w:val="00AA55F7"/>
    <w:rsid w:val="00AA6C37"/>
    <w:rsid w:val="00AA757C"/>
    <w:rsid w:val="00AA773D"/>
    <w:rsid w:val="00AB1A66"/>
    <w:rsid w:val="00AC0527"/>
    <w:rsid w:val="00AC14A6"/>
    <w:rsid w:val="00AC3ED3"/>
    <w:rsid w:val="00AC7AF2"/>
    <w:rsid w:val="00AD0A45"/>
    <w:rsid w:val="00AD2762"/>
    <w:rsid w:val="00AE0757"/>
    <w:rsid w:val="00AE0C7D"/>
    <w:rsid w:val="00AF0374"/>
    <w:rsid w:val="00AF0EF4"/>
    <w:rsid w:val="00AF2194"/>
    <w:rsid w:val="00AF3539"/>
    <w:rsid w:val="00AF7F23"/>
    <w:rsid w:val="00B00034"/>
    <w:rsid w:val="00B009E6"/>
    <w:rsid w:val="00B014BB"/>
    <w:rsid w:val="00B04D38"/>
    <w:rsid w:val="00B06AF0"/>
    <w:rsid w:val="00B07311"/>
    <w:rsid w:val="00B11ED9"/>
    <w:rsid w:val="00B165BB"/>
    <w:rsid w:val="00B1779B"/>
    <w:rsid w:val="00B23680"/>
    <w:rsid w:val="00B24DD8"/>
    <w:rsid w:val="00B256C4"/>
    <w:rsid w:val="00B37113"/>
    <w:rsid w:val="00B43086"/>
    <w:rsid w:val="00B4759D"/>
    <w:rsid w:val="00B551D7"/>
    <w:rsid w:val="00B57D8F"/>
    <w:rsid w:val="00B630C3"/>
    <w:rsid w:val="00B6387E"/>
    <w:rsid w:val="00B66ABA"/>
    <w:rsid w:val="00B675AB"/>
    <w:rsid w:val="00B72AFE"/>
    <w:rsid w:val="00B74365"/>
    <w:rsid w:val="00B77EDD"/>
    <w:rsid w:val="00B81597"/>
    <w:rsid w:val="00B821E5"/>
    <w:rsid w:val="00B84A35"/>
    <w:rsid w:val="00B86454"/>
    <w:rsid w:val="00B86A30"/>
    <w:rsid w:val="00B86CAD"/>
    <w:rsid w:val="00B87CC9"/>
    <w:rsid w:val="00B911F8"/>
    <w:rsid w:val="00B93EA2"/>
    <w:rsid w:val="00B94DC6"/>
    <w:rsid w:val="00B96487"/>
    <w:rsid w:val="00B979FD"/>
    <w:rsid w:val="00BA3755"/>
    <w:rsid w:val="00BA39FE"/>
    <w:rsid w:val="00BA5456"/>
    <w:rsid w:val="00BA6D1B"/>
    <w:rsid w:val="00BB030E"/>
    <w:rsid w:val="00BB29D6"/>
    <w:rsid w:val="00BB453D"/>
    <w:rsid w:val="00BB5EC2"/>
    <w:rsid w:val="00BB69E3"/>
    <w:rsid w:val="00BB7B16"/>
    <w:rsid w:val="00BC0718"/>
    <w:rsid w:val="00BC1246"/>
    <w:rsid w:val="00BC2C0D"/>
    <w:rsid w:val="00BC2D95"/>
    <w:rsid w:val="00BC4536"/>
    <w:rsid w:val="00BC5970"/>
    <w:rsid w:val="00BD13B4"/>
    <w:rsid w:val="00BD3336"/>
    <w:rsid w:val="00BD3F44"/>
    <w:rsid w:val="00BD4A93"/>
    <w:rsid w:val="00BD6565"/>
    <w:rsid w:val="00BE068F"/>
    <w:rsid w:val="00BE0D30"/>
    <w:rsid w:val="00BE2F54"/>
    <w:rsid w:val="00BE3F3B"/>
    <w:rsid w:val="00BE6241"/>
    <w:rsid w:val="00BF0FAC"/>
    <w:rsid w:val="00BF5F90"/>
    <w:rsid w:val="00C010EA"/>
    <w:rsid w:val="00C021A6"/>
    <w:rsid w:val="00C02DC8"/>
    <w:rsid w:val="00C04F15"/>
    <w:rsid w:val="00C0506E"/>
    <w:rsid w:val="00C12895"/>
    <w:rsid w:val="00C16147"/>
    <w:rsid w:val="00C21C9E"/>
    <w:rsid w:val="00C22129"/>
    <w:rsid w:val="00C25660"/>
    <w:rsid w:val="00C3003F"/>
    <w:rsid w:val="00C30B8D"/>
    <w:rsid w:val="00C37602"/>
    <w:rsid w:val="00C41E3A"/>
    <w:rsid w:val="00C51F5A"/>
    <w:rsid w:val="00C54721"/>
    <w:rsid w:val="00C56CA5"/>
    <w:rsid w:val="00C621E4"/>
    <w:rsid w:val="00C72BC4"/>
    <w:rsid w:val="00C75284"/>
    <w:rsid w:val="00C81080"/>
    <w:rsid w:val="00C902F0"/>
    <w:rsid w:val="00C90E25"/>
    <w:rsid w:val="00C9266B"/>
    <w:rsid w:val="00C94808"/>
    <w:rsid w:val="00C95CED"/>
    <w:rsid w:val="00C965E8"/>
    <w:rsid w:val="00CA2DA7"/>
    <w:rsid w:val="00CA3F58"/>
    <w:rsid w:val="00CA4F40"/>
    <w:rsid w:val="00CB3D86"/>
    <w:rsid w:val="00CB5224"/>
    <w:rsid w:val="00CB6CB1"/>
    <w:rsid w:val="00CB70C9"/>
    <w:rsid w:val="00CB7236"/>
    <w:rsid w:val="00CB7412"/>
    <w:rsid w:val="00CC6D68"/>
    <w:rsid w:val="00CC75E7"/>
    <w:rsid w:val="00CD350C"/>
    <w:rsid w:val="00CD499D"/>
    <w:rsid w:val="00CD5151"/>
    <w:rsid w:val="00CD765A"/>
    <w:rsid w:val="00CD7B72"/>
    <w:rsid w:val="00CE1AD9"/>
    <w:rsid w:val="00CE5391"/>
    <w:rsid w:val="00CF0F5E"/>
    <w:rsid w:val="00CF75C5"/>
    <w:rsid w:val="00CF7AA1"/>
    <w:rsid w:val="00D01A13"/>
    <w:rsid w:val="00D04D08"/>
    <w:rsid w:val="00D05EDC"/>
    <w:rsid w:val="00D2388D"/>
    <w:rsid w:val="00D24E27"/>
    <w:rsid w:val="00D258D4"/>
    <w:rsid w:val="00D27B86"/>
    <w:rsid w:val="00D33CA6"/>
    <w:rsid w:val="00D34623"/>
    <w:rsid w:val="00D34CBF"/>
    <w:rsid w:val="00D367AB"/>
    <w:rsid w:val="00D400AF"/>
    <w:rsid w:val="00D4207E"/>
    <w:rsid w:val="00D43AB9"/>
    <w:rsid w:val="00D4412E"/>
    <w:rsid w:val="00D4654D"/>
    <w:rsid w:val="00D503C3"/>
    <w:rsid w:val="00D50D6F"/>
    <w:rsid w:val="00D55729"/>
    <w:rsid w:val="00D57AC3"/>
    <w:rsid w:val="00D602B5"/>
    <w:rsid w:val="00D66B11"/>
    <w:rsid w:val="00D7063D"/>
    <w:rsid w:val="00D7220A"/>
    <w:rsid w:val="00D722DD"/>
    <w:rsid w:val="00D77D38"/>
    <w:rsid w:val="00D85D02"/>
    <w:rsid w:val="00D92C57"/>
    <w:rsid w:val="00D93A20"/>
    <w:rsid w:val="00D95A23"/>
    <w:rsid w:val="00DA221C"/>
    <w:rsid w:val="00DA3AB7"/>
    <w:rsid w:val="00DA3EC5"/>
    <w:rsid w:val="00DA3F80"/>
    <w:rsid w:val="00DA623A"/>
    <w:rsid w:val="00DA781A"/>
    <w:rsid w:val="00DB72BB"/>
    <w:rsid w:val="00DC761D"/>
    <w:rsid w:val="00DD05EF"/>
    <w:rsid w:val="00DD3DC7"/>
    <w:rsid w:val="00DD6DF9"/>
    <w:rsid w:val="00DD7CDE"/>
    <w:rsid w:val="00DE040E"/>
    <w:rsid w:val="00DE3F76"/>
    <w:rsid w:val="00DE7125"/>
    <w:rsid w:val="00DE7484"/>
    <w:rsid w:val="00E04557"/>
    <w:rsid w:val="00E10657"/>
    <w:rsid w:val="00E2060E"/>
    <w:rsid w:val="00E25BC4"/>
    <w:rsid w:val="00E26D10"/>
    <w:rsid w:val="00E30355"/>
    <w:rsid w:val="00E33C93"/>
    <w:rsid w:val="00E33DB2"/>
    <w:rsid w:val="00E3479B"/>
    <w:rsid w:val="00E40602"/>
    <w:rsid w:val="00E44DED"/>
    <w:rsid w:val="00E51B52"/>
    <w:rsid w:val="00E6265D"/>
    <w:rsid w:val="00E71B21"/>
    <w:rsid w:val="00E733AA"/>
    <w:rsid w:val="00E74DBB"/>
    <w:rsid w:val="00E7561D"/>
    <w:rsid w:val="00E75FCB"/>
    <w:rsid w:val="00E810A1"/>
    <w:rsid w:val="00E84933"/>
    <w:rsid w:val="00E84DAD"/>
    <w:rsid w:val="00E865E9"/>
    <w:rsid w:val="00E938AD"/>
    <w:rsid w:val="00E94B4B"/>
    <w:rsid w:val="00E95FAB"/>
    <w:rsid w:val="00E97303"/>
    <w:rsid w:val="00EA3E87"/>
    <w:rsid w:val="00EA4F4F"/>
    <w:rsid w:val="00EA7924"/>
    <w:rsid w:val="00EB2774"/>
    <w:rsid w:val="00EB35C0"/>
    <w:rsid w:val="00EB4631"/>
    <w:rsid w:val="00EB51FA"/>
    <w:rsid w:val="00EB7A4C"/>
    <w:rsid w:val="00EB7CBF"/>
    <w:rsid w:val="00ED03CE"/>
    <w:rsid w:val="00ED3CD0"/>
    <w:rsid w:val="00EE1752"/>
    <w:rsid w:val="00EE5952"/>
    <w:rsid w:val="00EE73D0"/>
    <w:rsid w:val="00EF6B26"/>
    <w:rsid w:val="00EF74AB"/>
    <w:rsid w:val="00F012C9"/>
    <w:rsid w:val="00F01C30"/>
    <w:rsid w:val="00F03231"/>
    <w:rsid w:val="00F04DFA"/>
    <w:rsid w:val="00F0716A"/>
    <w:rsid w:val="00F1118B"/>
    <w:rsid w:val="00F12DB7"/>
    <w:rsid w:val="00F15032"/>
    <w:rsid w:val="00F174C9"/>
    <w:rsid w:val="00F179FD"/>
    <w:rsid w:val="00F20209"/>
    <w:rsid w:val="00F21F52"/>
    <w:rsid w:val="00F24C59"/>
    <w:rsid w:val="00F27A44"/>
    <w:rsid w:val="00F30B1E"/>
    <w:rsid w:val="00F31F04"/>
    <w:rsid w:val="00F34408"/>
    <w:rsid w:val="00F42051"/>
    <w:rsid w:val="00F51157"/>
    <w:rsid w:val="00F51480"/>
    <w:rsid w:val="00F53FBB"/>
    <w:rsid w:val="00F54733"/>
    <w:rsid w:val="00F560BB"/>
    <w:rsid w:val="00F6021E"/>
    <w:rsid w:val="00F60571"/>
    <w:rsid w:val="00F60659"/>
    <w:rsid w:val="00F61CF1"/>
    <w:rsid w:val="00F64C57"/>
    <w:rsid w:val="00F67E3B"/>
    <w:rsid w:val="00F752B9"/>
    <w:rsid w:val="00F7545F"/>
    <w:rsid w:val="00F8044A"/>
    <w:rsid w:val="00F8184C"/>
    <w:rsid w:val="00F830F7"/>
    <w:rsid w:val="00F840C2"/>
    <w:rsid w:val="00F84B0B"/>
    <w:rsid w:val="00F92344"/>
    <w:rsid w:val="00F927BA"/>
    <w:rsid w:val="00F96C90"/>
    <w:rsid w:val="00F97370"/>
    <w:rsid w:val="00FA7528"/>
    <w:rsid w:val="00FB2D60"/>
    <w:rsid w:val="00FB38DB"/>
    <w:rsid w:val="00FB3972"/>
    <w:rsid w:val="00FC0A5A"/>
    <w:rsid w:val="00FC3D2F"/>
    <w:rsid w:val="00FD0490"/>
    <w:rsid w:val="00FD28AB"/>
    <w:rsid w:val="00FD77B5"/>
    <w:rsid w:val="00FE05E7"/>
    <w:rsid w:val="00FE1389"/>
    <w:rsid w:val="00FE564C"/>
    <w:rsid w:val="00FF2FDC"/>
    <w:rsid w:val="00FF344F"/>
    <w:rsid w:val="00FF4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6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4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E5E"/>
    <w:rPr>
      <w:rFonts w:ascii="Tahoma" w:hAnsi="Tahoma" w:cs="Tahoma"/>
      <w:sz w:val="16"/>
      <w:szCs w:val="16"/>
    </w:rPr>
  </w:style>
  <w:style w:type="table" w:styleId="TableGrid">
    <w:name w:val="Table Grid"/>
    <w:basedOn w:val="TableNormal"/>
    <w:uiPriority w:val="59"/>
    <w:rsid w:val="00CB3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15624"/>
    <w:pPr>
      <w:ind w:left="720"/>
      <w:contextualSpacing/>
    </w:pPr>
  </w:style>
  <w:style w:type="character" w:styleId="Strong">
    <w:name w:val="Strong"/>
    <w:basedOn w:val="DefaultParagraphFont"/>
    <w:uiPriority w:val="22"/>
    <w:qFormat/>
    <w:rsid w:val="00944895"/>
    <w:rPr>
      <w:b/>
      <w:bCs/>
    </w:rPr>
  </w:style>
</w:styles>
</file>

<file path=word/webSettings.xml><?xml version="1.0" encoding="utf-8"?>
<w:webSettings xmlns:r="http://schemas.openxmlformats.org/officeDocument/2006/relationships" xmlns:w="http://schemas.openxmlformats.org/wordprocessingml/2006/main">
  <w:divs>
    <w:div w:id="41636132">
      <w:bodyDiv w:val="1"/>
      <w:marLeft w:val="0"/>
      <w:marRight w:val="0"/>
      <w:marTop w:val="0"/>
      <w:marBottom w:val="0"/>
      <w:divBdr>
        <w:top w:val="none" w:sz="0" w:space="0" w:color="auto"/>
        <w:left w:val="none" w:sz="0" w:space="0" w:color="auto"/>
        <w:bottom w:val="none" w:sz="0" w:space="0" w:color="auto"/>
        <w:right w:val="none" w:sz="0" w:space="0" w:color="auto"/>
      </w:divBdr>
    </w:div>
    <w:div w:id="124560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B69785F-3846-46C3-AAAB-A087D133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10</Pages>
  <Words>2929</Words>
  <Characters>16700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COM</dc:creator>
  <cp:lastModifiedBy>MJ COM</cp:lastModifiedBy>
  <cp:revision>161</cp:revision>
  <dcterms:created xsi:type="dcterms:W3CDTF">2022-02-24T12:05:00Z</dcterms:created>
  <dcterms:modified xsi:type="dcterms:W3CDTF">2022-03-24T13:52:00Z</dcterms:modified>
</cp:coreProperties>
</file>